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1A5"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bookmarkStart w:id="0" w:name="_GoBack"/>
      <w:bookmarkEnd w:id="0"/>
      <w:r w:rsidRPr="009126F7">
        <w:rPr>
          <w:rFonts w:ascii="Times New Roman" w:eastAsia="Arial Unicode MS" w:hAnsi="Times New Roman" w:cs="Arial Unicode MS"/>
          <w:b/>
          <w:bCs/>
          <w:color w:val="000000"/>
          <w:sz w:val="24"/>
          <w:szCs w:val="24"/>
          <w:bdr w:val="nil"/>
          <w:lang w:val="en-US" w:eastAsia="pt-BR"/>
        </w:rPr>
        <w:t>UNIV</w:t>
      </w:r>
      <w:r w:rsidRPr="00D344A2">
        <w:rPr>
          <w:rFonts w:ascii="Times New Roman" w:eastAsia="Arial Unicode MS" w:hAnsi="Times New Roman" w:cs="Times New Roman"/>
          <w:b/>
          <w:bCs/>
          <w:color w:val="000000"/>
          <w:sz w:val="24"/>
          <w:szCs w:val="24"/>
          <w:bdr w:val="nil"/>
          <w:lang w:val="en-US" w:eastAsia="pt-BR"/>
        </w:rPr>
        <w:t>ERSIDADE ESTADUAL DE MATO GROSSO DO SUL</w:t>
      </w:r>
      <w:r w:rsidRPr="00D344A2">
        <w:rPr>
          <w:rFonts w:ascii="Times New Roman" w:eastAsia="Times New Roman" w:hAnsi="Times New Roman" w:cs="Times New Roman"/>
          <w:b/>
          <w:bCs/>
          <w:noProof/>
          <w:color w:val="000000"/>
          <w:sz w:val="24"/>
          <w:szCs w:val="24"/>
          <w:bdr w:val="nil"/>
          <w:lang w:eastAsia="pt-BR"/>
        </w:rPr>
        <w:drawing>
          <wp:anchor distT="57150" distB="57150" distL="57150" distR="57150" simplePos="0" relativeHeight="251659264" behindDoc="0" locked="0" layoutInCell="1" allowOverlap="1" wp14:anchorId="41FDEAE5" wp14:editId="45291BF2">
            <wp:simplePos x="0" y="0"/>
            <wp:positionH relativeFrom="margin">
              <wp:posOffset>-6350</wp:posOffset>
            </wp:positionH>
            <wp:positionV relativeFrom="line">
              <wp:posOffset>-57150</wp:posOffset>
            </wp:positionV>
            <wp:extent cx="1039495" cy="562349"/>
            <wp:effectExtent l="0" t="0" r="0" b="0"/>
            <wp:wrapThrough wrapText="bothSides" distL="57150" distR="57150">
              <wp:wrapPolygon edited="1">
                <wp:start x="0" y="0"/>
                <wp:lineTo x="21600" y="0"/>
                <wp:lineTo x="21600" y="21600"/>
                <wp:lineTo x="0" y="21600"/>
                <wp:lineTo x="0" y="0"/>
              </wp:wrapPolygon>
            </wp:wrapThrough>
            <wp:docPr id="1" name="officeArt object" descr="Uems.jpg"/>
            <wp:cNvGraphicFramePr/>
            <a:graphic xmlns:a="http://schemas.openxmlformats.org/drawingml/2006/main">
              <a:graphicData uri="http://schemas.openxmlformats.org/drawingml/2006/picture">
                <pic:pic xmlns:pic="http://schemas.openxmlformats.org/drawingml/2006/picture">
                  <pic:nvPicPr>
                    <pic:cNvPr id="1073741825" name="Uems.jpg" descr="Uems.jpg"/>
                    <pic:cNvPicPr>
                      <a:picLocks noChangeAspect="1"/>
                    </pic:cNvPicPr>
                  </pic:nvPicPr>
                  <pic:blipFill>
                    <a:blip r:embed="rId9">
                      <a:extLst/>
                    </a:blip>
                    <a:stretch>
                      <a:fillRect/>
                    </a:stretch>
                  </pic:blipFill>
                  <pic:spPr>
                    <a:xfrm>
                      <a:off x="0" y="0"/>
                      <a:ext cx="1039495" cy="562349"/>
                    </a:xfrm>
                    <a:prstGeom prst="rect">
                      <a:avLst/>
                    </a:prstGeom>
                    <a:ln w="12700" cap="flat">
                      <a:noFill/>
                      <a:miter lim="400000"/>
                    </a:ln>
                    <a:effectLst/>
                  </pic:spPr>
                </pic:pic>
              </a:graphicData>
            </a:graphic>
          </wp:anchor>
        </w:drawing>
      </w:r>
    </w:p>
    <w:p w14:paraId="7503CFD8"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p>
    <w:p w14:paraId="2E49878F"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r w:rsidRPr="00D344A2">
        <w:rPr>
          <w:rFonts w:ascii="Times New Roman" w:eastAsia="Arial Unicode MS" w:hAnsi="Times New Roman" w:cs="Times New Roman"/>
          <w:b/>
          <w:bCs/>
          <w:color w:val="000000"/>
          <w:sz w:val="24"/>
          <w:szCs w:val="24"/>
          <w:bdr w:val="nil"/>
          <w:lang w:val="en-US" w:eastAsia="pt-BR"/>
        </w:rPr>
        <w:t>CURSO DE ESPECIALIZAÇÃO DE ENSINO EM SAÚDE COM ÊNFASE EM PROCESSOS PEDAGÓGICOS ATIVOS - EESEPPA</w:t>
      </w:r>
    </w:p>
    <w:p w14:paraId="55E2369D"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p>
    <w:p w14:paraId="625611AE"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p>
    <w:p w14:paraId="1AF12897"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p>
    <w:p w14:paraId="30AEDD4E"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p>
    <w:p w14:paraId="3F6CD8DF"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p>
    <w:p w14:paraId="4DC8AD31"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p>
    <w:p w14:paraId="26A903E6"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p>
    <w:p w14:paraId="3D0752E4"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p>
    <w:p w14:paraId="5D03C17A"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p>
    <w:p w14:paraId="74225E8D" w14:textId="77777777" w:rsidR="009126F7" w:rsidRPr="00D344A2" w:rsidRDefault="009126F7" w:rsidP="009126F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lang w:val="en-US" w:eastAsia="pt-BR"/>
        </w:rPr>
      </w:pPr>
      <w:r w:rsidRPr="00D344A2">
        <w:rPr>
          <w:rFonts w:ascii="Times New Roman" w:eastAsia="Arial Unicode MS" w:hAnsi="Times New Roman" w:cs="Times New Roman"/>
          <w:b/>
          <w:bCs/>
          <w:color w:val="000000"/>
          <w:sz w:val="24"/>
          <w:szCs w:val="24"/>
          <w:bdr w:val="nil"/>
          <w:lang w:val="en-US" w:eastAsia="pt-BR"/>
        </w:rPr>
        <w:t xml:space="preserve">ISLA CARLA DA COSTA BELARMINO </w:t>
      </w:r>
    </w:p>
    <w:p w14:paraId="65924360"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r w:rsidRPr="00D344A2">
        <w:rPr>
          <w:rFonts w:ascii="Times New Roman" w:eastAsia="Calibri" w:hAnsi="Times New Roman" w:cs="Times New Roman"/>
          <w:b/>
          <w:bCs/>
          <w:color w:val="000000"/>
          <w:sz w:val="24"/>
          <w:szCs w:val="24"/>
          <w:u w:color="000000"/>
          <w:bdr w:val="nil"/>
          <w:lang w:val="en-US" w:eastAsia="pt-BR"/>
        </w:rPr>
        <w:t xml:space="preserve"> </w:t>
      </w:r>
    </w:p>
    <w:p w14:paraId="372FB954"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ascii="Times New Roman" w:eastAsia="Times New Roman" w:hAnsi="Times New Roman" w:cs="Times New Roman"/>
          <w:color w:val="000000"/>
          <w:sz w:val="24"/>
          <w:szCs w:val="24"/>
          <w:u w:color="000000"/>
          <w:bdr w:val="nil"/>
          <w:lang w:val="en-US" w:eastAsia="pt-BR"/>
        </w:rPr>
      </w:pPr>
    </w:p>
    <w:p w14:paraId="3CE5A43B"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ascii="Times New Roman" w:eastAsia="Times New Roman" w:hAnsi="Times New Roman" w:cs="Times New Roman"/>
          <w:color w:val="000000"/>
          <w:sz w:val="24"/>
          <w:szCs w:val="24"/>
          <w:u w:color="000000"/>
          <w:bdr w:val="nil"/>
          <w:lang w:val="en-US" w:eastAsia="pt-BR"/>
        </w:rPr>
      </w:pPr>
    </w:p>
    <w:p w14:paraId="50DA47AB"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ascii="Times New Roman" w:eastAsia="Times New Roman" w:hAnsi="Times New Roman" w:cs="Times New Roman"/>
          <w:color w:val="000000"/>
          <w:sz w:val="24"/>
          <w:szCs w:val="24"/>
          <w:u w:color="000000"/>
          <w:bdr w:val="nil"/>
          <w:lang w:val="en-US" w:eastAsia="pt-BR"/>
        </w:rPr>
      </w:pPr>
    </w:p>
    <w:p w14:paraId="60FC5BF6"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ascii="Times New Roman" w:eastAsia="Times New Roman" w:hAnsi="Times New Roman" w:cs="Times New Roman"/>
          <w:color w:val="000000"/>
          <w:sz w:val="24"/>
          <w:szCs w:val="24"/>
          <w:u w:color="000000"/>
          <w:bdr w:val="nil"/>
          <w:lang w:val="en-US" w:eastAsia="pt-BR"/>
        </w:rPr>
      </w:pPr>
    </w:p>
    <w:p w14:paraId="3ACB4C75" w14:textId="3F23275B" w:rsidR="009126F7"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r w:rsidRPr="00D344A2">
        <w:rPr>
          <w:rFonts w:ascii="Times New Roman" w:eastAsia="Times New Roman" w:hAnsi="Times New Roman" w:cs="Times New Roman"/>
          <w:b/>
          <w:bCs/>
          <w:color w:val="000000"/>
          <w:sz w:val="24"/>
          <w:szCs w:val="24"/>
          <w:u w:color="000000"/>
          <w:bdr w:val="nil"/>
          <w:lang w:val="en-US" w:eastAsia="pt-BR"/>
        </w:rPr>
        <w:t xml:space="preserve">METODOLOGIAS ATIVAS DE ENSINO APRENDIZAGEM: </w:t>
      </w:r>
      <w:r w:rsidR="00EC4DD1">
        <w:rPr>
          <w:rFonts w:ascii="Times New Roman" w:eastAsia="Times New Roman" w:hAnsi="Times New Roman" w:cs="Times New Roman"/>
          <w:b/>
          <w:bCs/>
          <w:color w:val="000000"/>
          <w:sz w:val="24"/>
          <w:szCs w:val="24"/>
          <w:u w:color="000000"/>
          <w:bdr w:val="nil"/>
          <w:lang w:val="en-US" w:eastAsia="pt-BR"/>
        </w:rPr>
        <w:t>MOTIVAÇÃO PARA O PROCESSO DE MUDANÇA EM UMA ESCOLA TÉCNICA</w:t>
      </w:r>
    </w:p>
    <w:p w14:paraId="2440F2A8"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color w:val="000000"/>
          <w:sz w:val="24"/>
          <w:szCs w:val="24"/>
          <w:u w:color="000000"/>
          <w:bdr w:val="nil"/>
          <w:lang w:val="en-US" w:eastAsia="pt-BR"/>
        </w:rPr>
      </w:pPr>
    </w:p>
    <w:p w14:paraId="6AA9DBD0"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color w:val="000000"/>
          <w:sz w:val="24"/>
          <w:szCs w:val="24"/>
          <w:u w:color="000000"/>
          <w:bdr w:val="nil"/>
          <w:lang w:val="en-US" w:eastAsia="pt-BR"/>
        </w:rPr>
      </w:pPr>
    </w:p>
    <w:p w14:paraId="1162B107"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color w:val="000000"/>
          <w:sz w:val="24"/>
          <w:szCs w:val="24"/>
          <w:u w:color="000000"/>
          <w:bdr w:val="nil"/>
          <w:lang w:val="en-US" w:eastAsia="pt-BR"/>
        </w:rPr>
      </w:pPr>
    </w:p>
    <w:p w14:paraId="122E13B1"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ascii="Times New Roman" w:eastAsia="Times New Roman" w:hAnsi="Times New Roman" w:cs="Times New Roman"/>
          <w:color w:val="000000"/>
          <w:sz w:val="24"/>
          <w:szCs w:val="24"/>
          <w:u w:color="000000"/>
          <w:bdr w:val="nil"/>
          <w:lang w:val="en-US" w:eastAsia="pt-BR"/>
        </w:rPr>
      </w:pPr>
    </w:p>
    <w:p w14:paraId="0CB61EFB"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41CF4712"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47E646BE"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6834D29E" w14:textId="77777777" w:rsidR="00DD7E6A" w:rsidRPr="00D344A2" w:rsidRDefault="00DD7E6A"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4D80F14E" w14:textId="77777777" w:rsidR="00DD7E6A" w:rsidRPr="00D344A2" w:rsidRDefault="00DD7E6A"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66B62B7A" w14:textId="77777777" w:rsidR="00DD7E6A" w:rsidRPr="00D344A2" w:rsidRDefault="00DD7E6A"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75AEE7F8" w14:textId="77777777" w:rsidR="00DD7E6A" w:rsidRPr="00D344A2" w:rsidRDefault="00DD7E6A"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52061093" w14:textId="77777777" w:rsidR="00DD7E6A" w:rsidRPr="00D344A2" w:rsidRDefault="00DD7E6A"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4DB6BE6E" w14:textId="77777777" w:rsidR="009126F7" w:rsidRPr="00D344A2"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r w:rsidRPr="00D344A2">
        <w:rPr>
          <w:rFonts w:ascii="Times New Roman" w:eastAsia="Calibri" w:hAnsi="Times New Roman" w:cs="Times New Roman"/>
          <w:b/>
          <w:bCs/>
          <w:color w:val="000000"/>
          <w:sz w:val="24"/>
          <w:szCs w:val="24"/>
          <w:u w:color="000000"/>
          <w:bdr w:val="nil"/>
          <w:lang w:val="en-US" w:eastAsia="pt-BR"/>
        </w:rPr>
        <w:t>DOURADOS</w:t>
      </w:r>
      <w:r w:rsidRPr="00D344A2">
        <w:rPr>
          <w:rFonts w:ascii="Times New Roman" w:eastAsia="Calibri" w:hAnsi="Times New Roman" w:cs="Times New Roman"/>
          <w:color w:val="000000"/>
          <w:u w:color="000000"/>
          <w:bdr w:val="nil"/>
          <w:lang w:val="en-US" w:eastAsia="pt-BR"/>
        </w:rPr>
        <w:t xml:space="preserve"> </w:t>
      </w:r>
      <w:r w:rsidRPr="00D344A2">
        <w:rPr>
          <w:rFonts w:ascii="Times New Roman" w:eastAsia="Calibri" w:hAnsi="Times New Roman" w:cs="Times New Roman"/>
          <w:b/>
          <w:bCs/>
          <w:color w:val="000000"/>
          <w:sz w:val="24"/>
          <w:szCs w:val="24"/>
          <w:u w:color="000000"/>
          <w:bdr w:val="nil"/>
          <w:lang w:val="en-US" w:eastAsia="pt-BR"/>
        </w:rPr>
        <w:t>- MS</w:t>
      </w:r>
    </w:p>
    <w:p w14:paraId="76B4526E" w14:textId="77777777" w:rsidR="009126F7" w:rsidRDefault="009126F7"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Calibri" w:hAnsi="Times New Roman" w:cs="Times New Roman"/>
          <w:b/>
          <w:bCs/>
          <w:color w:val="000000"/>
          <w:sz w:val="24"/>
          <w:szCs w:val="24"/>
          <w:u w:color="000000"/>
          <w:bdr w:val="nil"/>
          <w:lang w:val="en-US" w:eastAsia="pt-BR"/>
        </w:rPr>
      </w:pPr>
      <w:r w:rsidRPr="00D344A2">
        <w:rPr>
          <w:rFonts w:ascii="Times New Roman" w:eastAsia="Calibri" w:hAnsi="Times New Roman" w:cs="Times New Roman"/>
          <w:b/>
          <w:bCs/>
          <w:color w:val="000000"/>
          <w:sz w:val="24"/>
          <w:szCs w:val="24"/>
          <w:u w:color="000000"/>
          <w:bdr w:val="nil"/>
          <w:lang w:val="en-US" w:eastAsia="pt-BR"/>
        </w:rPr>
        <w:t>2018</w:t>
      </w:r>
    </w:p>
    <w:p w14:paraId="57D4D25E" w14:textId="77777777" w:rsidR="00EC4DD1" w:rsidRPr="00D344A2" w:rsidRDefault="00EC4DD1" w:rsidP="009126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7ECB494F"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r w:rsidRPr="00D344A2">
        <w:rPr>
          <w:rFonts w:ascii="Times New Roman" w:eastAsia="Calibri" w:hAnsi="Times New Roman" w:cs="Times New Roman"/>
          <w:b/>
          <w:bCs/>
          <w:color w:val="000000"/>
          <w:sz w:val="24"/>
          <w:szCs w:val="24"/>
          <w:u w:color="000000"/>
          <w:bdr w:val="nil"/>
          <w:lang w:val="en-US" w:eastAsia="pt-BR"/>
        </w:rPr>
        <w:lastRenderedPageBreak/>
        <w:t>ISLA CARLA DA COSTA BELARMINO</w:t>
      </w:r>
    </w:p>
    <w:p w14:paraId="57C84592"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3921E534"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6462DCB2"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3FB98C94"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4C52E387"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Calibri" w:hAnsi="Times New Roman" w:cs="Times New Roman"/>
          <w:b/>
          <w:bCs/>
          <w:color w:val="000000"/>
          <w:sz w:val="24"/>
          <w:szCs w:val="24"/>
          <w:u w:color="000000"/>
          <w:bdr w:val="nil"/>
          <w:lang w:val="en-US" w:eastAsia="pt-BR"/>
        </w:rPr>
      </w:pPr>
    </w:p>
    <w:p w14:paraId="010B6DF3" w14:textId="77777777" w:rsidR="00EC4DD1" w:rsidRPr="00EC4DD1" w:rsidRDefault="00DD7E6A" w:rsidP="00EC4D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Calibri" w:hAnsi="Times New Roman" w:cs="Times New Roman"/>
          <w:b/>
          <w:bCs/>
          <w:color w:val="000000"/>
          <w:sz w:val="24"/>
          <w:szCs w:val="24"/>
          <w:u w:color="000000"/>
          <w:bdr w:val="nil"/>
          <w:lang w:val="en-US" w:eastAsia="pt-BR"/>
        </w:rPr>
      </w:pPr>
      <w:r w:rsidRPr="00D344A2">
        <w:rPr>
          <w:rFonts w:ascii="Times New Roman" w:eastAsia="Calibri" w:hAnsi="Times New Roman" w:cs="Times New Roman"/>
          <w:b/>
          <w:bCs/>
          <w:color w:val="000000"/>
          <w:sz w:val="24"/>
          <w:szCs w:val="24"/>
          <w:u w:color="000000"/>
          <w:bdr w:val="nil"/>
          <w:lang w:val="en-US" w:eastAsia="pt-BR"/>
        </w:rPr>
        <w:t xml:space="preserve">METODOLOGIAS ATIVAS DE ENSINO APRENDIZAGEM: </w:t>
      </w:r>
      <w:r w:rsidR="00EC4DD1" w:rsidRPr="00EC4DD1">
        <w:rPr>
          <w:rFonts w:ascii="Times New Roman" w:eastAsia="Calibri" w:hAnsi="Times New Roman" w:cs="Times New Roman"/>
          <w:b/>
          <w:bCs/>
          <w:color w:val="000000"/>
          <w:sz w:val="24"/>
          <w:szCs w:val="24"/>
          <w:u w:color="000000"/>
          <w:bdr w:val="nil"/>
          <w:lang w:val="en-US" w:eastAsia="pt-BR"/>
        </w:rPr>
        <w:t>MOTIVAÇÃO PARA O PROCESSO DE MUDANÇA EM UMA ESCOLA TÉCNICA</w:t>
      </w:r>
    </w:p>
    <w:p w14:paraId="2E85B209" w14:textId="77777777" w:rsidR="00EC4DD1" w:rsidRPr="00EC4DD1" w:rsidRDefault="00EC4DD1" w:rsidP="00EC4D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Calibri" w:hAnsi="Times New Roman" w:cs="Times New Roman"/>
          <w:b/>
          <w:bCs/>
          <w:color w:val="000000"/>
          <w:sz w:val="24"/>
          <w:szCs w:val="24"/>
          <w:u w:color="000000"/>
          <w:bdr w:val="nil"/>
          <w:lang w:val="en-US" w:eastAsia="pt-BR"/>
        </w:rPr>
      </w:pPr>
    </w:p>
    <w:p w14:paraId="22EFA31D" w14:textId="1A9744B4"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Calibri" w:hAnsi="Times New Roman" w:cs="Times New Roman"/>
          <w:b/>
          <w:bCs/>
          <w:color w:val="000000"/>
          <w:sz w:val="24"/>
          <w:szCs w:val="24"/>
          <w:u w:color="000000"/>
          <w:bdr w:val="nil"/>
          <w:lang w:val="en-US" w:eastAsia="pt-BR"/>
        </w:rPr>
      </w:pPr>
    </w:p>
    <w:p w14:paraId="5E5146AE"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6F11756C"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0BD2A5E0"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2B323CBF"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ascii="Times New Roman" w:eastAsia="Times New Roman" w:hAnsi="Times New Roman" w:cs="Times New Roman"/>
          <w:b/>
          <w:bCs/>
          <w:color w:val="000000"/>
          <w:sz w:val="24"/>
          <w:szCs w:val="24"/>
          <w:u w:color="000000"/>
          <w:bdr w:val="nil"/>
          <w:lang w:val="en-US" w:eastAsia="pt-BR"/>
        </w:rPr>
      </w:pPr>
    </w:p>
    <w:p w14:paraId="415131F8"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ind w:left="4820"/>
        <w:jc w:val="both"/>
        <w:rPr>
          <w:rFonts w:ascii="Times New Roman" w:eastAsia="Times New Roman" w:hAnsi="Times New Roman" w:cs="Times New Roman"/>
          <w:color w:val="000000"/>
          <w:sz w:val="24"/>
          <w:szCs w:val="24"/>
          <w:u w:color="000000"/>
          <w:bdr w:val="nil"/>
          <w:lang w:val="en-US" w:eastAsia="pt-BR"/>
        </w:rPr>
      </w:pPr>
      <w:r w:rsidRPr="00D344A2">
        <w:rPr>
          <w:rFonts w:ascii="Times New Roman" w:eastAsia="Calibri" w:hAnsi="Times New Roman" w:cs="Times New Roman"/>
          <w:color w:val="000000"/>
          <w:sz w:val="24"/>
          <w:szCs w:val="24"/>
          <w:u w:color="000000"/>
          <w:bdr w:val="nil"/>
          <w:lang w:val="pt-PT" w:eastAsia="pt-BR"/>
        </w:rPr>
        <w:t>Trabalho de Conclusão de Curso apresentad</w:t>
      </w:r>
      <w:r w:rsidRPr="00D344A2">
        <w:rPr>
          <w:rFonts w:ascii="Times New Roman" w:eastAsia="Calibri" w:hAnsi="Times New Roman" w:cs="Times New Roman"/>
          <w:color w:val="000000"/>
          <w:sz w:val="24"/>
          <w:szCs w:val="24"/>
          <w:u w:color="000000"/>
          <w:bdr w:val="nil"/>
          <w:lang w:val="en-US" w:eastAsia="pt-BR"/>
        </w:rPr>
        <w:t>o</w:t>
      </w:r>
      <w:r w:rsidR="00D555A0">
        <w:rPr>
          <w:rFonts w:ascii="Times New Roman" w:eastAsia="Calibri" w:hAnsi="Times New Roman" w:cs="Times New Roman"/>
          <w:color w:val="000000"/>
          <w:sz w:val="24"/>
          <w:szCs w:val="24"/>
          <w:u w:color="000000"/>
          <w:bdr w:val="nil"/>
          <w:lang w:val="pt-PT" w:eastAsia="pt-BR"/>
        </w:rPr>
        <w:t xml:space="preserve"> à </w:t>
      </w:r>
      <w:r w:rsidRPr="00D344A2">
        <w:rPr>
          <w:rFonts w:ascii="Times New Roman" w:eastAsia="Calibri" w:hAnsi="Times New Roman" w:cs="Times New Roman"/>
          <w:color w:val="000000"/>
          <w:sz w:val="24"/>
          <w:szCs w:val="24"/>
          <w:u w:color="000000"/>
          <w:bdr w:val="nil"/>
          <w:lang w:val="pt-PT" w:eastAsia="pt-BR"/>
        </w:rPr>
        <w:t>Universidade Estadual d</w:t>
      </w:r>
      <w:r w:rsidRPr="00D344A2">
        <w:rPr>
          <w:rFonts w:ascii="Times New Roman" w:eastAsia="Calibri" w:hAnsi="Times New Roman" w:cs="Times New Roman"/>
          <w:color w:val="000000"/>
          <w:sz w:val="24"/>
          <w:szCs w:val="24"/>
          <w:u w:color="000000"/>
          <w:bdr w:val="nil"/>
          <w:lang w:val="en-US" w:eastAsia="pt-BR"/>
        </w:rPr>
        <w:t>e</w:t>
      </w:r>
      <w:r w:rsidRPr="00D344A2">
        <w:rPr>
          <w:rFonts w:ascii="Times New Roman" w:eastAsia="Calibri" w:hAnsi="Times New Roman" w:cs="Times New Roman"/>
          <w:color w:val="000000"/>
          <w:sz w:val="24"/>
          <w:szCs w:val="24"/>
          <w:u w:color="000000"/>
          <w:bdr w:val="nil"/>
          <w:lang w:val="pt-PT" w:eastAsia="pt-BR"/>
        </w:rPr>
        <w:t xml:space="preserve"> Mato Grosso do Sul como requisito para </w:t>
      </w:r>
      <w:r w:rsidRPr="00D344A2">
        <w:rPr>
          <w:rFonts w:ascii="Times New Roman" w:eastAsia="Calibri" w:hAnsi="Times New Roman" w:cs="Times New Roman"/>
          <w:color w:val="000000"/>
          <w:sz w:val="24"/>
          <w:szCs w:val="24"/>
          <w:u w:color="000000"/>
          <w:bdr w:val="nil"/>
          <w:lang w:val="en-US" w:eastAsia="pt-BR"/>
        </w:rPr>
        <w:t>a</w:t>
      </w:r>
      <w:r w:rsidRPr="00D344A2">
        <w:rPr>
          <w:rFonts w:ascii="Times New Roman" w:eastAsia="Calibri" w:hAnsi="Times New Roman" w:cs="Times New Roman"/>
          <w:color w:val="000000"/>
          <w:sz w:val="24"/>
          <w:szCs w:val="24"/>
          <w:u w:color="000000"/>
          <w:bdr w:val="nil"/>
          <w:lang w:val="pt-PT" w:eastAsia="pt-BR"/>
        </w:rPr>
        <w:t xml:space="preserve"> </w:t>
      </w:r>
      <w:r w:rsidRPr="00D344A2">
        <w:rPr>
          <w:rFonts w:ascii="Times New Roman" w:eastAsia="Calibri" w:hAnsi="Times New Roman" w:cs="Times New Roman"/>
          <w:color w:val="000000"/>
          <w:sz w:val="24"/>
          <w:szCs w:val="24"/>
          <w:u w:color="000000"/>
          <w:bdr w:val="nil"/>
          <w:lang w:val="fr-FR" w:eastAsia="pt-BR"/>
        </w:rPr>
        <w:t>obten</w:t>
      </w:r>
      <w:r w:rsidRPr="00D344A2">
        <w:rPr>
          <w:rFonts w:ascii="Times New Roman" w:eastAsia="Calibri" w:hAnsi="Times New Roman" w:cs="Times New Roman"/>
          <w:color w:val="000000"/>
          <w:sz w:val="24"/>
          <w:szCs w:val="24"/>
          <w:u w:color="000000"/>
          <w:bdr w:val="nil"/>
          <w:lang w:val="pt-PT" w:eastAsia="pt-BR"/>
        </w:rPr>
        <w:t>ção do tí</w:t>
      </w:r>
      <w:r w:rsidRPr="00D344A2">
        <w:rPr>
          <w:rFonts w:ascii="Times New Roman" w:eastAsia="Calibri" w:hAnsi="Times New Roman" w:cs="Times New Roman"/>
          <w:color w:val="000000"/>
          <w:sz w:val="24"/>
          <w:szCs w:val="24"/>
          <w:u w:color="000000"/>
          <w:bdr w:val="nil"/>
          <w:lang w:val="es-ES_tradnl" w:eastAsia="pt-BR"/>
        </w:rPr>
        <w:t xml:space="preserve">tulo de </w:t>
      </w:r>
      <w:r w:rsidRPr="00D344A2">
        <w:rPr>
          <w:rFonts w:ascii="Times New Roman" w:eastAsia="Calibri" w:hAnsi="Times New Roman" w:cs="Times New Roman"/>
          <w:color w:val="000000"/>
          <w:sz w:val="24"/>
          <w:szCs w:val="24"/>
          <w:u w:color="000000"/>
          <w:bdr w:val="nil"/>
          <w:lang w:val="en-US" w:eastAsia="pt-BR"/>
        </w:rPr>
        <w:t>Especialista em Ensino em Saúde com Ênfase em Processos Pedagógicos Ativos.</w:t>
      </w:r>
    </w:p>
    <w:p w14:paraId="62F6D4FA"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ind w:left="4820"/>
        <w:jc w:val="both"/>
        <w:rPr>
          <w:rFonts w:ascii="Times New Roman" w:eastAsia="Times New Roman" w:hAnsi="Times New Roman" w:cs="Times New Roman"/>
          <w:color w:val="000000"/>
          <w:sz w:val="24"/>
          <w:szCs w:val="24"/>
          <w:u w:color="000000"/>
          <w:bdr w:val="nil"/>
          <w:lang w:val="en-US" w:eastAsia="pt-BR"/>
        </w:rPr>
      </w:pPr>
    </w:p>
    <w:p w14:paraId="32556B83"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820"/>
        <w:jc w:val="both"/>
        <w:rPr>
          <w:rFonts w:ascii="Times New Roman" w:eastAsia="Times New Roman" w:hAnsi="Times New Roman" w:cs="Times New Roman"/>
          <w:color w:val="000000"/>
          <w:sz w:val="24"/>
          <w:szCs w:val="24"/>
          <w:u w:color="000000"/>
          <w:bdr w:val="nil"/>
          <w:lang w:val="en-US" w:eastAsia="pt-BR"/>
        </w:rPr>
      </w:pPr>
      <w:r w:rsidRPr="00D344A2">
        <w:rPr>
          <w:rFonts w:ascii="Times New Roman" w:eastAsia="Calibri" w:hAnsi="Times New Roman" w:cs="Times New Roman"/>
          <w:color w:val="000000"/>
          <w:sz w:val="24"/>
          <w:szCs w:val="24"/>
          <w:u w:color="000000"/>
          <w:bdr w:val="nil"/>
          <w:lang w:val="pt-PT" w:eastAsia="pt-BR"/>
        </w:rPr>
        <w:t>Orientador</w:t>
      </w:r>
      <w:r w:rsidR="00D555A0">
        <w:rPr>
          <w:rFonts w:ascii="Times New Roman" w:eastAsia="Calibri" w:hAnsi="Times New Roman" w:cs="Times New Roman"/>
          <w:color w:val="000000"/>
          <w:sz w:val="24"/>
          <w:szCs w:val="24"/>
          <w:u w:color="000000"/>
          <w:bdr w:val="nil"/>
          <w:lang w:val="en-US" w:eastAsia="pt-BR"/>
        </w:rPr>
        <w:t>a</w:t>
      </w:r>
      <w:r w:rsidRPr="00D344A2">
        <w:rPr>
          <w:rFonts w:ascii="Times New Roman" w:eastAsia="Calibri" w:hAnsi="Times New Roman" w:cs="Times New Roman"/>
          <w:color w:val="000000"/>
          <w:sz w:val="24"/>
          <w:szCs w:val="24"/>
          <w:u w:color="000000"/>
          <w:bdr w:val="nil"/>
          <w:lang w:val="en-US" w:eastAsia="pt-BR"/>
        </w:rPr>
        <w:t xml:space="preserve">: </w:t>
      </w:r>
      <w:r w:rsidR="00D555A0">
        <w:rPr>
          <w:rFonts w:ascii="Times New Roman" w:eastAsia="Calibri" w:hAnsi="Times New Roman" w:cs="Times New Roman"/>
          <w:color w:val="000000"/>
          <w:sz w:val="24"/>
          <w:szCs w:val="24"/>
          <w:u w:color="000000"/>
          <w:bdr w:val="nil"/>
          <w:lang w:val="en-US" w:eastAsia="pt-BR"/>
        </w:rPr>
        <w:t>Lourdes Missio</w:t>
      </w:r>
      <w:r w:rsidRPr="00D344A2">
        <w:rPr>
          <w:rFonts w:ascii="Times New Roman" w:eastAsia="Calibri" w:hAnsi="Times New Roman" w:cs="Times New Roman"/>
          <w:color w:val="000000"/>
          <w:sz w:val="24"/>
          <w:szCs w:val="24"/>
          <w:u w:color="000000"/>
          <w:bdr w:val="nil"/>
          <w:lang w:val="en-US" w:eastAsia="pt-BR"/>
        </w:rPr>
        <w:t xml:space="preserve">  </w:t>
      </w:r>
    </w:p>
    <w:p w14:paraId="120A61A0" w14:textId="77777777" w:rsidR="00DD7E6A" w:rsidRPr="00D344A2" w:rsidRDefault="00DD7E6A" w:rsidP="00DD7E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820"/>
        <w:jc w:val="both"/>
        <w:rPr>
          <w:rFonts w:ascii="Times New Roman" w:eastAsia="Times New Roman" w:hAnsi="Times New Roman" w:cs="Times New Roman"/>
          <w:color w:val="000000"/>
          <w:sz w:val="24"/>
          <w:szCs w:val="24"/>
          <w:u w:color="000000"/>
          <w:bdr w:val="nil"/>
          <w:lang w:val="en-US" w:eastAsia="pt-BR"/>
        </w:rPr>
      </w:pPr>
    </w:p>
    <w:p w14:paraId="5B8D846A" w14:textId="77777777" w:rsidR="00CF4D5E" w:rsidRDefault="00CF4D5E" w:rsidP="00DD7E6A">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 w:line="360" w:lineRule="auto"/>
        <w:jc w:val="center"/>
        <w:rPr>
          <w:rFonts w:ascii="Times New Roman" w:eastAsia="Calibri" w:hAnsi="Times New Roman" w:cs="Times New Roman"/>
          <w:color w:val="000000"/>
          <w:sz w:val="24"/>
          <w:szCs w:val="24"/>
          <w:u w:color="000000"/>
          <w:bdr w:val="nil"/>
          <w:lang w:val="en-US" w:eastAsia="pt-BR"/>
        </w:rPr>
      </w:pPr>
    </w:p>
    <w:p w14:paraId="5F1DC4A7" w14:textId="77777777" w:rsidR="00CF4D5E" w:rsidRDefault="00CF4D5E" w:rsidP="00DD7E6A">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 w:line="360" w:lineRule="auto"/>
        <w:jc w:val="center"/>
        <w:rPr>
          <w:rFonts w:ascii="Times New Roman" w:eastAsia="Calibri" w:hAnsi="Times New Roman" w:cs="Times New Roman"/>
          <w:color w:val="000000"/>
          <w:sz w:val="24"/>
          <w:szCs w:val="24"/>
          <w:u w:color="000000"/>
          <w:bdr w:val="nil"/>
          <w:lang w:val="en-US" w:eastAsia="pt-BR"/>
        </w:rPr>
      </w:pPr>
    </w:p>
    <w:p w14:paraId="140E14F6" w14:textId="77777777" w:rsidR="00CF4D5E" w:rsidRDefault="00CF4D5E" w:rsidP="00DD7E6A">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 w:line="360" w:lineRule="auto"/>
        <w:jc w:val="center"/>
        <w:rPr>
          <w:rFonts w:ascii="Times New Roman" w:eastAsia="Calibri" w:hAnsi="Times New Roman" w:cs="Times New Roman"/>
          <w:color w:val="000000"/>
          <w:sz w:val="24"/>
          <w:szCs w:val="24"/>
          <w:u w:color="000000"/>
          <w:bdr w:val="nil"/>
          <w:lang w:val="en-US" w:eastAsia="pt-BR"/>
        </w:rPr>
      </w:pPr>
    </w:p>
    <w:p w14:paraId="7B46D01F" w14:textId="77777777" w:rsidR="00CF4D5E" w:rsidRDefault="00CF4D5E" w:rsidP="00DD7E6A">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 w:line="360" w:lineRule="auto"/>
        <w:jc w:val="center"/>
        <w:rPr>
          <w:rFonts w:ascii="Times New Roman" w:eastAsia="Calibri" w:hAnsi="Times New Roman" w:cs="Times New Roman"/>
          <w:color w:val="000000"/>
          <w:sz w:val="24"/>
          <w:szCs w:val="24"/>
          <w:u w:color="000000"/>
          <w:bdr w:val="nil"/>
          <w:lang w:val="en-US" w:eastAsia="pt-BR"/>
        </w:rPr>
      </w:pPr>
    </w:p>
    <w:p w14:paraId="66AB1C49" w14:textId="77777777" w:rsidR="00CF4D5E" w:rsidRDefault="00CF4D5E" w:rsidP="00DD7E6A">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 w:line="360" w:lineRule="auto"/>
        <w:jc w:val="center"/>
        <w:rPr>
          <w:rFonts w:ascii="Times New Roman" w:eastAsia="Calibri" w:hAnsi="Times New Roman" w:cs="Times New Roman"/>
          <w:color w:val="000000"/>
          <w:sz w:val="24"/>
          <w:szCs w:val="24"/>
          <w:u w:color="000000"/>
          <w:bdr w:val="nil"/>
          <w:lang w:val="en-US" w:eastAsia="pt-BR"/>
        </w:rPr>
      </w:pPr>
    </w:p>
    <w:p w14:paraId="4D69136E" w14:textId="77777777" w:rsidR="00CF4D5E" w:rsidRDefault="00CF4D5E" w:rsidP="00DD7E6A">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 w:line="360" w:lineRule="auto"/>
        <w:jc w:val="center"/>
        <w:rPr>
          <w:rFonts w:ascii="Times New Roman" w:eastAsia="Calibri" w:hAnsi="Times New Roman" w:cs="Times New Roman"/>
          <w:color w:val="000000"/>
          <w:sz w:val="24"/>
          <w:szCs w:val="24"/>
          <w:u w:color="000000"/>
          <w:bdr w:val="nil"/>
          <w:lang w:val="en-US" w:eastAsia="pt-BR"/>
        </w:rPr>
      </w:pPr>
    </w:p>
    <w:p w14:paraId="531B46EA" w14:textId="77777777" w:rsidR="00CF4D5E" w:rsidRDefault="00CF4D5E" w:rsidP="00DD7E6A">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 w:line="360" w:lineRule="auto"/>
        <w:jc w:val="center"/>
        <w:rPr>
          <w:rFonts w:ascii="Times New Roman" w:eastAsia="Calibri" w:hAnsi="Times New Roman" w:cs="Times New Roman"/>
          <w:color w:val="000000"/>
          <w:sz w:val="24"/>
          <w:szCs w:val="24"/>
          <w:u w:color="000000"/>
          <w:bdr w:val="nil"/>
          <w:lang w:val="en-US" w:eastAsia="pt-BR"/>
        </w:rPr>
      </w:pPr>
    </w:p>
    <w:p w14:paraId="587C64AF" w14:textId="77777777" w:rsidR="00CF4D5E" w:rsidRDefault="00CF4D5E" w:rsidP="00DD7E6A">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 w:line="360" w:lineRule="auto"/>
        <w:jc w:val="center"/>
        <w:rPr>
          <w:rFonts w:ascii="Times New Roman" w:eastAsia="Calibri" w:hAnsi="Times New Roman" w:cs="Times New Roman"/>
          <w:color w:val="000000"/>
          <w:sz w:val="24"/>
          <w:szCs w:val="24"/>
          <w:u w:color="000000"/>
          <w:bdr w:val="nil"/>
          <w:lang w:val="en-US" w:eastAsia="pt-BR"/>
        </w:rPr>
      </w:pPr>
    </w:p>
    <w:p w14:paraId="372F7A12" w14:textId="77777777" w:rsidR="00CF4D5E" w:rsidRDefault="00CF4D5E" w:rsidP="00DD7E6A">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 w:line="360" w:lineRule="auto"/>
        <w:jc w:val="center"/>
        <w:rPr>
          <w:rFonts w:ascii="Times New Roman" w:eastAsia="Calibri" w:hAnsi="Times New Roman" w:cs="Times New Roman"/>
          <w:color w:val="000000"/>
          <w:sz w:val="24"/>
          <w:szCs w:val="24"/>
          <w:u w:color="000000"/>
          <w:bdr w:val="nil"/>
          <w:lang w:val="en-US" w:eastAsia="pt-BR"/>
        </w:rPr>
      </w:pPr>
    </w:p>
    <w:p w14:paraId="36778BDC" w14:textId="77777777" w:rsidR="00DD7E6A" w:rsidRPr="00D344A2" w:rsidRDefault="00DD7E6A" w:rsidP="00DD7E6A">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 w:line="360" w:lineRule="auto"/>
        <w:jc w:val="center"/>
        <w:rPr>
          <w:rFonts w:ascii="Times New Roman" w:eastAsia="Times New Roman" w:hAnsi="Times New Roman" w:cs="Times New Roman"/>
          <w:b/>
          <w:bCs/>
          <w:color w:val="000000"/>
          <w:kern w:val="3"/>
          <w:sz w:val="24"/>
          <w:szCs w:val="24"/>
          <w:u w:color="000000"/>
          <w:bdr w:val="nil"/>
          <w:lang w:val="pt-PT" w:eastAsia="pt-BR"/>
        </w:rPr>
      </w:pPr>
      <w:r w:rsidRPr="00D344A2">
        <w:rPr>
          <w:rFonts w:ascii="Times New Roman" w:eastAsia="Helvetica Neue" w:hAnsi="Times New Roman" w:cs="Times New Roman"/>
          <w:b/>
          <w:bCs/>
          <w:color w:val="000000"/>
          <w:kern w:val="3"/>
          <w:sz w:val="24"/>
          <w:szCs w:val="24"/>
          <w:u w:color="000000"/>
          <w:bdr w:val="nil"/>
          <w:lang w:val="en-US" w:eastAsia="pt-BR"/>
        </w:rPr>
        <w:t>DOURADOS - MS</w:t>
      </w:r>
    </w:p>
    <w:p w14:paraId="233D4BD1" w14:textId="77777777" w:rsidR="0088693B" w:rsidRDefault="00711C0E" w:rsidP="00711C0E">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60" w:line="360" w:lineRule="auto"/>
        <w:jc w:val="center"/>
        <w:rPr>
          <w:rFonts w:ascii="Times New Roman" w:eastAsia="Helvetica Neue" w:hAnsi="Times New Roman" w:cs="Times New Roman"/>
          <w:b/>
          <w:bCs/>
          <w:color w:val="000000"/>
          <w:kern w:val="3"/>
          <w:sz w:val="24"/>
          <w:szCs w:val="24"/>
          <w:u w:color="000000"/>
          <w:bdr w:val="nil"/>
          <w:lang w:val="en-US" w:eastAsia="pt-BR"/>
        </w:rPr>
      </w:pPr>
      <w:r w:rsidRPr="00D344A2">
        <w:rPr>
          <w:rFonts w:ascii="Times New Roman" w:eastAsia="Helvetica Neue" w:hAnsi="Times New Roman" w:cs="Times New Roman"/>
          <w:b/>
          <w:bCs/>
          <w:color w:val="000000"/>
          <w:kern w:val="3"/>
          <w:sz w:val="24"/>
          <w:szCs w:val="24"/>
          <w:u w:color="000000"/>
          <w:bdr w:val="nil"/>
          <w:lang w:val="en-US" w:eastAsia="pt-BR"/>
        </w:rPr>
        <w:t>2018</w:t>
      </w:r>
    </w:p>
    <w:p w14:paraId="195B87B0" w14:textId="77777777" w:rsidR="00B15ACC" w:rsidRDefault="00B15ACC" w:rsidP="00CF4D5E">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Times New Roman" w:eastAsia="Helvetica Neue" w:hAnsi="Times New Roman" w:cs="Times New Roman"/>
          <w:b/>
          <w:bCs/>
          <w:color w:val="000000"/>
          <w:kern w:val="3"/>
          <w:sz w:val="24"/>
          <w:szCs w:val="24"/>
          <w:u w:color="000000"/>
          <w:bdr w:val="nil"/>
          <w:lang w:val="en-US" w:eastAsia="pt-BR"/>
        </w:rPr>
      </w:pPr>
    </w:p>
    <w:p w14:paraId="6771393C" w14:textId="77777777" w:rsidR="00B15ACC" w:rsidRDefault="00B15ACC" w:rsidP="00D558A1">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eastAsia="Helvetica Neue" w:hAnsi="Times New Roman" w:cs="Times New Roman"/>
          <w:b/>
          <w:bCs/>
          <w:color w:val="000000"/>
          <w:kern w:val="3"/>
          <w:sz w:val="24"/>
          <w:szCs w:val="24"/>
          <w:u w:color="000000"/>
          <w:bdr w:val="nil"/>
          <w:lang w:val="en-US" w:eastAsia="pt-BR"/>
        </w:rPr>
      </w:pPr>
    </w:p>
    <w:p w14:paraId="22152761" w14:textId="77777777" w:rsidR="00B15ACC" w:rsidRPr="00B15ACC" w:rsidRDefault="00B15ACC" w:rsidP="00B15ACC">
      <w:pPr>
        <w:widowControl w:val="0"/>
        <w:autoSpaceDE w:val="0"/>
        <w:autoSpaceDN w:val="0"/>
        <w:spacing w:after="0" w:line="240" w:lineRule="auto"/>
        <w:jc w:val="center"/>
        <w:outlineLvl w:val="0"/>
        <w:rPr>
          <w:rFonts w:ascii="Arial" w:eastAsia="Times New Roman" w:hAnsi="Arial" w:cs="Arial"/>
          <w:b/>
          <w:bCs/>
          <w:sz w:val="24"/>
          <w:szCs w:val="24"/>
          <w:lang w:eastAsia="pt-BR" w:bidi="pt-BR"/>
        </w:rPr>
      </w:pPr>
      <w:r w:rsidRPr="00B15ACC">
        <w:rPr>
          <w:rFonts w:ascii="Arial" w:eastAsia="Times New Roman" w:hAnsi="Arial" w:cs="Arial"/>
          <w:b/>
          <w:bCs/>
          <w:sz w:val="24"/>
          <w:szCs w:val="24"/>
          <w:lang w:eastAsia="pt-BR" w:bidi="pt-BR"/>
        </w:rPr>
        <w:t>UNIVERSIDADE ESTADUAL DE MATO GROSSO DO SUL</w:t>
      </w:r>
    </w:p>
    <w:p w14:paraId="209470EF" w14:textId="77777777" w:rsidR="00B15ACC" w:rsidRPr="00B15ACC" w:rsidRDefault="00B15ACC" w:rsidP="00B15ACC">
      <w:pPr>
        <w:widowControl w:val="0"/>
        <w:autoSpaceDE w:val="0"/>
        <w:autoSpaceDN w:val="0"/>
        <w:spacing w:after="0" w:line="240" w:lineRule="auto"/>
        <w:jc w:val="center"/>
        <w:outlineLvl w:val="0"/>
        <w:rPr>
          <w:rFonts w:ascii="Arial" w:eastAsia="Times New Roman" w:hAnsi="Arial" w:cs="Arial"/>
          <w:b/>
          <w:bCs/>
          <w:sz w:val="24"/>
          <w:szCs w:val="24"/>
          <w:lang w:eastAsia="pt-BR" w:bidi="pt-BR"/>
        </w:rPr>
      </w:pPr>
      <w:r w:rsidRPr="00B15ACC">
        <w:rPr>
          <w:rFonts w:ascii="Arial" w:eastAsia="Times New Roman" w:hAnsi="Arial" w:cs="Arial"/>
          <w:b/>
          <w:bCs/>
          <w:sz w:val="24"/>
          <w:szCs w:val="24"/>
          <w:lang w:eastAsia="pt-BR" w:bidi="pt-BR"/>
        </w:rPr>
        <w:t>CURSO DE ESPECIALIZAÇÃO DE ENSINO EM SAÚDE COM ÊNFASE EM PROCESSOS PEDAGÓGICOS ATIVOS - EESEPPA</w:t>
      </w:r>
    </w:p>
    <w:p w14:paraId="79BD393E" w14:textId="77777777" w:rsidR="00B15ACC" w:rsidRPr="00B15ACC" w:rsidRDefault="00B15ACC" w:rsidP="00B15ACC">
      <w:pPr>
        <w:widowControl w:val="0"/>
        <w:autoSpaceDE w:val="0"/>
        <w:autoSpaceDN w:val="0"/>
        <w:spacing w:after="0" w:line="240" w:lineRule="auto"/>
        <w:rPr>
          <w:rFonts w:ascii="Arial" w:eastAsia="Times New Roman" w:hAnsi="Arial" w:cs="Arial"/>
          <w:b/>
          <w:sz w:val="26"/>
          <w:szCs w:val="24"/>
          <w:lang w:eastAsia="pt-BR" w:bidi="pt-BR"/>
        </w:rPr>
      </w:pPr>
    </w:p>
    <w:p w14:paraId="6B49F71B" w14:textId="77777777" w:rsidR="00B15ACC" w:rsidRDefault="00B15ACC" w:rsidP="00B15ACC">
      <w:pPr>
        <w:widowControl w:val="0"/>
        <w:autoSpaceDE w:val="0"/>
        <w:autoSpaceDN w:val="0"/>
        <w:spacing w:after="0" w:line="240" w:lineRule="auto"/>
        <w:rPr>
          <w:rFonts w:ascii="Arial" w:eastAsia="Times New Roman" w:hAnsi="Arial" w:cs="Arial"/>
          <w:b/>
          <w:sz w:val="26"/>
          <w:szCs w:val="24"/>
          <w:lang w:eastAsia="pt-BR" w:bidi="pt-BR"/>
        </w:rPr>
      </w:pPr>
    </w:p>
    <w:p w14:paraId="1B87D9C7" w14:textId="77777777" w:rsidR="00B15ACC" w:rsidRDefault="00B15ACC" w:rsidP="00B15ACC">
      <w:pPr>
        <w:widowControl w:val="0"/>
        <w:autoSpaceDE w:val="0"/>
        <w:autoSpaceDN w:val="0"/>
        <w:spacing w:after="0" w:line="240" w:lineRule="auto"/>
        <w:rPr>
          <w:rFonts w:ascii="Arial" w:eastAsia="Times New Roman" w:hAnsi="Arial" w:cs="Arial"/>
          <w:b/>
          <w:sz w:val="26"/>
          <w:szCs w:val="24"/>
          <w:lang w:eastAsia="pt-BR" w:bidi="pt-BR"/>
        </w:rPr>
      </w:pPr>
    </w:p>
    <w:p w14:paraId="25F8FFE1" w14:textId="77777777" w:rsidR="00CF4D5E" w:rsidRPr="00B15ACC" w:rsidRDefault="00CF4D5E" w:rsidP="00B15ACC">
      <w:pPr>
        <w:widowControl w:val="0"/>
        <w:autoSpaceDE w:val="0"/>
        <w:autoSpaceDN w:val="0"/>
        <w:spacing w:after="0" w:line="240" w:lineRule="auto"/>
        <w:rPr>
          <w:rFonts w:ascii="Arial" w:eastAsia="Times New Roman" w:hAnsi="Arial" w:cs="Arial"/>
          <w:b/>
          <w:sz w:val="26"/>
          <w:szCs w:val="24"/>
          <w:lang w:eastAsia="pt-BR" w:bidi="pt-BR"/>
        </w:rPr>
      </w:pPr>
    </w:p>
    <w:p w14:paraId="35E79602" w14:textId="46077E86" w:rsidR="00B15ACC" w:rsidRPr="00B15ACC" w:rsidRDefault="00B15ACC" w:rsidP="00B15ACC">
      <w:pPr>
        <w:widowControl w:val="0"/>
        <w:autoSpaceDE w:val="0"/>
        <w:autoSpaceDN w:val="0"/>
        <w:spacing w:after="0" w:line="240" w:lineRule="auto"/>
        <w:jc w:val="center"/>
        <w:rPr>
          <w:rFonts w:ascii="Arial" w:eastAsia="Times New Roman" w:hAnsi="Arial" w:cs="Arial"/>
          <w:b/>
          <w:sz w:val="26"/>
          <w:szCs w:val="24"/>
          <w:lang w:eastAsia="pt-BR" w:bidi="pt-BR"/>
        </w:rPr>
      </w:pPr>
      <w:r>
        <w:rPr>
          <w:rFonts w:ascii="Arial" w:eastAsia="Times New Roman" w:hAnsi="Arial" w:cs="Arial"/>
          <w:b/>
          <w:sz w:val="24"/>
          <w:lang w:eastAsia="pt-BR" w:bidi="pt-BR"/>
        </w:rPr>
        <w:t>ISLA CARLA DA COSTA BELARMINO</w:t>
      </w:r>
    </w:p>
    <w:p w14:paraId="10728E2A" w14:textId="77777777" w:rsidR="00B15ACC" w:rsidRDefault="00B15ACC" w:rsidP="00B15ACC">
      <w:pPr>
        <w:widowControl w:val="0"/>
        <w:autoSpaceDE w:val="0"/>
        <w:autoSpaceDN w:val="0"/>
        <w:spacing w:after="0" w:line="240" w:lineRule="auto"/>
        <w:rPr>
          <w:rFonts w:ascii="Arial" w:eastAsia="Times New Roman" w:hAnsi="Arial" w:cs="Arial"/>
          <w:b/>
          <w:sz w:val="26"/>
          <w:szCs w:val="24"/>
          <w:lang w:eastAsia="pt-BR" w:bidi="pt-BR"/>
        </w:rPr>
      </w:pPr>
    </w:p>
    <w:p w14:paraId="6B3641D1" w14:textId="77777777" w:rsidR="00B15ACC" w:rsidRPr="00B15ACC" w:rsidRDefault="00B15ACC" w:rsidP="00B15ACC">
      <w:pPr>
        <w:widowControl w:val="0"/>
        <w:autoSpaceDE w:val="0"/>
        <w:autoSpaceDN w:val="0"/>
        <w:spacing w:after="0" w:line="240" w:lineRule="auto"/>
        <w:rPr>
          <w:rFonts w:ascii="Arial" w:eastAsia="Times New Roman" w:hAnsi="Arial" w:cs="Arial"/>
          <w:b/>
          <w:sz w:val="26"/>
          <w:szCs w:val="24"/>
          <w:lang w:eastAsia="pt-BR" w:bidi="pt-BR"/>
        </w:rPr>
      </w:pPr>
    </w:p>
    <w:p w14:paraId="15C4A705" w14:textId="77777777" w:rsidR="00B15ACC" w:rsidRDefault="00B15ACC" w:rsidP="00B15ACC">
      <w:pPr>
        <w:widowControl w:val="0"/>
        <w:autoSpaceDE w:val="0"/>
        <w:autoSpaceDN w:val="0"/>
        <w:spacing w:after="0" w:line="240" w:lineRule="auto"/>
        <w:rPr>
          <w:rFonts w:ascii="Arial" w:eastAsia="Times New Roman" w:hAnsi="Arial" w:cs="Arial"/>
          <w:b/>
          <w:sz w:val="26"/>
          <w:szCs w:val="24"/>
          <w:lang w:eastAsia="pt-BR" w:bidi="pt-BR"/>
        </w:rPr>
      </w:pPr>
    </w:p>
    <w:p w14:paraId="5C7D1328" w14:textId="77777777" w:rsidR="00CF4D5E" w:rsidRPr="00B15ACC" w:rsidRDefault="00CF4D5E" w:rsidP="00B15ACC">
      <w:pPr>
        <w:widowControl w:val="0"/>
        <w:autoSpaceDE w:val="0"/>
        <w:autoSpaceDN w:val="0"/>
        <w:spacing w:after="0" w:line="240" w:lineRule="auto"/>
        <w:rPr>
          <w:rFonts w:ascii="Arial" w:eastAsia="Times New Roman" w:hAnsi="Arial" w:cs="Arial"/>
          <w:b/>
          <w:sz w:val="26"/>
          <w:szCs w:val="24"/>
          <w:lang w:eastAsia="pt-BR" w:bidi="pt-BR"/>
        </w:rPr>
      </w:pPr>
    </w:p>
    <w:p w14:paraId="56C6A82E" w14:textId="77777777" w:rsidR="00B15ACC" w:rsidRPr="00B15ACC" w:rsidRDefault="00B15ACC" w:rsidP="00B15ACC">
      <w:pPr>
        <w:widowControl w:val="0"/>
        <w:autoSpaceDE w:val="0"/>
        <w:autoSpaceDN w:val="0"/>
        <w:spacing w:after="0" w:line="240" w:lineRule="auto"/>
        <w:jc w:val="center"/>
        <w:rPr>
          <w:rFonts w:ascii="Arial" w:eastAsia="Times New Roman" w:hAnsi="Arial" w:cs="Arial"/>
          <w:b/>
          <w:bCs/>
          <w:sz w:val="26"/>
          <w:szCs w:val="24"/>
          <w:lang w:val="en-US" w:eastAsia="pt-BR" w:bidi="pt-BR"/>
        </w:rPr>
      </w:pPr>
      <w:r w:rsidRPr="00B15ACC">
        <w:rPr>
          <w:rFonts w:ascii="Arial" w:eastAsia="Times New Roman" w:hAnsi="Arial" w:cs="Arial"/>
          <w:b/>
          <w:bCs/>
          <w:sz w:val="26"/>
          <w:szCs w:val="24"/>
          <w:lang w:val="en-US" w:eastAsia="pt-BR" w:bidi="pt-BR"/>
        </w:rPr>
        <w:t>METODOLOGIAS ATIVAS DE ENSINO APRENDIZAGEM: MOTIVAÇÃO PARA O PROCESSO DE MUDANÇA EM UMA ESCOLA TÉCNICA</w:t>
      </w:r>
    </w:p>
    <w:p w14:paraId="3448226A" w14:textId="77777777" w:rsidR="00B15ACC" w:rsidRPr="00B15ACC" w:rsidRDefault="00B15ACC" w:rsidP="00B15ACC">
      <w:pPr>
        <w:widowControl w:val="0"/>
        <w:autoSpaceDE w:val="0"/>
        <w:autoSpaceDN w:val="0"/>
        <w:spacing w:after="0" w:line="240" w:lineRule="auto"/>
        <w:rPr>
          <w:rFonts w:ascii="Arial" w:eastAsia="Times New Roman" w:hAnsi="Arial" w:cs="Arial"/>
          <w:b/>
          <w:sz w:val="26"/>
          <w:szCs w:val="24"/>
          <w:lang w:eastAsia="pt-BR" w:bidi="pt-BR"/>
        </w:rPr>
      </w:pPr>
    </w:p>
    <w:p w14:paraId="6476A637" w14:textId="77777777" w:rsidR="00B15ACC" w:rsidRPr="00B15ACC" w:rsidRDefault="00B15ACC" w:rsidP="00B15ACC">
      <w:pPr>
        <w:widowControl w:val="0"/>
        <w:autoSpaceDE w:val="0"/>
        <w:autoSpaceDN w:val="0"/>
        <w:spacing w:after="0" w:line="240" w:lineRule="auto"/>
        <w:rPr>
          <w:rFonts w:ascii="Arial" w:eastAsia="Times New Roman" w:hAnsi="Arial" w:cs="Arial"/>
          <w:sz w:val="24"/>
          <w:szCs w:val="24"/>
          <w:lang w:eastAsia="pt-BR" w:bidi="pt-BR"/>
        </w:rPr>
      </w:pPr>
    </w:p>
    <w:p w14:paraId="36D37C39" w14:textId="77777777" w:rsidR="00B15ACC" w:rsidRDefault="00B15ACC" w:rsidP="00B15ACC">
      <w:pPr>
        <w:widowControl w:val="0"/>
        <w:autoSpaceDE w:val="0"/>
        <w:autoSpaceDN w:val="0"/>
        <w:spacing w:after="0" w:line="240" w:lineRule="auto"/>
        <w:rPr>
          <w:rFonts w:ascii="Arial" w:eastAsia="Times New Roman" w:hAnsi="Arial" w:cs="Arial"/>
          <w:b/>
          <w:sz w:val="24"/>
          <w:szCs w:val="24"/>
          <w:lang w:eastAsia="pt-BR" w:bidi="pt-BR"/>
        </w:rPr>
      </w:pPr>
    </w:p>
    <w:p w14:paraId="0E298DEC" w14:textId="77777777" w:rsidR="00B15ACC" w:rsidRPr="00B15ACC" w:rsidRDefault="00B15ACC" w:rsidP="00B15ACC">
      <w:pPr>
        <w:widowControl w:val="0"/>
        <w:autoSpaceDE w:val="0"/>
        <w:autoSpaceDN w:val="0"/>
        <w:spacing w:after="0" w:line="240" w:lineRule="auto"/>
        <w:rPr>
          <w:rFonts w:ascii="Arial" w:eastAsia="Times New Roman" w:hAnsi="Arial" w:cs="Arial"/>
          <w:b/>
          <w:sz w:val="24"/>
          <w:szCs w:val="24"/>
          <w:lang w:eastAsia="pt-BR" w:bidi="pt-BR"/>
        </w:rPr>
      </w:pPr>
    </w:p>
    <w:p w14:paraId="6A51744A" w14:textId="77777777" w:rsidR="00B15ACC" w:rsidRPr="00B15ACC" w:rsidRDefault="00B15ACC" w:rsidP="00B15ACC">
      <w:pPr>
        <w:widowControl w:val="0"/>
        <w:autoSpaceDE w:val="0"/>
        <w:autoSpaceDN w:val="0"/>
        <w:spacing w:after="0" w:line="240" w:lineRule="auto"/>
        <w:rPr>
          <w:rFonts w:ascii="Arial" w:eastAsia="Times New Roman" w:hAnsi="Arial" w:cs="Arial"/>
          <w:b/>
          <w:sz w:val="24"/>
          <w:szCs w:val="24"/>
          <w:lang w:eastAsia="pt-BR" w:bidi="pt-BR"/>
        </w:rPr>
      </w:pPr>
    </w:p>
    <w:p w14:paraId="51E73610" w14:textId="77777777" w:rsidR="00B15ACC" w:rsidRPr="00B15ACC" w:rsidRDefault="00B15ACC" w:rsidP="00B15ACC">
      <w:pPr>
        <w:widowControl w:val="0"/>
        <w:autoSpaceDE w:val="0"/>
        <w:autoSpaceDN w:val="0"/>
        <w:spacing w:after="0" w:line="240" w:lineRule="auto"/>
        <w:rPr>
          <w:rFonts w:ascii="Arial" w:eastAsia="Times New Roman" w:hAnsi="Arial" w:cs="Arial"/>
          <w:b/>
          <w:sz w:val="24"/>
          <w:szCs w:val="24"/>
          <w:lang w:eastAsia="pt-BR" w:bidi="pt-BR"/>
        </w:rPr>
      </w:pPr>
    </w:p>
    <w:p w14:paraId="2E11F555" w14:textId="77777777" w:rsidR="00B15ACC" w:rsidRPr="00B15ACC" w:rsidRDefault="00B15ACC" w:rsidP="00B15ACC">
      <w:pPr>
        <w:widowControl w:val="0"/>
        <w:autoSpaceDE w:val="0"/>
        <w:autoSpaceDN w:val="0"/>
        <w:spacing w:after="0" w:line="240" w:lineRule="auto"/>
        <w:jc w:val="both"/>
        <w:rPr>
          <w:rFonts w:ascii="Arial" w:eastAsia="Times New Roman" w:hAnsi="Arial" w:cs="Arial"/>
          <w:sz w:val="24"/>
          <w:szCs w:val="24"/>
          <w:lang w:eastAsia="pt-BR" w:bidi="pt-BR"/>
        </w:rPr>
      </w:pPr>
      <w:r w:rsidRPr="00B15ACC">
        <w:rPr>
          <w:rFonts w:ascii="Arial" w:eastAsia="Times New Roman" w:hAnsi="Arial" w:cs="Arial"/>
          <w:sz w:val="24"/>
          <w:szCs w:val="24"/>
          <w:lang w:eastAsia="pt-BR" w:bidi="pt-BR"/>
        </w:rPr>
        <w:t xml:space="preserve">Trabalho de conclusão de curso aprovado em ________ de _________________ de 2018, pela banca examinadora constituída pelos seguintes membros:  </w:t>
      </w:r>
    </w:p>
    <w:p w14:paraId="01FD787A" w14:textId="77777777" w:rsidR="00B15ACC" w:rsidRPr="00B15ACC" w:rsidRDefault="00B15ACC" w:rsidP="00B15ACC">
      <w:pPr>
        <w:widowControl w:val="0"/>
        <w:autoSpaceDE w:val="0"/>
        <w:autoSpaceDN w:val="0"/>
        <w:spacing w:after="0" w:line="240" w:lineRule="auto"/>
        <w:rPr>
          <w:rFonts w:ascii="Arial" w:eastAsia="Times New Roman" w:hAnsi="Arial" w:cs="Arial"/>
          <w:lang w:eastAsia="pt-BR" w:bidi="pt-BR"/>
        </w:rPr>
      </w:pPr>
    </w:p>
    <w:p w14:paraId="74039571" w14:textId="77777777" w:rsidR="00B15ACC" w:rsidRPr="00B15ACC" w:rsidRDefault="00B15ACC" w:rsidP="00B15ACC">
      <w:pPr>
        <w:widowControl w:val="0"/>
        <w:autoSpaceDE w:val="0"/>
        <w:autoSpaceDN w:val="0"/>
        <w:spacing w:after="0" w:line="240" w:lineRule="auto"/>
        <w:rPr>
          <w:rFonts w:ascii="Arial" w:eastAsia="Times New Roman" w:hAnsi="Arial" w:cs="Arial"/>
          <w:lang w:eastAsia="pt-BR" w:bidi="pt-BR"/>
        </w:rPr>
      </w:pPr>
    </w:p>
    <w:p w14:paraId="488907F0" w14:textId="77777777" w:rsidR="00B15ACC" w:rsidRPr="00B15ACC" w:rsidRDefault="00B15ACC" w:rsidP="00B15ACC">
      <w:pPr>
        <w:widowControl w:val="0"/>
        <w:autoSpaceDE w:val="0"/>
        <w:autoSpaceDN w:val="0"/>
        <w:spacing w:after="0" w:line="240" w:lineRule="auto"/>
        <w:rPr>
          <w:rFonts w:ascii="Arial" w:eastAsia="Times New Roman" w:hAnsi="Arial" w:cs="Arial"/>
          <w:lang w:eastAsia="pt-BR" w:bidi="pt-BR"/>
        </w:rPr>
      </w:pPr>
    </w:p>
    <w:p w14:paraId="4C0264B8" w14:textId="77777777" w:rsidR="00B15ACC" w:rsidRPr="00B15ACC" w:rsidRDefault="00B15ACC" w:rsidP="00B15ACC">
      <w:pPr>
        <w:widowControl w:val="0"/>
        <w:autoSpaceDE w:val="0"/>
        <w:autoSpaceDN w:val="0"/>
        <w:spacing w:after="0" w:line="240" w:lineRule="auto"/>
        <w:rPr>
          <w:rFonts w:ascii="Arial" w:eastAsia="Times New Roman" w:hAnsi="Arial" w:cs="Arial"/>
          <w:lang w:eastAsia="pt-BR" w:bidi="pt-BR"/>
        </w:rPr>
      </w:pPr>
    </w:p>
    <w:p w14:paraId="12DEBB37" w14:textId="77777777" w:rsidR="00B15ACC" w:rsidRPr="00B15ACC" w:rsidRDefault="00B15ACC" w:rsidP="00B15ACC">
      <w:pPr>
        <w:widowControl w:val="0"/>
        <w:autoSpaceDE w:val="0"/>
        <w:autoSpaceDN w:val="0"/>
        <w:spacing w:after="0" w:line="240" w:lineRule="auto"/>
        <w:jc w:val="both"/>
        <w:rPr>
          <w:rFonts w:ascii="Arial" w:eastAsia="Times New Roman" w:hAnsi="Arial" w:cs="Arial"/>
          <w:lang w:eastAsia="pt-BR" w:bidi="pt-BR"/>
        </w:rPr>
      </w:pPr>
    </w:p>
    <w:p w14:paraId="05C0F4B1" w14:textId="1121E192" w:rsidR="00B15ACC" w:rsidRP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r w:rsidRPr="00B15ACC">
        <w:rPr>
          <w:rFonts w:ascii="Arial" w:eastAsia="Times New Roman" w:hAnsi="Arial" w:cs="Arial"/>
          <w:sz w:val="24"/>
          <w:szCs w:val="24"/>
          <w:lang w:eastAsia="pt-BR" w:bidi="pt-BR"/>
        </w:rPr>
        <w:t xml:space="preserve">       Prof. Drª. </w:t>
      </w:r>
      <w:r w:rsidR="00CF4D5E" w:rsidRPr="00CF4D5E">
        <w:rPr>
          <w:rFonts w:ascii="Arial" w:eastAsia="Times New Roman" w:hAnsi="Arial" w:cs="Arial"/>
          <w:sz w:val="24"/>
          <w:szCs w:val="24"/>
          <w:lang w:val="en-US" w:eastAsia="pt-BR" w:bidi="pt-BR"/>
        </w:rPr>
        <w:t xml:space="preserve">Lourdes Missio  </w:t>
      </w:r>
    </w:p>
    <w:p w14:paraId="5677D742" w14:textId="77777777" w:rsidR="00B15ACC" w:rsidRPr="00B15ACC" w:rsidRDefault="00B15ACC" w:rsidP="00B15ACC">
      <w:pPr>
        <w:widowControl w:val="0"/>
        <w:autoSpaceDE w:val="0"/>
        <w:autoSpaceDN w:val="0"/>
        <w:spacing w:after="0" w:line="240" w:lineRule="auto"/>
        <w:jc w:val="center"/>
        <w:rPr>
          <w:rFonts w:ascii="Arial" w:eastAsia="Times New Roman" w:hAnsi="Arial" w:cs="Arial"/>
          <w:bCs/>
          <w:sz w:val="24"/>
          <w:szCs w:val="24"/>
          <w:lang w:eastAsia="pt-BR" w:bidi="pt-BR"/>
        </w:rPr>
      </w:pPr>
      <w:r w:rsidRPr="00B15ACC">
        <w:rPr>
          <w:rFonts w:ascii="Arial" w:eastAsia="Times New Roman" w:hAnsi="Arial" w:cs="Arial"/>
          <w:bCs/>
          <w:sz w:val="24"/>
          <w:szCs w:val="24"/>
          <w:lang w:eastAsia="pt-BR" w:bidi="pt-BR"/>
        </w:rPr>
        <w:t>UEMS</w:t>
      </w:r>
    </w:p>
    <w:p w14:paraId="4E89D837" w14:textId="77777777" w:rsidR="00B15ACC" w:rsidRP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r w:rsidRPr="00B15ACC">
        <w:rPr>
          <w:rFonts w:ascii="Arial" w:eastAsia="Times New Roman" w:hAnsi="Arial" w:cs="Arial"/>
          <w:sz w:val="24"/>
          <w:szCs w:val="24"/>
          <w:lang w:eastAsia="pt-BR" w:bidi="pt-BR"/>
        </w:rPr>
        <w:t>Orientadora</w:t>
      </w:r>
    </w:p>
    <w:p w14:paraId="19389CA3" w14:textId="77777777" w:rsidR="00B15ACC" w:rsidRPr="00B15ACC" w:rsidRDefault="00B15ACC" w:rsidP="00B15ACC">
      <w:pPr>
        <w:widowControl w:val="0"/>
        <w:autoSpaceDE w:val="0"/>
        <w:autoSpaceDN w:val="0"/>
        <w:spacing w:after="0" w:line="240" w:lineRule="auto"/>
        <w:jc w:val="center"/>
        <w:rPr>
          <w:rFonts w:ascii="Arial" w:eastAsia="Times New Roman" w:hAnsi="Arial" w:cs="Arial"/>
          <w:lang w:eastAsia="pt-BR" w:bidi="pt-BR"/>
        </w:rPr>
      </w:pPr>
    </w:p>
    <w:p w14:paraId="2BDDC6D9" w14:textId="77777777" w:rsidR="00B15ACC" w:rsidRPr="00B15ACC" w:rsidRDefault="00B15ACC" w:rsidP="00B15ACC">
      <w:pPr>
        <w:widowControl w:val="0"/>
        <w:autoSpaceDE w:val="0"/>
        <w:autoSpaceDN w:val="0"/>
        <w:spacing w:after="0" w:line="240" w:lineRule="auto"/>
        <w:jc w:val="center"/>
        <w:rPr>
          <w:rFonts w:ascii="Arial" w:eastAsia="Times New Roman" w:hAnsi="Arial" w:cs="Arial"/>
          <w:lang w:eastAsia="pt-BR" w:bidi="pt-BR"/>
        </w:rPr>
      </w:pPr>
    </w:p>
    <w:p w14:paraId="76223E0F" w14:textId="77777777" w:rsidR="00B15ACC" w:rsidRPr="00B15ACC" w:rsidRDefault="00B15ACC" w:rsidP="00B15ACC">
      <w:pPr>
        <w:widowControl w:val="0"/>
        <w:autoSpaceDE w:val="0"/>
        <w:autoSpaceDN w:val="0"/>
        <w:spacing w:after="0" w:line="240" w:lineRule="auto"/>
        <w:jc w:val="center"/>
        <w:rPr>
          <w:rFonts w:ascii="Arial" w:eastAsia="Times New Roman" w:hAnsi="Arial" w:cs="Arial"/>
          <w:lang w:eastAsia="pt-BR" w:bidi="pt-BR"/>
        </w:rPr>
      </w:pPr>
    </w:p>
    <w:p w14:paraId="1AB3AD61" w14:textId="77777777" w:rsidR="00B15ACC" w:rsidRPr="00B15ACC" w:rsidRDefault="00B15ACC" w:rsidP="00B15ACC">
      <w:pPr>
        <w:widowControl w:val="0"/>
        <w:autoSpaceDE w:val="0"/>
        <w:autoSpaceDN w:val="0"/>
        <w:spacing w:after="0" w:line="240" w:lineRule="auto"/>
        <w:jc w:val="center"/>
        <w:rPr>
          <w:rFonts w:ascii="Arial" w:eastAsia="Times New Roman" w:hAnsi="Arial" w:cs="Arial"/>
          <w:lang w:eastAsia="pt-BR" w:bidi="pt-BR"/>
        </w:rPr>
      </w:pPr>
    </w:p>
    <w:p w14:paraId="7A0F1350" w14:textId="77777777" w:rsidR="00B15ACC" w:rsidRP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r w:rsidRPr="00B15ACC">
        <w:rPr>
          <w:rFonts w:ascii="Arial" w:eastAsia="Times New Roman" w:hAnsi="Arial" w:cs="Arial"/>
          <w:bCs/>
          <w:sz w:val="24"/>
          <w:szCs w:val="24"/>
          <w:lang w:eastAsia="pt-BR" w:bidi="pt-BR"/>
        </w:rPr>
        <w:t xml:space="preserve">------------------------------------------                              ----------------------------------------------                                </w:t>
      </w:r>
    </w:p>
    <w:p w14:paraId="2F64E34B" w14:textId="77777777" w:rsidR="00B15ACC" w:rsidRP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r w:rsidRPr="00B15ACC">
        <w:rPr>
          <w:rFonts w:ascii="Arial" w:eastAsia="Times New Roman" w:hAnsi="Arial" w:cs="Arial"/>
          <w:bCs/>
          <w:sz w:val="24"/>
          <w:szCs w:val="24"/>
          <w:lang w:eastAsia="pt-BR" w:bidi="pt-BR"/>
        </w:rPr>
        <w:t xml:space="preserve">UEMS                                                                    UEMS   </w:t>
      </w:r>
    </w:p>
    <w:p w14:paraId="4C707835" w14:textId="77777777" w:rsidR="00B15ACC" w:rsidRP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r w:rsidRPr="00B15ACC">
        <w:rPr>
          <w:rFonts w:ascii="Arial" w:eastAsia="Times New Roman" w:hAnsi="Arial" w:cs="Arial"/>
          <w:sz w:val="24"/>
          <w:szCs w:val="24"/>
          <w:lang w:eastAsia="pt-BR" w:bidi="pt-BR"/>
        </w:rPr>
        <w:t>Membro da Banca Examinadora                                Membro da Banca Examinadora</w:t>
      </w:r>
    </w:p>
    <w:p w14:paraId="11C0596E" w14:textId="77777777" w:rsidR="00B15ACC" w:rsidRP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p>
    <w:p w14:paraId="1B339214" w14:textId="77777777" w:rsidR="00B15ACC" w:rsidRP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p>
    <w:p w14:paraId="2477B6D3" w14:textId="77777777" w:rsidR="00B15ACC" w:rsidRP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p>
    <w:p w14:paraId="766D95F5" w14:textId="77777777" w:rsid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p>
    <w:p w14:paraId="3DFA650F" w14:textId="77777777" w:rsid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p>
    <w:p w14:paraId="4A03C857" w14:textId="77777777" w:rsidR="00B15ACC" w:rsidRP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p>
    <w:p w14:paraId="002D8A9A" w14:textId="77777777" w:rsidR="00B15ACC" w:rsidRPr="00B15ACC" w:rsidRDefault="00B15ACC" w:rsidP="00B15ACC">
      <w:pPr>
        <w:widowControl w:val="0"/>
        <w:autoSpaceDE w:val="0"/>
        <w:autoSpaceDN w:val="0"/>
        <w:spacing w:after="0" w:line="240" w:lineRule="auto"/>
        <w:rPr>
          <w:rFonts w:ascii="Arial" w:eastAsia="Times New Roman" w:hAnsi="Arial" w:cs="Arial"/>
          <w:sz w:val="24"/>
          <w:szCs w:val="24"/>
          <w:lang w:eastAsia="pt-BR" w:bidi="pt-BR"/>
        </w:rPr>
      </w:pPr>
    </w:p>
    <w:p w14:paraId="6E2AEE10" w14:textId="77777777" w:rsidR="00B15ACC" w:rsidRPr="00B15ACC" w:rsidRDefault="00B15ACC" w:rsidP="00B15ACC">
      <w:pPr>
        <w:widowControl w:val="0"/>
        <w:autoSpaceDE w:val="0"/>
        <w:autoSpaceDN w:val="0"/>
        <w:spacing w:after="0" w:line="240" w:lineRule="auto"/>
        <w:jc w:val="center"/>
        <w:rPr>
          <w:rFonts w:ascii="Arial" w:eastAsia="Times New Roman" w:hAnsi="Arial" w:cs="Arial"/>
          <w:sz w:val="24"/>
          <w:szCs w:val="24"/>
          <w:lang w:eastAsia="pt-BR" w:bidi="pt-BR"/>
        </w:rPr>
      </w:pPr>
    </w:p>
    <w:p w14:paraId="7FFBDDE3" w14:textId="77777777" w:rsidR="00B15ACC" w:rsidRPr="00B15ACC" w:rsidRDefault="00B15ACC" w:rsidP="00B15ACC">
      <w:pPr>
        <w:widowControl w:val="0"/>
        <w:autoSpaceDE w:val="0"/>
        <w:autoSpaceDN w:val="0"/>
        <w:spacing w:after="0" w:line="240" w:lineRule="auto"/>
        <w:jc w:val="center"/>
        <w:rPr>
          <w:rFonts w:ascii="Arial" w:eastAsia="Times New Roman" w:hAnsi="Arial" w:cs="Arial"/>
          <w:b/>
          <w:sz w:val="24"/>
          <w:szCs w:val="24"/>
          <w:lang w:eastAsia="pt-BR" w:bidi="pt-BR"/>
        </w:rPr>
      </w:pPr>
      <w:r w:rsidRPr="00B15ACC">
        <w:rPr>
          <w:rFonts w:ascii="Arial" w:eastAsia="Times New Roman" w:hAnsi="Arial" w:cs="Arial"/>
          <w:b/>
          <w:sz w:val="24"/>
          <w:szCs w:val="24"/>
          <w:lang w:eastAsia="pt-BR" w:bidi="pt-BR"/>
        </w:rPr>
        <w:t>DOURADOS-MS</w:t>
      </w:r>
    </w:p>
    <w:p w14:paraId="6811CC63" w14:textId="613BCC56" w:rsidR="00B15ACC" w:rsidRPr="00B15ACC" w:rsidRDefault="00B15ACC" w:rsidP="00B15ACC">
      <w:pPr>
        <w:widowControl w:val="0"/>
        <w:autoSpaceDE w:val="0"/>
        <w:autoSpaceDN w:val="0"/>
        <w:spacing w:after="0" w:line="240" w:lineRule="auto"/>
        <w:jc w:val="center"/>
        <w:rPr>
          <w:rFonts w:ascii="Arial" w:eastAsia="Times New Roman" w:hAnsi="Arial" w:cs="Arial"/>
          <w:b/>
          <w:sz w:val="24"/>
          <w:szCs w:val="24"/>
          <w:lang w:eastAsia="pt-BR" w:bidi="pt-BR"/>
        </w:rPr>
      </w:pPr>
      <w:r w:rsidRPr="00B15ACC">
        <w:rPr>
          <w:rFonts w:ascii="Arial" w:eastAsia="Times New Roman" w:hAnsi="Arial" w:cs="Arial"/>
          <w:b/>
          <w:sz w:val="24"/>
          <w:szCs w:val="24"/>
          <w:lang w:eastAsia="pt-BR" w:bidi="pt-BR"/>
        </w:rPr>
        <w:t>2018</w:t>
      </w:r>
    </w:p>
    <w:p w14:paraId="0DDADC37" w14:textId="77777777" w:rsidR="00B15ACC" w:rsidRDefault="00B15ACC" w:rsidP="00D558A1">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eastAsia="Helvetica Neue" w:hAnsi="Times New Roman" w:cs="Times New Roman"/>
          <w:b/>
          <w:bCs/>
          <w:color w:val="000000"/>
          <w:kern w:val="3"/>
          <w:sz w:val="24"/>
          <w:szCs w:val="24"/>
          <w:u w:color="000000"/>
          <w:bdr w:val="nil"/>
          <w:lang w:val="en-US" w:eastAsia="pt-BR"/>
        </w:rPr>
      </w:pPr>
    </w:p>
    <w:p w14:paraId="15F82819" w14:textId="77777777" w:rsidR="00B15ACC" w:rsidRDefault="00B15ACC" w:rsidP="00B15ACC">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eastAsia="Helvetica Neue" w:hAnsi="Times New Roman" w:cs="Times New Roman"/>
          <w:b/>
          <w:bCs/>
          <w:color w:val="000000"/>
          <w:kern w:val="3"/>
          <w:sz w:val="24"/>
          <w:szCs w:val="24"/>
          <w:u w:color="000000"/>
          <w:bdr w:val="nil"/>
          <w:lang w:val="en-US" w:eastAsia="pt-BR"/>
        </w:rPr>
      </w:pPr>
    </w:p>
    <w:p w14:paraId="4E1AD735" w14:textId="76BEEF88" w:rsidR="00B15ACC" w:rsidRPr="00B15ACC" w:rsidRDefault="00D558A1" w:rsidP="00B15ACC">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eastAsia="Helvetica Neue" w:hAnsi="Times New Roman" w:cs="Times New Roman"/>
          <w:b/>
          <w:bCs/>
          <w:color w:val="000000"/>
          <w:kern w:val="3"/>
          <w:sz w:val="24"/>
          <w:szCs w:val="24"/>
          <w:u w:color="000000"/>
          <w:bdr w:val="nil"/>
          <w:lang w:val="en-US" w:eastAsia="pt-BR"/>
        </w:rPr>
      </w:pPr>
      <w:r>
        <w:rPr>
          <w:rFonts w:ascii="Times New Roman" w:eastAsia="Helvetica Neue" w:hAnsi="Times New Roman" w:cs="Times New Roman"/>
          <w:b/>
          <w:bCs/>
          <w:color w:val="000000"/>
          <w:kern w:val="3"/>
          <w:sz w:val="24"/>
          <w:szCs w:val="24"/>
          <w:u w:color="000000"/>
          <w:bdr w:val="nil"/>
          <w:lang w:val="en-US" w:eastAsia="pt-BR"/>
        </w:rPr>
        <w:t>RESUMO</w:t>
      </w:r>
    </w:p>
    <w:p w14:paraId="020AEC26" w14:textId="77777777" w:rsidR="00D558A1" w:rsidRDefault="00D558A1" w:rsidP="00E960FE">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Helvetica Neue" w:hAnsi="Times New Roman" w:cs="Times New Roman"/>
          <w:color w:val="000000"/>
          <w:kern w:val="3"/>
          <w:sz w:val="24"/>
          <w:szCs w:val="24"/>
          <w:u w:color="000000"/>
          <w:bdr w:val="nil"/>
          <w:lang w:val="en-US" w:eastAsia="pt-BR"/>
        </w:rPr>
      </w:pPr>
    </w:p>
    <w:p w14:paraId="7812131E" w14:textId="77777777" w:rsidR="00D558A1" w:rsidRPr="00680196" w:rsidRDefault="00D558A1" w:rsidP="00E960FE">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eastAsia="Helvetica Neue" w:hAnsi="Arial" w:cs="Arial"/>
          <w:color w:val="000000"/>
          <w:kern w:val="3"/>
          <w:sz w:val="24"/>
          <w:szCs w:val="24"/>
          <w:u w:color="000000"/>
          <w:bdr w:val="nil"/>
          <w:lang w:val="en-US" w:eastAsia="pt-BR"/>
        </w:rPr>
      </w:pPr>
    </w:p>
    <w:p w14:paraId="480493F0" w14:textId="3BECBED6" w:rsidR="002567B5" w:rsidRPr="00B2009D" w:rsidRDefault="002567B5" w:rsidP="00E960FE">
      <w:pPr>
        <w:pStyle w:val="PargrafodaLista"/>
        <w:spacing w:after="0" w:line="240" w:lineRule="auto"/>
        <w:ind w:left="0"/>
        <w:jc w:val="both"/>
        <w:rPr>
          <w:rFonts w:ascii="Arial" w:eastAsia="Helvetica Neue" w:hAnsi="Arial" w:cs="Arial"/>
          <w:color w:val="000000"/>
          <w:kern w:val="3"/>
          <w:sz w:val="24"/>
          <w:szCs w:val="24"/>
          <w:u w:color="000000"/>
          <w:bdr w:val="nil"/>
          <w:lang w:val="en-US" w:eastAsia="pt-BR"/>
        </w:rPr>
      </w:pPr>
      <w:r w:rsidRPr="00B2009D">
        <w:rPr>
          <w:rFonts w:ascii="Arial" w:eastAsia="Helvetica Neue" w:hAnsi="Arial" w:cs="Arial"/>
          <w:color w:val="000000"/>
          <w:kern w:val="3"/>
          <w:sz w:val="24"/>
          <w:szCs w:val="24"/>
          <w:u w:color="000000"/>
          <w:bdr w:val="nil"/>
          <w:lang w:val="en-US" w:eastAsia="pt-BR"/>
        </w:rPr>
        <w:t>Este presente produto tem como principal objetivo motivar o processo de mudança dos docentes da escola técnica CETEAC,</w:t>
      </w:r>
      <w:r w:rsidR="00E960FE">
        <w:rPr>
          <w:rFonts w:ascii="Arial" w:eastAsia="Helvetica Neue" w:hAnsi="Arial" w:cs="Arial"/>
          <w:color w:val="000000"/>
          <w:kern w:val="3"/>
          <w:sz w:val="24"/>
          <w:szCs w:val="24"/>
          <w:u w:color="000000"/>
          <w:bdr w:val="nil"/>
          <w:lang w:val="en-US" w:eastAsia="pt-BR"/>
        </w:rPr>
        <w:t xml:space="preserve"> </w:t>
      </w:r>
      <w:r w:rsidRPr="00B2009D">
        <w:rPr>
          <w:rFonts w:ascii="Arial" w:eastAsia="Helvetica Neue" w:hAnsi="Arial" w:cs="Arial"/>
          <w:color w:val="000000"/>
          <w:kern w:val="3"/>
          <w:sz w:val="24"/>
          <w:szCs w:val="24"/>
          <w:u w:color="000000"/>
          <w:bdr w:val="nil"/>
          <w:lang w:val="en-US" w:eastAsia="pt-BR"/>
        </w:rPr>
        <w:t>para a aplicabilidade de ferramentas baseadas na metolodologia ativa,</w:t>
      </w:r>
      <w:r w:rsidR="00E960FE">
        <w:rPr>
          <w:rFonts w:ascii="Arial" w:eastAsia="Helvetica Neue" w:hAnsi="Arial" w:cs="Arial"/>
          <w:color w:val="000000"/>
          <w:kern w:val="3"/>
          <w:sz w:val="24"/>
          <w:szCs w:val="24"/>
          <w:u w:color="000000"/>
          <w:bdr w:val="nil"/>
          <w:lang w:val="en-US" w:eastAsia="pt-BR"/>
        </w:rPr>
        <w:t xml:space="preserve"> incentivando o corpo docente para a </w:t>
      </w:r>
      <w:r w:rsidR="00E960FE" w:rsidRPr="00B2009D">
        <w:rPr>
          <w:rFonts w:ascii="Arial" w:eastAsia="Helvetica Neue" w:hAnsi="Arial" w:cs="Arial"/>
          <w:color w:val="000000"/>
          <w:kern w:val="3"/>
          <w:sz w:val="24"/>
          <w:szCs w:val="24"/>
          <w:u w:color="000000"/>
          <w:bdr w:val="nil"/>
          <w:lang w:val="en-US" w:eastAsia="pt-BR"/>
        </w:rPr>
        <w:t>mudança</w:t>
      </w:r>
      <w:r w:rsidRPr="00B2009D">
        <w:rPr>
          <w:rFonts w:ascii="Arial" w:eastAsia="Helvetica Neue" w:hAnsi="Arial" w:cs="Arial"/>
          <w:color w:val="000000"/>
          <w:kern w:val="3"/>
          <w:sz w:val="24"/>
          <w:szCs w:val="24"/>
          <w:u w:color="000000"/>
          <w:bdr w:val="nil"/>
          <w:lang w:val="en-US" w:eastAsia="pt-BR"/>
        </w:rPr>
        <w:t xml:space="preserve"> </w:t>
      </w:r>
      <w:r w:rsidR="00E960FE">
        <w:rPr>
          <w:rFonts w:ascii="Arial" w:eastAsia="Helvetica Neue" w:hAnsi="Arial" w:cs="Arial"/>
          <w:color w:val="000000"/>
          <w:kern w:val="3"/>
          <w:sz w:val="24"/>
          <w:szCs w:val="24"/>
          <w:u w:color="000000"/>
          <w:bdr w:val="nil"/>
          <w:lang w:val="en-US" w:eastAsia="pt-BR"/>
        </w:rPr>
        <w:t>da melhora do ensino-aprendizagem,</w:t>
      </w:r>
      <w:r w:rsidRPr="00B2009D">
        <w:rPr>
          <w:rFonts w:ascii="Arial" w:eastAsia="Helvetica Neue" w:hAnsi="Arial" w:cs="Arial"/>
          <w:color w:val="000000"/>
          <w:kern w:val="3"/>
          <w:sz w:val="24"/>
          <w:szCs w:val="24"/>
          <w:u w:color="000000"/>
          <w:bdr w:val="nil"/>
          <w:lang w:val="en-US" w:eastAsia="pt-BR"/>
        </w:rPr>
        <w:t xml:space="preserve"> tendo em vista que a metodologia aplicada de forma eficaz </w:t>
      </w:r>
      <w:r w:rsidR="00E960FE">
        <w:rPr>
          <w:rFonts w:ascii="Arial" w:eastAsia="Helvetica Neue" w:hAnsi="Arial" w:cs="Arial"/>
          <w:color w:val="000000"/>
          <w:kern w:val="3"/>
          <w:sz w:val="24"/>
          <w:szCs w:val="24"/>
          <w:u w:color="000000"/>
          <w:bdr w:val="nil"/>
          <w:lang w:val="en-US" w:eastAsia="pt-BR"/>
        </w:rPr>
        <w:t>será</w:t>
      </w:r>
      <w:r w:rsidRPr="00B2009D">
        <w:rPr>
          <w:rFonts w:ascii="Arial" w:eastAsia="Helvetica Neue" w:hAnsi="Arial" w:cs="Arial"/>
          <w:color w:val="000000"/>
          <w:kern w:val="3"/>
          <w:sz w:val="24"/>
          <w:szCs w:val="24"/>
          <w:u w:color="000000"/>
          <w:bdr w:val="nil"/>
          <w:lang w:val="en-US" w:eastAsia="pt-BR"/>
        </w:rPr>
        <w:t xml:space="preserve"> de suma importância para a vida professional dos alunos</w:t>
      </w:r>
      <w:r w:rsidR="00B2009D" w:rsidRPr="00B2009D">
        <w:rPr>
          <w:rFonts w:ascii="Arial" w:eastAsia="Helvetica Neue" w:hAnsi="Arial" w:cs="Arial"/>
          <w:color w:val="000000"/>
          <w:kern w:val="3"/>
          <w:sz w:val="24"/>
          <w:szCs w:val="24"/>
          <w:u w:color="000000"/>
          <w:bdr w:val="nil"/>
          <w:lang w:val="en-US" w:eastAsia="pt-BR"/>
        </w:rPr>
        <w:t xml:space="preserve">. Como ponto de partida foi realizado uma autorização da coordenação </w:t>
      </w:r>
      <w:r w:rsidR="00E960FE">
        <w:rPr>
          <w:rFonts w:ascii="Arial" w:eastAsia="Helvetica Neue" w:hAnsi="Arial" w:cs="Arial"/>
          <w:color w:val="000000"/>
          <w:kern w:val="3"/>
          <w:sz w:val="24"/>
          <w:szCs w:val="24"/>
          <w:u w:color="000000"/>
          <w:bdr w:val="nil"/>
          <w:lang w:val="en-US" w:eastAsia="pt-BR"/>
        </w:rPr>
        <w:t>pedagó</w:t>
      </w:r>
      <w:r w:rsidR="00B2009D">
        <w:rPr>
          <w:rFonts w:ascii="Arial" w:eastAsia="Helvetica Neue" w:hAnsi="Arial" w:cs="Arial"/>
          <w:color w:val="000000"/>
          <w:kern w:val="3"/>
          <w:sz w:val="24"/>
          <w:szCs w:val="24"/>
          <w:u w:color="000000"/>
          <w:bdr w:val="nil"/>
          <w:lang w:val="en-US" w:eastAsia="pt-BR"/>
        </w:rPr>
        <w:t>gica para utilização de um momento durante a capacitação,</w:t>
      </w:r>
      <w:r w:rsidR="00E960FE">
        <w:rPr>
          <w:rFonts w:ascii="Arial" w:eastAsia="Helvetica Neue" w:hAnsi="Arial" w:cs="Arial"/>
          <w:color w:val="000000"/>
          <w:kern w:val="3"/>
          <w:sz w:val="24"/>
          <w:szCs w:val="24"/>
          <w:u w:color="000000"/>
          <w:bdr w:val="nil"/>
          <w:lang w:val="en-US" w:eastAsia="pt-BR"/>
        </w:rPr>
        <w:t xml:space="preserve"> para aplicação das atividades. </w:t>
      </w:r>
      <w:r w:rsidR="00E960FE" w:rsidRPr="00E960FE">
        <w:rPr>
          <w:rFonts w:ascii="Arial" w:eastAsia="Helvetica Neue" w:hAnsi="Arial" w:cs="Arial"/>
          <w:color w:val="000000"/>
          <w:kern w:val="3"/>
          <w:sz w:val="24"/>
          <w:szCs w:val="24"/>
          <w:u w:color="000000"/>
          <w:bdr w:val="nil"/>
          <w:lang w:val="en-US" w:eastAsia="pt-BR"/>
        </w:rPr>
        <w:t>Decidi realizar atividades que fossem poten</w:t>
      </w:r>
      <w:r w:rsidR="00E960FE">
        <w:rPr>
          <w:rFonts w:ascii="Arial" w:eastAsia="Helvetica Neue" w:hAnsi="Arial" w:cs="Arial"/>
          <w:color w:val="000000"/>
          <w:kern w:val="3"/>
          <w:sz w:val="24"/>
          <w:szCs w:val="24"/>
          <w:u w:color="000000"/>
          <w:bdr w:val="nil"/>
          <w:lang w:val="en-US" w:eastAsia="pt-BR"/>
        </w:rPr>
        <w:t>te para o despetar dos docentes, este projeto tem como principal potência uma sensibilização referente a metodologia ativa, sensibilização esta, relatada pelo público alvo.</w:t>
      </w:r>
    </w:p>
    <w:p w14:paraId="72AC3D32" w14:textId="77777777" w:rsidR="002567B5" w:rsidRDefault="002567B5" w:rsidP="00E960FE">
      <w:pPr>
        <w:pStyle w:val="PargrafodaLista"/>
        <w:spacing w:after="0" w:line="360" w:lineRule="auto"/>
        <w:ind w:left="0"/>
        <w:jc w:val="both"/>
        <w:rPr>
          <w:rFonts w:ascii="Arial" w:eastAsia="Helvetica Neue" w:hAnsi="Arial" w:cs="Arial"/>
          <w:color w:val="000000"/>
          <w:kern w:val="3"/>
          <w:sz w:val="24"/>
          <w:szCs w:val="24"/>
          <w:highlight w:val="yellow"/>
          <w:u w:color="000000"/>
          <w:bdr w:val="nil"/>
          <w:lang w:val="en-US" w:eastAsia="pt-BR"/>
        </w:rPr>
      </w:pPr>
    </w:p>
    <w:p w14:paraId="515EC012" w14:textId="77777777" w:rsidR="00D558A1" w:rsidRPr="00680196" w:rsidRDefault="00D558A1" w:rsidP="00E960FE">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Arial" w:eastAsia="Helvetica Neue" w:hAnsi="Arial" w:cs="Arial"/>
          <w:color w:val="000000"/>
          <w:kern w:val="3"/>
          <w:sz w:val="24"/>
          <w:szCs w:val="24"/>
          <w:u w:color="000000"/>
          <w:bdr w:val="nil"/>
          <w:lang w:val="en-US" w:eastAsia="pt-BR"/>
        </w:rPr>
      </w:pPr>
    </w:p>
    <w:p w14:paraId="3AFB63FB" w14:textId="77777777" w:rsidR="00D558A1" w:rsidRPr="00680196" w:rsidRDefault="00D558A1" w:rsidP="00E960FE">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Arial" w:eastAsia="Helvetica Neue" w:hAnsi="Arial" w:cs="Arial"/>
          <w:color w:val="000000"/>
          <w:kern w:val="3"/>
          <w:sz w:val="24"/>
          <w:szCs w:val="24"/>
          <w:u w:color="000000"/>
          <w:bdr w:val="nil"/>
          <w:lang w:val="en-US" w:eastAsia="pt-BR"/>
        </w:rPr>
      </w:pPr>
    </w:p>
    <w:p w14:paraId="59376E2C" w14:textId="77777777" w:rsidR="00D558A1" w:rsidRPr="00680196" w:rsidRDefault="00D558A1"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Arial" w:eastAsia="Helvetica Neue" w:hAnsi="Arial" w:cs="Arial"/>
          <w:color w:val="000000"/>
          <w:kern w:val="3"/>
          <w:sz w:val="24"/>
          <w:szCs w:val="24"/>
          <w:u w:color="000000"/>
          <w:bdr w:val="nil"/>
          <w:lang w:val="en-US" w:eastAsia="pt-BR"/>
        </w:rPr>
      </w:pPr>
    </w:p>
    <w:p w14:paraId="3E8A6D98" w14:textId="77777777" w:rsidR="00D558A1" w:rsidRPr="00680196" w:rsidRDefault="00D558A1"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Arial" w:eastAsia="Helvetica Neue" w:hAnsi="Arial" w:cs="Arial"/>
          <w:color w:val="000000"/>
          <w:kern w:val="3"/>
          <w:sz w:val="24"/>
          <w:szCs w:val="24"/>
          <w:u w:color="000000"/>
          <w:bdr w:val="nil"/>
          <w:lang w:val="en-US" w:eastAsia="pt-BR"/>
        </w:rPr>
      </w:pPr>
    </w:p>
    <w:p w14:paraId="5F9B315D" w14:textId="77777777" w:rsidR="00D558A1" w:rsidRPr="00680196" w:rsidRDefault="00D558A1"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Arial" w:eastAsia="Helvetica Neue" w:hAnsi="Arial" w:cs="Arial"/>
          <w:color w:val="000000"/>
          <w:kern w:val="3"/>
          <w:sz w:val="24"/>
          <w:szCs w:val="24"/>
          <w:u w:color="000000"/>
          <w:bdr w:val="nil"/>
          <w:lang w:val="en-US" w:eastAsia="pt-BR"/>
        </w:rPr>
      </w:pPr>
    </w:p>
    <w:p w14:paraId="5FC1B21F" w14:textId="77777777" w:rsidR="00D558A1" w:rsidRDefault="00D558A1"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Times New Roman" w:eastAsia="Helvetica Neue" w:hAnsi="Times New Roman" w:cs="Times New Roman"/>
          <w:color w:val="000000"/>
          <w:kern w:val="3"/>
          <w:sz w:val="24"/>
          <w:szCs w:val="24"/>
          <w:u w:color="000000"/>
          <w:bdr w:val="nil"/>
          <w:lang w:val="en-US" w:eastAsia="pt-BR"/>
        </w:rPr>
      </w:pPr>
    </w:p>
    <w:p w14:paraId="5E1493D7" w14:textId="77777777" w:rsidR="002567B5" w:rsidRDefault="002567B5" w:rsidP="00D558A1">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Times New Roman" w:eastAsia="Helvetica Neue" w:hAnsi="Times New Roman" w:cs="Times New Roman"/>
          <w:color w:val="000000"/>
          <w:kern w:val="3"/>
          <w:sz w:val="24"/>
          <w:szCs w:val="24"/>
          <w:u w:color="000000"/>
          <w:bdr w:val="nil"/>
          <w:lang w:val="en-US" w:eastAsia="pt-BR"/>
        </w:rPr>
      </w:pPr>
    </w:p>
    <w:p w14:paraId="08C31BC9" w14:textId="77777777" w:rsidR="00B2009D" w:rsidRDefault="00B2009D" w:rsidP="00D558A1">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Times New Roman" w:hAnsi="Times New Roman" w:cs="Times New Roman"/>
        </w:rPr>
      </w:pPr>
    </w:p>
    <w:p w14:paraId="56787F3D" w14:textId="77777777" w:rsidR="002567B5" w:rsidRDefault="002567B5" w:rsidP="00D558A1">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Times New Roman" w:hAnsi="Times New Roman" w:cs="Times New Roman"/>
        </w:rPr>
      </w:pPr>
    </w:p>
    <w:p w14:paraId="14A99FB3" w14:textId="77777777" w:rsidR="00D558A1" w:rsidRDefault="00D558A1"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3E2A99A5" w14:textId="77777777" w:rsidR="00E960FE" w:rsidRDefault="00E960FE"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03552B55" w14:textId="77777777" w:rsidR="00E960FE" w:rsidRDefault="00E960FE"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756C0DEE" w14:textId="77777777" w:rsidR="00E960FE" w:rsidRDefault="00E960FE"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4D5F4A31" w14:textId="77777777" w:rsidR="00E960FE" w:rsidRDefault="00E960FE"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5BAE0567" w14:textId="77777777" w:rsidR="00E960FE" w:rsidRDefault="00E960FE"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3E1224D3" w14:textId="77777777" w:rsidR="00E960FE" w:rsidRDefault="00E960FE"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5E0B1D8C" w14:textId="77777777" w:rsidR="00D84D3D" w:rsidRDefault="00D84D3D"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6B79662A" w14:textId="77777777" w:rsidR="00D84D3D" w:rsidRDefault="00D84D3D"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2B513F16" w14:textId="77777777" w:rsidR="00D84D3D" w:rsidRDefault="00D84D3D"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66EE0322" w14:textId="77777777" w:rsidR="00D84D3D" w:rsidRDefault="00D84D3D"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53FB2EE1" w14:textId="77777777" w:rsidR="00D84D3D" w:rsidRDefault="00D84D3D"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66424D6B" w14:textId="77777777" w:rsidR="00D84D3D" w:rsidRDefault="00D84D3D"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18A1005A" w14:textId="77777777" w:rsidR="00D84D3D" w:rsidRDefault="00D84D3D"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hAnsi="Times New Roman" w:cs="Times New Roman"/>
        </w:rPr>
      </w:pPr>
    </w:p>
    <w:p w14:paraId="4A60417C" w14:textId="77777777" w:rsidR="0088693B" w:rsidRPr="00D344A2" w:rsidRDefault="0088693B"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eastAsia="Times New Roman" w:hAnsi="Times New Roman" w:cs="Times New Roman"/>
          <w:b/>
          <w:bCs/>
          <w:color w:val="000000"/>
          <w:kern w:val="3"/>
          <w:sz w:val="24"/>
          <w:szCs w:val="24"/>
          <w:u w:color="000000"/>
          <w:bdr w:val="nil"/>
          <w:lang w:val="pt-PT" w:eastAsia="pt-BR"/>
        </w:rPr>
      </w:pPr>
      <w:r w:rsidRPr="00D344A2">
        <w:rPr>
          <w:rFonts w:ascii="Times New Roman" w:eastAsia="Helvetica Neue" w:hAnsi="Times New Roman" w:cs="Times New Roman"/>
          <w:b/>
          <w:bCs/>
          <w:color w:val="000000"/>
          <w:kern w:val="3"/>
          <w:sz w:val="24"/>
          <w:szCs w:val="24"/>
          <w:u w:color="000000"/>
          <w:bdr w:val="nil"/>
          <w:lang w:val="en-US" w:eastAsia="pt-BR"/>
        </w:rPr>
        <w:lastRenderedPageBreak/>
        <w:t>LISTA DE ABREVIATURAS</w:t>
      </w:r>
    </w:p>
    <w:p w14:paraId="69BD195F" w14:textId="77777777" w:rsidR="0088693B" w:rsidRPr="00D344A2" w:rsidRDefault="0088693B">
      <w:pPr>
        <w:rPr>
          <w:rFonts w:ascii="Times New Roman" w:hAnsi="Times New Roman" w:cs="Times New Roman"/>
        </w:rPr>
      </w:pPr>
    </w:p>
    <w:p w14:paraId="16833DDC" w14:textId="77777777" w:rsidR="0088693B" w:rsidRPr="00D558A1" w:rsidRDefault="0088693B">
      <w:pPr>
        <w:rPr>
          <w:rFonts w:ascii="Arial" w:hAnsi="Arial" w:cs="Arial"/>
        </w:rPr>
      </w:pPr>
    </w:p>
    <w:p w14:paraId="43E8ED6C" w14:textId="33B65371" w:rsidR="00D558A1" w:rsidRDefault="00D558A1">
      <w:pPr>
        <w:rPr>
          <w:rFonts w:ascii="Arial" w:hAnsi="Arial" w:cs="Arial"/>
          <w:sz w:val="24"/>
          <w:szCs w:val="24"/>
        </w:rPr>
      </w:pPr>
      <w:r w:rsidRPr="006E7E22">
        <w:rPr>
          <w:rFonts w:ascii="Arial" w:hAnsi="Arial" w:cs="Arial"/>
          <w:b/>
          <w:sz w:val="24"/>
          <w:szCs w:val="24"/>
        </w:rPr>
        <w:t>PEDES</w:t>
      </w:r>
      <w:r w:rsidR="00175ED4">
        <w:rPr>
          <w:rFonts w:ascii="Arial" w:hAnsi="Arial" w:cs="Arial"/>
          <w:sz w:val="24"/>
          <w:szCs w:val="24"/>
        </w:rPr>
        <w:t>- Produto Educacional em saú</w:t>
      </w:r>
      <w:r w:rsidRPr="00D558A1">
        <w:rPr>
          <w:rFonts w:ascii="Arial" w:hAnsi="Arial" w:cs="Arial"/>
          <w:sz w:val="24"/>
          <w:szCs w:val="24"/>
        </w:rPr>
        <w:t>de</w:t>
      </w:r>
    </w:p>
    <w:p w14:paraId="59E93388" w14:textId="77777777" w:rsidR="00D558A1" w:rsidRDefault="00D558A1">
      <w:pPr>
        <w:rPr>
          <w:rFonts w:ascii="Arial" w:hAnsi="Arial" w:cs="Arial"/>
          <w:sz w:val="24"/>
          <w:szCs w:val="24"/>
        </w:rPr>
      </w:pPr>
      <w:r w:rsidRPr="006E7E22">
        <w:rPr>
          <w:rFonts w:ascii="Arial" w:hAnsi="Arial" w:cs="Arial"/>
          <w:b/>
          <w:sz w:val="24"/>
          <w:szCs w:val="24"/>
        </w:rPr>
        <w:t>MA</w:t>
      </w:r>
      <w:r>
        <w:rPr>
          <w:rFonts w:ascii="Arial" w:hAnsi="Arial" w:cs="Arial"/>
          <w:sz w:val="24"/>
          <w:szCs w:val="24"/>
        </w:rPr>
        <w:t xml:space="preserve"> – Metodologia Ativa</w:t>
      </w:r>
    </w:p>
    <w:p w14:paraId="626AC671" w14:textId="3689F5B3" w:rsidR="00D558A1" w:rsidRDefault="00D558A1">
      <w:pPr>
        <w:rPr>
          <w:rFonts w:ascii="Arial" w:hAnsi="Arial" w:cs="Arial"/>
          <w:sz w:val="24"/>
          <w:szCs w:val="24"/>
        </w:rPr>
      </w:pPr>
      <w:r w:rsidRPr="006E7E22">
        <w:rPr>
          <w:rFonts w:ascii="Arial" w:hAnsi="Arial" w:cs="Arial"/>
          <w:b/>
          <w:sz w:val="24"/>
          <w:szCs w:val="24"/>
        </w:rPr>
        <w:t>CETEAC</w:t>
      </w:r>
      <w:r>
        <w:rPr>
          <w:rFonts w:ascii="Arial" w:hAnsi="Arial" w:cs="Arial"/>
          <w:sz w:val="24"/>
          <w:szCs w:val="24"/>
        </w:rPr>
        <w:t>-</w:t>
      </w:r>
      <w:r w:rsidR="00691A00">
        <w:rPr>
          <w:rFonts w:ascii="Arial" w:hAnsi="Arial" w:cs="Arial"/>
          <w:sz w:val="24"/>
          <w:szCs w:val="24"/>
        </w:rPr>
        <w:t xml:space="preserve"> Centro técnico especializado do</w:t>
      </w:r>
      <w:r>
        <w:rPr>
          <w:rFonts w:ascii="Arial" w:hAnsi="Arial" w:cs="Arial"/>
          <w:sz w:val="24"/>
          <w:szCs w:val="24"/>
        </w:rPr>
        <w:t xml:space="preserve"> Acre</w:t>
      </w:r>
    </w:p>
    <w:p w14:paraId="354BB551" w14:textId="77777777" w:rsidR="00D558A1" w:rsidRDefault="00D558A1">
      <w:pPr>
        <w:rPr>
          <w:rFonts w:ascii="Arial" w:hAnsi="Arial" w:cs="Arial"/>
          <w:sz w:val="24"/>
          <w:szCs w:val="24"/>
        </w:rPr>
      </w:pPr>
      <w:r w:rsidRPr="006E7E22">
        <w:rPr>
          <w:rFonts w:ascii="Arial" w:hAnsi="Arial" w:cs="Arial"/>
          <w:b/>
          <w:sz w:val="24"/>
          <w:szCs w:val="24"/>
        </w:rPr>
        <w:t>SP</w:t>
      </w:r>
      <w:r>
        <w:rPr>
          <w:rFonts w:ascii="Arial" w:hAnsi="Arial" w:cs="Arial"/>
          <w:sz w:val="24"/>
          <w:szCs w:val="24"/>
        </w:rPr>
        <w:t>- Situação Problema</w:t>
      </w:r>
    </w:p>
    <w:p w14:paraId="3477BD38" w14:textId="77777777" w:rsidR="0088693B" w:rsidRPr="00D558A1" w:rsidRDefault="00203B17">
      <w:pPr>
        <w:rPr>
          <w:rFonts w:ascii="Arial" w:hAnsi="Arial" w:cs="Arial"/>
        </w:rPr>
      </w:pPr>
      <w:r w:rsidRPr="00D558A1">
        <w:rPr>
          <w:rFonts w:ascii="Arial" w:hAnsi="Arial" w:cs="Arial"/>
          <w:sz w:val="24"/>
          <w:szCs w:val="24"/>
        </w:rPr>
        <w:t xml:space="preserve">               </w:t>
      </w:r>
      <w:r w:rsidRPr="00D558A1">
        <w:rPr>
          <w:rFonts w:ascii="Arial" w:hAnsi="Arial" w:cs="Arial"/>
        </w:rPr>
        <w:t xml:space="preserve">                     </w:t>
      </w:r>
    </w:p>
    <w:p w14:paraId="70A2CA2F" w14:textId="77777777" w:rsidR="0088693B" w:rsidRPr="00D344A2" w:rsidRDefault="0088693B">
      <w:pPr>
        <w:rPr>
          <w:rFonts w:ascii="Times New Roman" w:hAnsi="Times New Roman" w:cs="Times New Roman"/>
        </w:rPr>
      </w:pPr>
    </w:p>
    <w:p w14:paraId="303359CC" w14:textId="77777777" w:rsidR="0088693B" w:rsidRPr="00D344A2" w:rsidRDefault="0088693B">
      <w:pPr>
        <w:rPr>
          <w:rFonts w:ascii="Times New Roman" w:hAnsi="Times New Roman" w:cs="Times New Roman"/>
        </w:rPr>
      </w:pPr>
    </w:p>
    <w:p w14:paraId="3D08B02A" w14:textId="77777777" w:rsidR="0088693B" w:rsidRPr="00D344A2" w:rsidRDefault="0088693B">
      <w:pPr>
        <w:rPr>
          <w:rFonts w:ascii="Times New Roman" w:hAnsi="Times New Roman" w:cs="Times New Roman"/>
        </w:rPr>
      </w:pPr>
    </w:p>
    <w:p w14:paraId="115B18EC" w14:textId="77777777" w:rsidR="0088693B" w:rsidRPr="00D344A2" w:rsidRDefault="0088693B">
      <w:pPr>
        <w:rPr>
          <w:rFonts w:ascii="Times New Roman" w:hAnsi="Times New Roman" w:cs="Times New Roman"/>
        </w:rPr>
      </w:pPr>
    </w:p>
    <w:p w14:paraId="6ED7CB28" w14:textId="77777777" w:rsidR="0088693B" w:rsidRPr="00D344A2" w:rsidRDefault="0088693B">
      <w:pPr>
        <w:rPr>
          <w:rFonts w:ascii="Times New Roman" w:hAnsi="Times New Roman" w:cs="Times New Roman"/>
        </w:rPr>
      </w:pPr>
    </w:p>
    <w:p w14:paraId="6799AAED" w14:textId="77777777" w:rsidR="0088693B" w:rsidRPr="00D344A2" w:rsidRDefault="0088693B">
      <w:pPr>
        <w:rPr>
          <w:rFonts w:ascii="Times New Roman" w:hAnsi="Times New Roman" w:cs="Times New Roman"/>
        </w:rPr>
      </w:pPr>
    </w:p>
    <w:p w14:paraId="0D3F276F" w14:textId="77777777" w:rsidR="0088693B" w:rsidRPr="00D344A2" w:rsidRDefault="0088693B">
      <w:pPr>
        <w:rPr>
          <w:rFonts w:ascii="Times New Roman" w:hAnsi="Times New Roman" w:cs="Times New Roman"/>
        </w:rPr>
      </w:pPr>
    </w:p>
    <w:p w14:paraId="4AD87EED" w14:textId="77777777" w:rsidR="0088693B" w:rsidRPr="00D344A2" w:rsidRDefault="0088693B">
      <w:pPr>
        <w:rPr>
          <w:rFonts w:ascii="Times New Roman" w:hAnsi="Times New Roman" w:cs="Times New Roman"/>
        </w:rPr>
      </w:pPr>
    </w:p>
    <w:p w14:paraId="6E8A2D60" w14:textId="77777777" w:rsidR="0088693B" w:rsidRPr="00D344A2" w:rsidRDefault="0088693B">
      <w:pPr>
        <w:rPr>
          <w:rFonts w:ascii="Times New Roman" w:hAnsi="Times New Roman" w:cs="Times New Roman"/>
        </w:rPr>
      </w:pPr>
    </w:p>
    <w:p w14:paraId="45FBAF90" w14:textId="77777777" w:rsidR="0088693B" w:rsidRPr="00D344A2" w:rsidRDefault="0088693B">
      <w:pPr>
        <w:rPr>
          <w:rFonts w:ascii="Times New Roman" w:hAnsi="Times New Roman" w:cs="Times New Roman"/>
        </w:rPr>
      </w:pPr>
    </w:p>
    <w:p w14:paraId="638B1288" w14:textId="77777777" w:rsidR="0088693B" w:rsidRPr="00D344A2" w:rsidRDefault="0088693B">
      <w:pPr>
        <w:rPr>
          <w:rFonts w:ascii="Times New Roman" w:hAnsi="Times New Roman" w:cs="Times New Roman"/>
        </w:rPr>
      </w:pPr>
    </w:p>
    <w:p w14:paraId="6952E8D6" w14:textId="77777777" w:rsidR="0088693B" w:rsidRPr="00D344A2" w:rsidRDefault="0088693B">
      <w:pPr>
        <w:rPr>
          <w:rFonts w:ascii="Times New Roman" w:hAnsi="Times New Roman" w:cs="Times New Roman"/>
        </w:rPr>
      </w:pPr>
    </w:p>
    <w:p w14:paraId="2CBB3621" w14:textId="77777777" w:rsidR="0088693B" w:rsidRPr="00D344A2" w:rsidRDefault="0088693B">
      <w:pPr>
        <w:rPr>
          <w:rFonts w:ascii="Times New Roman" w:hAnsi="Times New Roman" w:cs="Times New Roman"/>
        </w:rPr>
      </w:pPr>
    </w:p>
    <w:p w14:paraId="25186868" w14:textId="77777777" w:rsidR="0088693B" w:rsidRPr="00D344A2" w:rsidRDefault="0088693B">
      <w:pPr>
        <w:rPr>
          <w:rFonts w:ascii="Times New Roman" w:hAnsi="Times New Roman" w:cs="Times New Roman"/>
        </w:rPr>
      </w:pPr>
    </w:p>
    <w:p w14:paraId="346A1E25" w14:textId="77777777" w:rsidR="0088693B" w:rsidRPr="00D344A2" w:rsidRDefault="0088693B">
      <w:pPr>
        <w:rPr>
          <w:rFonts w:ascii="Times New Roman" w:hAnsi="Times New Roman" w:cs="Times New Roman"/>
        </w:rPr>
      </w:pPr>
    </w:p>
    <w:p w14:paraId="66134C67" w14:textId="77777777" w:rsidR="0088693B" w:rsidRPr="00D344A2" w:rsidRDefault="0088693B">
      <w:pPr>
        <w:rPr>
          <w:rFonts w:ascii="Times New Roman" w:hAnsi="Times New Roman" w:cs="Times New Roman"/>
        </w:rPr>
      </w:pPr>
    </w:p>
    <w:p w14:paraId="0D66F8E4" w14:textId="77777777" w:rsidR="0088693B" w:rsidRPr="00D344A2" w:rsidRDefault="0088693B">
      <w:pPr>
        <w:rPr>
          <w:rFonts w:ascii="Times New Roman" w:hAnsi="Times New Roman" w:cs="Times New Roman"/>
        </w:rPr>
      </w:pPr>
    </w:p>
    <w:p w14:paraId="426704C4" w14:textId="77777777" w:rsidR="0088693B" w:rsidRPr="00D344A2" w:rsidRDefault="0088693B">
      <w:pPr>
        <w:rPr>
          <w:rFonts w:ascii="Times New Roman" w:hAnsi="Times New Roman" w:cs="Times New Roman"/>
        </w:rPr>
      </w:pPr>
    </w:p>
    <w:p w14:paraId="052EA70D" w14:textId="77777777" w:rsidR="0088693B" w:rsidRPr="00D344A2" w:rsidRDefault="0088693B">
      <w:pPr>
        <w:rPr>
          <w:rFonts w:ascii="Times New Roman" w:hAnsi="Times New Roman" w:cs="Times New Roman"/>
        </w:rPr>
      </w:pPr>
    </w:p>
    <w:p w14:paraId="69CB5B03" w14:textId="77777777" w:rsidR="0088693B" w:rsidRPr="00D344A2" w:rsidRDefault="0088693B">
      <w:pPr>
        <w:rPr>
          <w:rFonts w:ascii="Times New Roman" w:hAnsi="Times New Roman" w:cs="Times New Roman"/>
        </w:rPr>
      </w:pPr>
    </w:p>
    <w:p w14:paraId="396F7242" w14:textId="77777777" w:rsidR="0088693B" w:rsidRPr="00D344A2" w:rsidRDefault="0088693B">
      <w:pPr>
        <w:rPr>
          <w:rFonts w:ascii="Times New Roman" w:hAnsi="Times New Roman" w:cs="Times New Roman"/>
        </w:rPr>
      </w:pPr>
    </w:p>
    <w:p w14:paraId="037F2499" w14:textId="77777777" w:rsidR="0088693B" w:rsidRPr="00D344A2" w:rsidRDefault="0088693B">
      <w:pPr>
        <w:rPr>
          <w:rFonts w:ascii="Times New Roman" w:hAnsi="Times New Roman" w:cs="Times New Roman"/>
        </w:rPr>
      </w:pPr>
    </w:p>
    <w:p w14:paraId="3FABB429" w14:textId="77777777" w:rsidR="0088693B" w:rsidRPr="00D344A2" w:rsidRDefault="0088693B" w:rsidP="0088693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Times New Roman" w:eastAsia="Times New Roman" w:hAnsi="Times New Roman" w:cs="Times New Roman"/>
          <w:b/>
          <w:bCs/>
          <w:color w:val="000000"/>
          <w:kern w:val="3"/>
          <w:sz w:val="24"/>
          <w:szCs w:val="24"/>
          <w:u w:color="000000"/>
          <w:bdr w:val="nil"/>
          <w:lang w:val="pt-PT" w:eastAsia="pt-BR"/>
        </w:rPr>
      </w:pPr>
      <w:r w:rsidRPr="00D344A2">
        <w:rPr>
          <w:rFonts w:ascii="Times New Roman" w:eastAsia="Helvetica Neue" w:hAnsi="Times New Roman" w:cs="Times New Roman"/>
          <w:b/>
          <w:bCs/>
          <w:color w:val="000000"/>
          <w:kern w:val="3"/>
          <w:sz w:val="24"/>
          <w:szCs w:val="24"/>
          <w:u w:color="000000"/>
          <w:bdr w:val="nil"/>
          <w:lang w:val="en-US" w:eastAsia="pt-BR"/>
        </w:rPr>
        <w:t>SUMÁRIO</w:t>
      </w:r>
    </w:p>
    <w:p w14:paraId="392B53AC" w14:textId="77777777" w:rsidR="0088693B" w:rsidRPr="006C0A91" w:rsidRDefault="0088693B">
      <w:pPr>
        <w:rPr>
          <w:rFonts w:ascii="Times New Roman" w:hAnsi="Times New Roman" w:cs="Times New Roman"/>
          <w:b/>
        </w:rPr>
      </w:pPr>
    </w:p>
    <w:p w14:paraId="4E35D1F6" w14:textId="77777777" w:rsidR="0088693B" w:rsidRPr="006C0A91" w:rsidRDefault="0088693B">
      <w:pPr>
        <w:rPr>
          <w:rFonts w:ascii="Arial" w:hAnsi="Arial" w:cs="Arial"/>
          <w:b/>
          <w:sz w:val="24"/>
          <w:szCs w:val="24"/>
        </w:rPr>
      </w:pPr>
    </w:p>
    <w:p w14:paraId="01C4BA77" w14:textId="77777777" w:rsidR="0088693B" w:rsidRPr="006C0A91" w:rsidRDefault="006C0A91">
      <w:pPr>
        <w:rPr>
          <w:rFonts w:ascii="Arial" w:hAnsi="Arial" w:cs="Arial"/>
          <w:b/>
          <w:sz w:val="24"/>
          <w:szCs w:val="24"/>
        </w:rPr>
      </w:pPr>
      <w:r>
        <w:rPr>
          <w:rFonts w:ascii="Arial" w:hAnsi="Arial" w:cs="Arial"/>
          <w:b/>
          <w:sz w:val="24"/>
          <w:szCs w:val="24"/>
        </w:rPr>
        <w:t xml:space="preserve">1 SINTESE DA </w:t>
      </w:r>
      <w:r w:rsidRPr="006C0A91">
        <w:rPr>
          <w:rFonts w:ascii="Arial" w:hAnsi="Arial" w:cs="Arial"/>
          <w:b/>
          <w:sz w:val="24"/>
          <w:szCs w:val="24"/>
        </w:rPr>
        <w:t>REALIDADE.......................................................</w:t>
      </w:r>
      <w:r>
        <w:rPr>
          <w:rFonts w:ascii="Arial" w:hAnsi="Arial" w:cs="Arial"/>
          <w:b/>
          <w:sz w:val="24"/>
          <w:szCs w:val="24"/>
        </w:rPr>
        <w:t>..............................</w:t>
      </w:r>
      <w:r w:rsidRPr="006C0A91">
        <w:rPr>
          <w:rFonts w:ascii="Arial" w:hAnsi="Arial" w:cs="Arial"/>
          <w:b/>
          <w:sz w:val="24"/>
          <w:szCs w:val="24"/>
        </w:rPr>
        <w:t>07</w:t>
      </w:r>
    </w:p>
    <w:p w14:paraId="73321083" w14:textId="255F1544" w:rsidR="0088693B" w:rsidRDefault="006C0A91">
      <w:pPr>
        <w:rPr>
          <w:rFonts w:ascii="Arial" w:hAnsi="Arial" w:cs="Arial"/>
          <w:b/>
          <w:sz w:val="24"/>
          <w:szCs w:val="24"/>
        </w:rPr>
      </w:pPr>
      <w:r w:rsidRPr="006C0A91">
        <w:rPr>
          <w:rFonts w:ascii="Arial" w:hAnsi="Arial" w:cs="Arial"/>
          <w:b/>
          <w:sz w:val="24"/>
          <w:szCs w:val="24"/>
        </w:rPr>
        <w:t>2 MATERIAL DIDÁTICO...................................................................................</w:t>
      </w:r>
      <w:r>
        <w:rPr>
          <w:rFonts w:ascii="Arial" w:hAnsi="Arial" w:cs="Arial"/>
          <w:b/>
          <w:sz w:val="24"/>
          <w:szCs w:val="24"/>
        </w:rPr>
        <w:t>......</w:t>
      </w:r>
      <w:r w:rsidRPr="006C0A91">
        <w:rPr>
          <w:rFonts w:ascii="Arial" w:hAnsi="Arial" w:cs="Arial"/>
          <w:b/>
          <w:sz w:val="24"/>
          <w:szCs w:val="24"/>
        </w:rPr>
        <w:t>.</w:t>
      </w:r>
      <w:r>
        <w:rPr>
          <w:rFonts w:ascii="Arial" w:hAnsi="Arial" w:cs="Arial"/>
          <w:b/>
          <w:sz w:val="24"/>
          <w:szCs w:val="24"/>
        </w:rPr>
        <w:t>.</w:t>
      </w:r>
      <w:r w:rsidR="002567B5">
        <w:rPr>
          <w:rFonts w:ascii="Arial" w:hAnsi="Arial" w:cs="Arial"/>
          <w:b/>
          <w:sz w:val="24"/>
          <w:szCs w:val="24"/>
        </w:rPr>
        <w:t>.11</w:t>
      </w:r>
    </w:p>
    <w:p w14:paraId="62B07504" w14:textId="7B4984CB" w:rsidR="006C0A91" w:rsidRDefault="006C0A91">
      <w:pPr>
        <w:rPr>
          <w:rFonts w:ascii="Arial" w:hAnsi="Arial" w:cs="Arial"/>
          <w:b/>
          <w:sz w:val="24"/>
          <w:szCs w:val="24"/>
        </w:rPr>
      </w:pPr>
      <w:r>
        <w:rPr>
          <w:rFonts w:ascii="Arial" w:hAnsi="Arial" w:cs="Arial"/>
          <w:b/>
          <w:sz w:val="24"/>
          <w:szCs w:val="24"/>
        </w:rPr>
        <w:t>3 DESCRIÇÃO DA INTERVENÇÃO............................................</w:t>
      </w:r>
      <w:r w:rsidR="002567B5">
        <w:rPr>
          <w:rFonts w:ascii="Arial" w:hAnsi="Arial" w:cs="Arial"/>
          <w:b/>
          <w:sz w:val="24"/>
          <w:szCs w:val="24"/>
        </w:rPr>
        <w:t>..............................17</w:t>
      </w:r>
    </w:p>
    <w:p w14:paraId="2685FBF0" w14:textId="6C6AB697" w:rsidR="006C0A91" w:rsidRDefault="006C0A91">
      <w:pPr>
        <w:rPr>
          <w:rFonts w:ascii="Arial" w:hAnsi="Arial" w:cs="Arial"/>
          <w:b/>
          <w:sz w:val="24"/>
          <w:szCs w:val="24"/>
        </w:rPr>
      </w:pPr>
      <w:r>
        <w:rPr>
          <w:rFonts w:ascii="Arial" w:hAnsi="Arial" w:cs="Arial"/>
          <w:b/>
          <w:sz w:val="24"/>
          <w:szCs w:val="24"/>
        </w:rPr>
        <w:t>4 AVALIAÇÃO DO PROCESSO EDUCACIONAL......................</w:t>
      </w:r>
      <w:r w:rsidR="002567B5">
        <w:rPr>
          <w:rFonts w:ascii="Arial" w:hAnsi="Arial" w:cs="Arial"/>
          <w:b/>
          <w:sz w:val="24"/>
          <w:szCs w:val="24"/>
        </w:rPr>
        <w:t>..............................17</w:t>
      </w:r>
    </w:p>
    <w:p w14:paraId="7D1EE5B9" w14:textId="1451C6CE" w:rsidR="006C0A91" w:rsidRPr="006C0A91" w:rsidRDefault="006C0A91">
      <w:pPr>
        <w:rPr>
          <w:rFonts w:ascii="Arial" w:hAnsi="Arial" w:cs="Arial"/>
          <w:b/>
          <w:sz w:val="24"/>
          <w:szCs w:val="24"/>
        </w:rPr>
      </w:pPr>
      <w:r>
        <w:rPr>
          <w:rFonts w:ascii="Arial" w:hAnsi="Arial" w:cs="Arial"/>
          <w:b/>
          <w:sz w:val="24"/>
          <w:szCs w:val="24"/>
        </w:rPr>
        <w:t>REFERÊNCIA..............................................................................</w:t>
      </w:r>
      <w:r w:rsidR="002567B5">
        <w:rPr>
          <w:rFonts w:ascii="Arial" w:hAnsi="Arial" w:cs="Arial"/>
          <w:b/>
          <w:sz w:val="24"/>
          <w:szCs w:val="24"/>
        </w:rPr>
        <w:t>..............................18</w:t>
      </w:r>
    </w:p>
    <w:p w14:paraId="255FEB9C" w14:textId="77777777" w:rsidR="0088693B" w:rsidRPr="00D344A2" w:rsidRDefault="0088693B">
      <w:pPr>
        <w:rPr>
          <w:rFonts w:ascii="Times New Roman" w:hAnsi="Times New Roman" w:cs="Times New Roman"/>
        </w:rPr>
      </w:pPr>
    </w:p>
    <w:p w14:paraId="6BDE8DD2" w14:textId="77777777" w:rsidR="0088693B" w:rsidRPr="00D344A2" w:rsidRDefault="0088693B">
      <w:pPr>
        <w:rPr>
          <w:rFonts w:ascii="Times New Roman" w:hAnsi="Times New Roman" w:cs="Times New Roman"/>
        </w:rPr>
      </w:pPr>
    </w:p>
    <w:p w14:paraId="53F39C70" w14:textId="77777777" w:rsidR="0088693B" w:rsidRPr="00D344A2" w:rsidRDefault="0088693B">
      <w:pPr>
        <w:rPr>
          <w:rFonts w:ascii="Times New Roman" w:hAnsi="Times New Roman" w:cs="Times New Roman"/>
        </w:rPr>
      </w:pPr>
    </w:p>
    <w:p w14:paraId="43C544F0" w14:textId="77777777" w:rsidR="0088693B" w:rsidRPr="00D344A2" w:rsidRDefault="0088693B">
      <w:pPr>
        <w:rPr>
          <w:rFonts w:ascii="Times New Roman" w:hAnsi="Times New Roman" w:cs="Times New Roman"/>
        </w:rPr>
      </w:pPr>
    </w:p>
    <w:p w14:paraId="01F27346" w14:textId="77777777" w:rsidR="0088693B" w:rsidRPr="00D344A2" w:rsidRDefault="0088693B">
      <w:pPr>
        <w:rPr>
          <w:rFonts w:ascii="Times New Roman" w:hAnsi="Times New Roman" w:cs="Times New Roman"/>
        </w:rPr>
      </w:pPr>
    </w:p>
    <w:p w14:paraId="4D3CEDDD" w14:textId="77777777" w:rsidR="0088693B" w:rsidRPr="00D344A2" w:rsidRDefault="0088693B">
      <w:pPr>
        <w:rPr>
          <w:rFonts w:ascii="Times New Roman" w:hAnsi="Times New Roman" w:cs="Times New Roman"/>
        </w:rPr>
      </w:pPr>
    </w:p>
    <w:p w14:paraId="357E2249" w14:textId="77777777" w:rsidR="0088693B" w:rsidRPr="00D344A2" w:rsidRDefault="0088693B">
      <w:pPr>
        <w:rPr>
          <w:rFonts w:ascii="Times New Roman" w:hAnsi="Times New Roman" w:cs="Times New Roman"/>
        </w:rPr>
      </w:pPr>
    </w:p>
    <w:p w14:paraId="42F623AF" w14:textId="77777777" w:rsidR="0088693B" w:rsidRPr="00D344A2" w:rsidRDefault="0088693B">
      <w:pPr>
        <w:rPr>
          <w:rFonts w:ascii="Times New Roman" w:hAnsi="Times New Roman" w:cs="Times New Roman"/>
        </w:rPr>
      </w:pPr>
    </w:p>
    <w:p w14:paraId="77C3D041" w14:textId="77777777" w:rsidR="0088693B" w:rsidRPr="00D344A2" w:rsidRDefault="0088693B">
      <w:pPr>
        <w:rPr>
          <w:rFonts w:ascii="Times New Roman" w:hAnsi="Times New Roman" w:cs="Times New Roman"/>
        </w:rPr>
      </w:pPr>
    </w:p>
    <w:p w14:paraId="2E194C18" w14:textId="77777777" w:rsidR="0088693B" w:rsidRPr="00D344A2" w:rsidRDefault="0088693B">
      <w:pPr>
        <w:rPr>
          <w:rFonts w:ascii="Times New Roman" w:hAnsi="Times New Roman" w:cs="Times New Roman"/>
        </w:rPr>
      </w:pPr>
    </w:p>
    <w:p w14:paraId="1B88FF93" w14:textId="77777777" w:rsidR="0088693B" w:rsidRPr="00D344A2" w:rsidRDefault="0088693B">
      <w:pPr>
        <w:rPr>
          <w:rFonts w:ascii="Times New Roman" w:hAnsi="Times New Roman" w:cs="Times New Roman"/>
        </w:rPr>
      </w:pPr>
    </w:p>
    <w:p w14:paraId="71C16F7C" w14:textId="77777777" w:rsidR="0088693B" w:rsidRPr="00D344A2" w:rsidRDefault="0088693B">
      <w:pPr>
        <w:rPr>
          <w:rFonts w:ascii="Times New Roman" w:hAnsi="Times New Roman" w:cs="Times New Roman"/>
        </w:rPr>
      </w:pPr>
    </w:p>
    <w:p w14:paraId="24DED405" w14:textId="77777777" w:rsidR="0088693B" w:rsidRPr="00D344A2" w:rsidRDefault="0088693B">
      <w:pPr>
        <w:rPr>
          <w:rFonts w:ascii="Times New Roman" w:hAnsi="Times New Roman" w:cs="Times New Roman"/>
        </w:rPr>
      </w:pPr>
    </w:p>
    <w:p w14:paraId="137893EB" w14:textId="77777777" w:rsidR="0088693B" w:rsidRPr="00D344A2" w:rsidRDefault="0088693B">
      <w:pPr>
        <w:rPr>
          <w:rFonts w:ascii="Times New Roman" w:hAnsi="Times New Roman" w:cs="Times New Roman"/>
        </w:rPr>
      </w:pPr>
    </w:p>
    <w:p w14:paraId="13CF5885" w14:textId="77777777" w:rsidR="0088693B" w:rsidRPr="00D344A2" w:rsidRDefault="0088693B">
      <w:pPr>
        <w:rPr>
          <w:rFonts w:ascii="Times New Roman" w:hAnsi="Times New Roman" w:cs="Times New Roman"/>
        </w:rPr>
      </w:pPr>
    </w:p>
    <w:p w14:paraId="148397FF" w14:textId="77777777" w:rsidR="0088693B" w:rsidRPr="00D344A2" w:rsidRDefault="0088693B">
      <w:pPr>
        <w:rPr>
          <w:rFonts w:ascii="Times New Roman" w:hAnsi="Times New Roman" w:cs="Times New Roman"/>
        </w:rPr>
      </w:pPr>
    </w:p>
    <w:p w14:paraId="176AD586" w14:textId="77777777" w:rsidR="0088693B" w:rsidRPr="00D344A2" w:rsidRDefault="0088693B">
      <w:pPr>
        <w:rPr>
          <w:rFonts w:ascii="Times New Roman" w:hAnsi="Times New Roman" w:cs="Times New Roman"/>
        </w:rPr>
      </w:pPr>
    </w:p>
    <w:p w14:paraId="788E3EE2" w14:textId="77777777" w:rsidR="00D46E35" w:rsidRPr="00D344A2" w:rsidRDefault="00D46E35" w:rsidP="0088693B">
      <w:pPr>
        <w:spacing w:after="0" w:line="360" w:lineRule="auto"/>
        <w:jc w:val="both"/>
        <w:rPr>
          <w:rFonts w:ascii="Times New Roman" w:hAnsi="Times New Roman" w:cs="Times New Roman"/>
          <w:b/>
          <w:sz w:val="24"/>
          <w:szCs w:val="24"/>
        </w:rPr>
        <w:sectPr w:rsidR="00D46E35" w:rsidRPr="00D344A2" w:rsidSect="00C86131">
          <w:pgSz w:w="11906" w:h="16838"/>
          <w:pgMar w:top="1701" w:right="1134" w:bottom="1134" w:left="1701" w:header="708" w:footer="708" w:gutter="0"/>
          <w:cols w:space="708"/>
          <w:docGrid w:linePitch="360"/>
        </w:sectPr>
      </w:pPr>
    </w:p>
    <w:p w14:paraId="040F4FB4" w14:textId="0A184BFE" w:rsidR="0088693B" w:rsidRPr="00774EA7" w:rsidRDefault="007B2C1E" w:rsidP="00C800A6">
      <w:pPr>
        <w:pStyle w:val="PargrafodaLista"/>
        <w:numPr>
          <w:ilvl w:val="0"/>
          <w:numId w:val="13"/>
        </w:numPr>
        <w:spacing w:after="0" w:line="360" w:lineRule="auto"/>
        <w:ind w:left="0" w:firstLine="0"/>
        <w:jc w:val="both"/>
        <w:rPr>
          <w:rFonts w:ascii="Arial" w:hAnsi="Arial" w:cs="Arial"/>
          <w:b/>
          <w:sz w:val="24"/>
          <w:szCs w:val="24"/>
        </w:rPr>
      </w:pPr>
      <w:r>
        <w:rPr>
          <w:rFonts w:ascii="Arial" w:hAnsi="Arial" w:cs="Arial"/>
          <w:b/>
          <w:sz w:val="24"/>
          <w:szCs w:val="24"/>
        </w:rPr>
        <w:lastRenderedPageBreak/>
        <w:t>SÍ</w:t>
      </w:r>
      <w:r w:rsidR="00356D51" w:rsidRPr="00774EA7">
        <w:rPr>
          <w:rFonts w:ascii="Arial" w:hAnsi="Arial" w:cs="Arial"/>
          <w:b/>
          <w:sz w:val="24"/>
          <w:szCs w:val="24"/>
        </w:rPr>
        <w:t>NTESE DA REALIDADE</w:t>
      </w:r>
    </w:p>
    <w:p w14:paraId="5A715992" w14:textId="77777777" w:rsidR="00356D51" w:rsidRPr="00774EA7" w:rsidRDefault="00356D51" w:rsidP="00097360">
      <w:pPr>
        <w:spacing w:after="0" w:line="360" w:lineRule="auto"/>
        <w:jc w:val="both"/>
        <w:rPr>
          <w:rFonts w:ascii="Arial" w:hAnsi="Arial" w:cs="Arial"/>
          <w:sz w:val="24"/>
          <w:szCs w:val="24"/>
        </w:rPr>
      </w:pPr>
    </w:p>
    <w:p w14:paraId="51862AE8" w14:textId="77777777" w:rsidR="005A32D1" w:rsidRDefault="006D37AE" w:rsidP="00C800A6">
      <w:pPr>
        <w:pStyle w:val="PargrafodaLista"/>
        <w:spacing w:after="0" w:line="360" w:lineRule="auto"/>
        <w:ind w:left="0" w:firstLine="708"/>
        <w:jc w:val="both"/>
        <w:rPr>
          <w:rFonts w:ascii="Arial" w:hAnsi="Arial" w:cs="Arial"/>
          <w:sz w:val="24"/>
          <w:szCs w:val="24"/>
        </w:rPr>
      </w:pPr>
      <w:r w:rsidRPr="00774EA7">
        <w:rPr>
          <w:rFonts w:ascii="Arial" w:hAnsi="Arial" w:cs="Arial"/>
          <w:sz w:val="24"/>
          <w:szCs w:val="24"/>
        </w:rPr>
        <w:t>Atualmente</w:t>
      </w:r>
      <w:r w:rsidR="0055332C" w:rsidRPr="00774EA7">
        <w:rPr>
          <w:rFonts w:ascii="Arial" w:hAnsi="Arial" w:cs="Arial"/>
          <w:sz w:val="24"/>
          <w:szCs w:val="24"/>
        </w:rPr>
        <w:t>, tem sido muito discutido sobre metodolog</w:t>
      </w:r>
      <w:r w:rsidRPr="00774EA7">
        <w:rPr>
          <w:rFonts w:ascii="Arial" w:hAnsi="Arial" w:cs="Arial"/>
          <w:sz w:val="24"/>
          <w:szCs w:val="24"/>
        </w:rPr>
        <w:t xml:space="preserve">ias de ensino, sobre o que está </w:t>
      </w:r>
      <w:r w:rsidR="0055332C" w:rsidRPr="00774EA7">
        <w:rPr>
          <w:rFonts w:ascii="Arial" w:hAnsi="Arial" w:cs="Arial"/>
          <w:sz w:val="24"/>
          <w:szCs w:val="24"/>
        </w:rPr>
        <w:t>correto ou não, o que é visível identificar uma inquietação intelectual acerca de tais modelos. Durante</w:t>
      </w:r>
      <w:r w:rsidRPr="00774EA7">
        <w:rPr>
          <w:rFonts w:ascii="Arial" w:hAnsi="Arial" w:cs="Arial"/>
          <w:sz w:val="24"/>
          <w:szCs w:val="24"/>
        </w:rPr>
        <w:t xml:space="preserve"> </w:t>
      </w:r>
      <w:r w:rsidR="0055332C" w:rsidRPr="00774EA7">
        <w:rPr>
          <w:rFonts w:ascii="Arial" w:hAnsi="Arial" w:cs="Arial"/>
          <w:sz w:val="24"/>
          <w:szCs w:val="24"/>
        </w:rPr>
        <w:t>as politicas militares, n</w:t>
      </w:r>
      <w:r w:rsidR="00B4323F">
        <w:rPr>
          <w:rFonts w:ascii="Arial" w:hAnsi="Arial" w:cs="Arial"/>
          <w:sz w:val="24"/>
          <w:szCs w:val="24"/>
        </w:rPr>
        <w:t>ão era possível expressar as ide</w:t>
      </w:r>
      <w:r w:rsidR="00B4323F" w:rsidRPr="00774EA7">
        <w:rPr>
          <w:rFonts w:ascii="Arial" w:hAnsi="Arial" w:cs="Arial"/>
          <w:sz w:val="24"/>
          <w:szCs w:val="24"/>
        </w:rPr>
        <w:t>ias</w:t>
      </w:r>
      <w:r w:rsidR="0055332C" w:rsidRPr="00774EA7">
        <w:rPr>
          <w:rFonts w:ascii="Arial" w:hAnsi="Arial" w:cs="Arial"/>
          <w:sz w:val="24"/>
          <w:szCs w:val="24"/>
        </w:rPr>
        <w:t xml:space="preserve"> para a mudança da educação</w:t>
      </w:r>
      <w:r w:rsidR="00175ED4">
        <w:rPr>
          <w:rFonts w:ascii="Arial" w:hAnsi="Arial" w:cs="Arial"/>
          <w:sz w:val="24"/>
          <w:szCs w:val="24"/>
        </w:rPr>
        <w:t xml:space="preserve">. Atualmente </w:t>
      </w:r>
      <w:r w:rsidR="0055332C" w:rsidRPr="00774EA7">
        <w:rPr>
          <w:rFonts w:ascii="Arial" w:hAnsi="Arial" w:cs="Arial"/>
          <w:sz w:val="24"/>
          <w:szCs w:val="24"/>
        </w:rPr>
        <w:t xml:space="preserve">estamos vivendo em uma era que podemos </w:t>
      </w:r>
      <w:r w:rsidR="00487682" w:rsidRPr="00774EA7">
        <w:rPr>
          <w:rFonts w:ascii="Arial" w:hAnsi="Arial" w:cs="Arial"/>
          <w:sz w:val="24"/>
          <w:szCs w:val="24"/>
        </w:rPr>
        <w:t>concordar</w:t>
      </w:r>
      <w:r w:rsidR="0055332C" w:rsidRPr="00774EA7">
        <w:rPr>
          <w:rFonts w:ascii="Arial" w:hAnsi="Arial" w:cs="Arial"/>
          <w:sz w:val="24"/>
          <w:szCs w:val="24"/>
        </w:rPr>
        <w:t xml:space="preserve"> discutir, refletir, </w:t>
      </w:r>
      <w:r w:rsidR="00487682" w:rsidRPr="00774EA7">
        <w:rPr>
          <w:rFonts w:ascii="Arial" w:hAnsi="Arial" w:cs="Arial"/>
          <w:sz w:val="24"/>
          <w:szCs w:val="24"/>
        </w:rPr>
        <w:t>discordar</w:t>
      </w:r>
      <w:r w:rsidR="0055332C" w:rsidRPr="00774EA7">
        <w:rPr>
          <w:rFonts w:ascii="Arial" w:hAnsi="Arial" w:cs="Arial"/>
          <w:sz w:val="24"/>
          <w:szCs w:val="24"/>
        </w:rPr>
        <w:t>, criar nossos pensamentos, e trocar experiências que se torna cada vez mais fácil e rápida.</w:t>
      </w:r>
      <w:r w:rsidR="008954BF">
        <w:rPr>
          <w:rFonts w:ascii="Arial" w:hAnsi="Arial" w:cs="Arial"/>
          <w:sz w:val="24"/>
          <w:szCs w:val="24"/>
        </w:rPr>
        <w:t xml:space="preserve"> Para esta nova mudança na educação o trecho abaixo explica a metodologia </w:t>
      </w:r>
      <w:r w:rsidR="004C5A96">
        <w:rPr>
          <w:rFonts w:ascii="Arial" w:hAnsi="Arial" w:cs="Arial"/>
          <w:sz w:val="24"/>
          <w:szCs w:val="24"/>
        </w:rPr>
        <w:t>que pode ser desenvolvida:</w:t>
      </w:r>
    </w:p>
    <w:p w14:paraId="529BF58E" w14:textId="77777777" w:rsidR="00C800A6" w:rsidRDefault="00C800A6" w:rsidP="00C800A6">
      <w:pPr>
        <w:pStyle w:val="PargrafodaLista"/>
        <w:spacing w:after="0" w:line="360" w:lineRule="auto"/>
        <w:ind w:left="2268"/>
        <w:jc w:val="both"/>
        <w:rPr>
          <w:rFonts w:ascii="Arial" w:hAnsi="Arial" w:cs="Arial"/>
          <w:sz w:val="20"/>
          <w:szCs w:val="20"/>
        </w:rPr>
      </w:pPr>
    </w:p>
    <w:p w14:paraId="51DA1EA4" w14:textId="4E8594C0" w:rsidR="00C800A6" w:rsidRPr="00C800A6" w:rsidRDefault="00C800A6" w:rsidP="00C800A6">
      <w:pPr>
        <w:pStyle w:val="PargrafodaLista"/>
        <w:spacing w:after="0" w:line="360" w:lineRule="auto"/>
        <w:ind w:left="2268"/>
        <w:jc w:val="both"/>
        <w:rPr>
          <w:rFonts w:ascii="Arial" w:hAnsi="Arial" w:cs="Arial"/>
          <w:sz w:val="20"/>
          <w:szCs w:val="20"/>
        </w:rPr>
      </w:pPr>
      <w:r w:rsidRPr="00C800A6">
        <w:rPr>
          <w:rFonts w:ascii="Arial" w:hAnsi="Arial" w:cs="Arial"/>
          <w:sz w:val="20"/>
          <w:szCs w:val="20"/>
        </w:rPr>
        <w:t>Para que os alunos sejam proativos, e fundamental adotar métodos que envolva em atividades cada vez mais complexas, que venham tomar decisões e avaliar os resultados, com apoio de materiais relevantes. Eles precisam experimentar varias novas possibilidades de mostrar sua iniciativa (MORÁN,2015,P.15).</w:t>
      </w:r>
    </w:p>
    <w:p w14:paraId="27D49E7E" w14:textId="77777777" w:rsidR="004C5A96" w:rsidRPr="004A7E93" w:rsidRDefault="004C5A96" w:rsidP="00C800A6">
      <w:pPr>
        <w:pStyle w:val="PargrafodaLista"/>
        <w:tabs>
          <w:tab w:val="left" w:pos="2268"/>
        </w:tabs>
        <w:spacing w:after="0" w:line="240" w:lineRule="auto"/>
        <w:ind w:left="0"/>
        <w:jc w:val="both"/>
        <w:rPr>
          <w:rFonts w:ascii="Arial" w:hAnsi="Arial" w:cs="Arial"/>
          <w:sz w:val="20"/>
          <w:szCs w:val="20"/>
        </w:rPr>
      </w:pPr>
    </w:p>
    <w:p w14:paraId="22D10BE3" w14:textId="50B67F8F" w:rsidR="004C5A96" w:rsidRDefault="00C800A6" w:rsidP="00C800A6">
      <w:pPr>
        <w:pStyle w:val="PargrafodaLista"/>
        <w:tabs>
          <w:tab w:val="left" w:pos="0"/>
        </w:tabs>
        <w:spacing w:after="0" w:line="360" w:lineRule="auto"/>
        <w:ind w:left="0"/>
        <w:jc w:val="both"/>
        <w:rPr>
          <w:rFonts w:ascii="Arial" w:hAnsi="Arial" w:cs="Arial"/>
          <w:sz w:val="24"/>
          <w:szCs w:val="24"/>
        </w:rPr>
      </w:pPr>
      <w:r>
        <w:rPr>
          <w:rFonts w:ascii="Arial" w:hAnsi="Arial" w:cs="Arial"/>
          <w:sz w:val="24"/>
          <w:szCs w:val="24"/>
        </w:rPr>
        <w:tab/>
      </w:r>
      <w:r w:rsidR="00841B9E" w:rsidRPr="00B15ACC">
        <w:rPr>
          <w:rFonts w:ascii="Arial" w:hAnsi="Arial" w:cs="Arial"/>
          <w:sz w:val="24"/>
          <w:szCs w:val="24"/>
        </w:rPr>
        <w:t>Para Freire (1996, p.21), o docente deve</w:t>
      </w:r>
      <w:r w:rsidR="008C7181" w:rsidRPr="00B15ACC">
        <w:rPr>
          <w:rFonts w:ascii="Arial" w:hAnsi="Arial" w:cs="Arial"/>
          <w:sz w:val="24"/>
          <w:szCs w:val="24"/>
        </w:rPr>
        <w:t xml:space="preserve"> </w:t>
      </w:r>
      <w:r w:rsidR="00841B9E" w:rsidRPr="00B15ACC">
        <w:rPr>
          <w:rFonts w:ascii="Arial" w:hAnsi="Arial" w:cs="Arial"/>
          <w:sz w:val="24"/>
          <w:szCs w:val="24"/>
        </w:rPr>
        <w:t>saber que ensinar não é transferir conhecimento</w:t>
      </w:r>
      <w:r w:rsidR="008C7181" w:rsidRPr="00B15ACC">
        <w:rPr>
          <w:rFonts w:ascii="Arial" w:hAnsi="Arial" w:cs="Arial"/>
          <w:sz w:val="24"/>
          <w:szCs w:val="24"/>
        </w:rPr>
        <w:t>, o aluno tem que criar possibilidades para a criação da sua própria produção ou a sua construção.</w:t>
      </w:r>
      <w:r w:rsidR="008C7181">
        <w:rPr>
          <w:rFonts w:ascii="Arial" w:hAnsi="Arial" w:cs="Arial"/>
          <w:sz w:val="24"/>
          <w:szCs w:val="24"/>
        </w:rPr>
        <w:t xml:space="preserve">  </w:t>
      </w:r>
    </w:p>
    <w:p w14:paraId="0BFE3244" w14:textId="6F135AD7" w:rsidR="008C7181" w:rsidRDefault="00C800A6" w:rsidP="00C800A6">
      <w:pPr>
        <w:pStyle w:val="PargrafodaLista"/>
        <w:tabs>
          <w:tab w:val="left" w:pos="0"/>
        </w:tabs>
        <w:spacing w:after="0" w:line="360" w:lineRule="auto"/>
        <w:ind w:left="0"/>
        <w:jc w:val="both"/>
        <w:rPr>
          <w:rFonts w:ascii="Arial" w:hAnsi="Arial" w:cs="Arial"/>
          <w:sz w:val="24"/>
          <w:szCs w:val="24"/>
        </w:rPr>
      </w:pPr>
      <w:r>
        <w:rPr>
          <w:rFonts w:ascii="Arial" w:hAnsi="Arial" w:cs="Arial"/>
          <w:sz w:val="24"/>
          <w:szCs w:val="24"/>
        </w:rPr>
        <w:tab/>
      </w:r>
      <w:r w:rsidR="00B4323F">
        <w:rPr>
          <w:rFonts w:ascii="Arial" w:hAnsi="Arial" w:cs="Arial"/>
          <w:sz w:val="24"/>
          <w:szCs w:val="24"/>
        </w:rPr>
        <w:t>Instigar o aluno á pensar, e criar, demonstra para o docente que é possível o mesmo sair do pedestal</w:t>
      </w:r>
      <w:r w:rsidR="00AD760A">
        <w:rPr>
          <w:rFonts w:ascii="Arial" w:hAnsi="Arial" w:cs="Arial"/>
          <w:sz w:val="24"/>
          <w:szCs w:val="24"/>
        </w:rPr>
        <w:t xml:space="preserve"> </w:t>
      </w:r>
      <w:r w:rsidR="00B4323F">
        <w:rPr>
          <w:rFonts w:ascii="Arial" w:hAnsi="Arial" w:cs="Arial"/>
          <w:sz w:val="24"/>
          <w:szCs w:val="24"/>
        </w:rPr>
        <w:t>e se igualar</w:t>
      </w:r>
      <w:r w:rsidR="00AD760A">
        <w:rPr>
          <w:rFonts w:ascii="Arial" w:hAnsi="Arial" w:cs="Arial"/>
          <w:sz w:val="24"/>
          <w:szCs w:val="24"/>
        </w:rPr>
        <w:t xml:space="preserve"> ao aluno</w:t>
      </w:r>
      <w:r w:rsidR="00B4323F">
        <w:rPr>
          <w:rFonts w:ascii="Arial" w:hAnsi="Arial" w:cs="Arial"/>
          <w:sz w:val="24"/>
          <w:szCs w:val="24"/>
        </w:rPr>
        <w:t xml:space="preserve">, </w:t>
      </w:r>
      <w:r w:rsidR="00AD760A">
        <w:rPr>
          <w:rFonts w:ascii="Arial" w:hAnsi="Arial" w:cs="Arial"/>
          <w:sz w:val="24"/>
          <w:szCs w:val="24"/>
        </w:rPr>
        <w:t>construir</w:t>
      </w:r>
      <w:r w:rsidR="00B4323F">
        <w:rPr>
          <w:rFonts w:ascii="Arial" w:hAnsi="Arial" w:cs="Arial"/>
          <w:sz w:val="24"/>
          <w:szCs w:val="24"/>
        </w:rPr>
        <w:t xml:space="preserve"> junto com o docente torna-se possível </w:t>
      </w:r>
      <w:r w:rsidR="00AD760A">
        <w:rPr>
          <w:rFonts w:ascii="Arial" w:hAnsi="Arial" w:cs="Arial"/>
          <w:sz w:val="24"/>
          <w:szCs w:val="24"/>
        </w:rPr>
        <w:t xml:space="preserve">uma troca de experiências. </w:t>
      </w:r>
      <w:r w:rsidR="00AD760A" w:rsidRPr="005A32D1">
        <w:rPr>
          <w:rFonts w:ascii="Arial" w:hAnsi="Arial" w:cs="Arial"/>
          <w:sz w:val="24"/>
          <w:szCs w:val="24"/>
        </w:rPr>
        <w:t xml:space="preserve"> </w:t>
      </w:r>
    </w:p>
    <w:p w14:paraId="794F32DE" w14:textId="796FCA72" w:rsidR="000279A2" w:rsidRDefault="00FB0DD2" w:rsidP="00C800A6">
      <w:pPr>
        <w:pStyle w:val="PargrafodaLista"/>
        <w:spacing w:after="0" w:line="360" w:lineRule="auto"/>
        <w:ind w:left="0"/>
        <w:jc w:val="both"/>
        <w:rPr>
          <w:rFonts w:ascii="Arial" w:hAnsi="Arial" w:cs="Arial"/>
          <w:sz w:val="24"/>
          <w:szCs w:val="24"/>
        </w:rPr>
      </w:pPr>
      <w:r>
        <w:rPr>
          <w:rFonts w:ascii="Arial" w:hAnsi="Arial" w:cs="Arial"/>
          <w:sz w:val="24"/>
          <w:szCs w:val="24"/>
        </w:rPr>
        <w:t>Desta forma, a mudança da metodologia tradicional para a metodologia ativa, não nos leva a excluir ou abandonar a tradicional, para que o aluno não seja um agente passivo ou um ouvinte no processo de ensino-aprendizagem. Todos nós formos vitimas desta metodologia, de exercício de fixação, ditados, entre outros.</w:t>
      </w:r>
    </w:p>
    <w:p w14:paraId="027D45BC" w14:textId="1AE8E9F5" w:rsidR="00C800A6" w:rsidRPr="00FB0DD2" w:rsidRDefault="00C800A6" w:rsidP="00C800A6">
      <w:pPr>
        <w:pStyle w:val="PargrafodaLista"/>
        <w:tabs>
          <w:tab w:val="left" w:pos="709"/>
        </w:tabs>
        <w:spacing w:after="0" w:line="360" w:lineRule="auto"/>
        <w:ind w:left="0"/>
        <w:jc w:val="both"/>
        <w:rPr>
          <w:rFonts w:ascii="Arial" w:hAnsi="Arial" w:cs="Arial"/>
          <w:sz w:val="24"/>
          <w:szCs w:val="24"/>
        </w:rPr>
      </w:pPr>
      <w:r>
        <w:rPr>
          <w:rFonts w:ascii="Arial" w:hAnsi="Arial" w:cs="Arial"/>
          <w:sz w:val="24"/>
          <w:szCs w:val="24"/>
        </w:rPr>
        <w:tab/>
      </w:r>
      <w:r w:rsidR="00603021">
        <w:rPr>
          <w:rFonts w:ascii="Arial" w:hAnsi="Arial" w:cs="Arial"/>
          <w:sz w:val="24"/>
          <w:szCs w:val="24"/>
        </w:rPr>
        <w:t>Já na metodologia moderna ou ativa, o discente e o personagem principal, o autor da sua própria aprendizagem, o mesmo interage com a sua realidade. O real objetivo está no pensar e fazer nas suas reais vivencias. O professore deverá apenas nortear, e o facilitador, este método e realizado através de rodas de conversas, situações problemas, curiosidades ou duvidas que possam vim gerar um debate. Estas são apenas algumas ferramentas para tais abordagens.</w:t>
      </w:r>
    </w:p>
    <w:p w14:paraId="3F602DA5" w14:textId="51421257" w:rsidR="004A7E93" w:rsidRPr="00D76914" w:rsidRDefault="00C800A6" w:rsidP="00C800A6">
      <w:pPr>
        <w:tabs>
          <w:tab w:val="left" w:pos="0"/>
        </w:tabs>
        <w:spacing w:after="0" w:line="360" w:lineRule="auto"/>
        <w:jc w:val="both"/>
        <w:rPr>
          <w:rFonts w:ascii="Arial" w:hAnsi="Arial" w:cs="Arial"/>
          <w:sz w:val="24"/>
          <w:szCs w:val="24"/>
        </w:rPr>
      </w:pPr>
      <w:r>
        <w:rPr>
          <w:rFonts w:ascii="Arial" w:hAnsi="Arial" w:cs="Arial"/>
          <w:sz w:val="24"/>
          <w:szCs w:val="24"/>
        </w:rPr>
        <w:tab/>
      </w:r>
      <w:r w:rsidR="00603021" w:rsidRPr="00D76914">
        <w:rPr>
          <w:rFonts w:ascii="Arial" w:hAnsi="Arial" w:cs="Arial"/>
          <w:sz w:val="24"/>
          <w:szCs w:val="24"/>
        </w:rPr>
        <w:t xml:space="preserve">Para </w:t>
      </w:r>
      <w:r w:rsidR="004A7E93" w:rsidRPr="00D76914">
        <w:rPr>
          <w:rFonts w:ascii="Arial" w:hAnsi="Arial" w:cs="Arial"/>
          <w:sz w:val="24"/>
          <w:szCs w:val="24"/>
        </w:rPr>
        <w:t>Zeferino e Passeri ( 2007,p. 39), destaca que :</w:t>
      </w:r>
    </w:p>
    <w:p w14:paraId="0655F068" w14:textId="77777777" w:rsidR="004A7E93" w:rsidRPr="00D76914" w:rsidRDefault="004A7E93" w:rsidP="004A7E93">
      <w:pPr>
        <w:tabs>
          <w:tab w:val="left" w:pos="851"/>
          <w:tab w:val="left" w:pos="2268"/>
        </w:tabs>
        <w:spacing w:after="0" w:line="240" w:lineRule="auto"/>
        <w:ind w:left="2268"/>
        <w:jc w:val="both"/>
        <w:rPr>
          <w:rFonts w:ascii="Arial" w:hAnsi="Arial" w:cs="Arial"/>
          <w:sz w:val="20"/>
          <w:szCs w:val="20"/>
        </w:rPr>
      </w:pPr>
    </w:p>
    <w:p w14:paraId="6FC71137" w14:textId="77777777" w:rsidR="00D76914" w:rsidRDefault="00D76914" w:rsidP="004A7E93">
      <w:pPr>
        <w:tabs>
          <w:tab w:val="left" w:pos="851"/>
          <w:tab w:val="left" w:pos="2268"/>
        </w:tabs>
        <w:spacing w:after="0" w:line="240" w:lineRule="auto"/>
        <w:ind w:left="2268"/>
        <w:jc w:val="both"/>
        <w:rPr>
          <w:rFonts w:ascii="Arial" w:hAnsi="Arial" w:cs="Arial"/>
          <w:sz w:val="20"/>
          <w:szCs w:val="20"/>
        </w:rPr>
      </w:pPr>
    </w:p>
    <w:p w14:paraId="42EC6C88" w14:textId="77777777" w:rsidR="00D76914" w:rsidRDefault="00D76914" w:rsidP="004A7E93">
      <w:pPr>
        <w:tabs>
          <w:tab w:val="left" w:pos="851"/>
          <w:tab w:val="left" w:pos="2268"/>
        </w:tabs>
        <w:spacing w:after="0" w:line="240" w:lineRule="auto"/>
        <w:ind w:left="2268"/>
        <w:jc w:val="both"/>
        <w:rPr>
          <w:rFonts w:ascii="Arial" w:hAnsi="Arial" w:cs="Arial"/>
          <w:sz w:val="20"/>
          <w:szCs w:val="20"/>
        </w:rPr>
      </w:pPr>
    </w:p>
    <w:p w14:paraId="7B7F2436" w14:textId="67C3D972" w:rsidR="000279A2" w:rsidRPr="004A7E93" w:rsidRDefault="004A7E93" w:rsidP="004A7E93">
      <w:pPr>
        <w:tabs>
          <w:tab w:val="left" w:pos="851"/>
          <w:tab w:val="left" w:pos="2268"/>
        </w:tabs>
        <w:spacing w:after="0" w:line="240" w:lineRule="auto"/>
        <w:ind w:left="2268"/>
        <w:jc w:val="both"/>
        <w:rPr>
          <w:rFonts w:ascii="Arial" w:hAnsi="Arial" w:cs="Arial"/>
          <w:sz w:val="20"/>
          <w:szCs w:val="20"/>
        </w:rPr>
      </w:pPr>
      <w:r w:rsidRPr="00D76914">
        <w:rPr>
          <w:rFonts w:ascii="Arial" w:hAnsi="Arial" w:cs="Arial"/>
          <w:sz w:val="20"/>
          <w:szCs w:val="20"/>
        </w:rPr>
        <w:lastRenderedPageBreak/>
        <w:t>A aprendizagem se faz por vários meios, entre eles pelas técnicas de ensino, cujo aperfeiçoamento é tema de estudos constantes. O professor exerce a sua habilidade de mediador das construções de aprendizagem, e mediar é intervir para promover mudanças. Os desafios que a educação atualmente busca se referem a três aprendizagens básicas2: aprender a conhecer, aprender a fazer, aprender a ser.</w:t>
      </w:r>
    </w:p>
    <w:p w14:paraId="1D255706" w14:textId="77777777" w:rsidR="00603021" w:rsidRPr="004A7E93" w:rsidRDefault="00603021" w:rsidP="004A7E93">
      <w:pPr>
        <w:tabs>
          <w:tab w:val="left" w:pos="851"/>
          <w:tab w:val="left" w:pos="2268"/>
        </w:tabs>
        <w:spacing w:after="0" w:line="240" w:lineRule="auto"/>
        <w:ind w:left="2268"/>
        <w:jc w:val="both"/>
        <w:rPr>
          <w:rFonts w:ascii="Arial" w:hAnsi="Arial" w:cs="Arial"/>
          <w:sz w:val="20"/>
          <w:szCs w:val="20"/>
        </w:rPr>
      </w:pPr>
    </w:p>
    <w:p w14:paraId="1C6516A9" w14:textId="77777777" w:rsidR="00603021" w:rsidRDefault="00603021" w:rsidP="00FB0DD2">
      <w:pPr>
        <w:tabs>
          <w:tab w:val="left" w:pos="851"/>
        </w:tabs>
        <w:spacing w:after="0" w:line="360" w:lineRule="auto"/>
        <w:jc w:val="both"/>
        <w:rPr>
          <w:rFonts w:ascii="Arial" w:hAnsi="Arial" w:cs="Arial"/>
          <w:sz w:val="24"/>
          <w:szCs w:val="24"/>
        </w:rPr>
      </w:pPr>
    </w:p>
    <w:p w14:paraId="0A2E3097" w14:textId="427344EB" w:rsidR="004A7E93" w:rsidRPr="00FB0DD2" w:rsidRDefault="00D76914" w:rsidP="00C800A6">
      <w:pPr>
        <w:tabs>
          <w:tab w:val="left" w:pos="0"/>
        </w:tabs>
        <w:spacing w:after="0" w:line="360" w:lineRule="auto"/>
        <w:jc w:val="both"/>
        <w:rPr>
          <w:rFonts w:ascii="Arial" w:hAnsi="Arial" w:cs="Arial"/>
          <w:sz w:val="24"/>
          <w:szCs w:val="24"/>
        </w:rPr>
      </w:pPr>
      <w:r>
        <w:rPr>
          <w:rFonts w:ascii="Arial" w:hAnsi="Arial" w:cs="Arial"/>
          <w:sz w:val="24"/>
          <w:szCs w:val="24"/>
        </w:rPr>
        <w:tab/>
      </w:r>
      <w:r w:rsidR="004A7E93" w:rsidRPr="004A7E93">
        <w:rPr>
          <w:rFonts w:ascii="Arial" w:hAnsi="Arial" w:cs="Arial"/>
          <w:sz w:val="24"/>
          <w:szCs w:val="24"/>
        </w:rPr>
        <w:t xml:space="preserve">Diante do que foi proposto </w:t>
      </w:r>
      <w:r w:rsidR="00C800A6">
        <w:rPr>
          <w:rFonts w:ascii="Arial" w:hAnsi="Arial" w:cs="Arial"/>
          <w:sz w:val="24"/>
          <w:szCs w:val="24"/>
        </w:rPr>
        <w:t xml:space="preserve">no objetivo geral, os objetivos </w:t>
      </w:r>
      <w:r w:rsidR="004A7E93" w:rsidRPr="004A7E93">
        <w:rPr>
          <w:rFonts w:ascii="Arial" w:hAnsi="Arial" w:cs="Arial"/>
          <w:sz w:val="24"/>
          <w:szCs w:val="24"/>
        </w:rPr>
        <w:t xml:space="preserve">específicos: são </w:t>
      </w:r>
      <w:r w:rsidR="004A7E93">
        <w:rPr>
          <w:rFonts w:ascii="Arial" w:hAnsi="Arial" w:cs="Arial"/>
          <w:sz w:val="24"/>
          <w:szCs w:val="24"/>
        </w:rPr>
        <w:t xml:space="preserve">  </w:t>
      </w:r>
      <w:r w:rsidR="004A7E93" w:rsidRPr="004A7E93">
        <w:rPr>
          <w:rFonts w:ascii="Arial" w:hAnsi="Arial" w:cs="Arial"/>
          <w:sz w:val="24"/>
          <w:szCs w:val="24"/>
        </w:rPr>
        <w:t>motivar o docente para a aplicabilidade da metodologia ativa, fornecer ferramentas para aplicação da metodologia ativa, incentivar um processo de mudança no método ensino- aprendizagem.</w:t>
      </w:r>
    </w:p>
    <w:p w14:paraId="45E62059" w14:textId="2FDD79CD" w:rsidR="00480893" w:rsidRPr="008635F7" w:rsidRDefault="00B84920" w:rsidP="00D76914">
      <w:pPr>
        <w:pStyle w:val="PargrafodaLista"/>
        <w:spacing w:after="0" w:line="360" w:lineRule="auto"/>
        <w:ind w:left="0" w:firstLine="708"/>
        <w:jc w:val="both"/>
        <w:rPr>
          <w:rFonts w:ascii="Arial" w:hAnsi="Arial" w:cs="Arial"/>
          <w:sz w:val="24"/>
          <w:szCs w:val="24"/>
        </w:rPr>
      </w:pPr>
      <w:r w:rsidRPr="00774EA7">
        <w:rPr>
          <w:rFonts w:ascii="Arial" w:hAnsi="Arial" w:cs="Arial"/>
          <w:sz w:val="24"/>
          <w:szCs w:val="24"/>
        </w:rPr>
        <w:t xml:space="preserve">Este produto educacional em saúde- PEDS tem como objetivo geral motivar o processo de </w:t>
      </w:r>
      <w:r w:rsidRPr="008635F7">
        <w:rPr>
          <w:rFonts w:ascii="Arial" w:hAnsi="Arial" w:cs="Arial"/>
          <w:sz w:val="24"/>
          <w:szCs w:val="24"/>
        </w:rPr>
        <w:t>transição dos docentes da escola técnica CETEAC para aplicabil</w:t>
      </w:r>
      <w:r w:rsidR="00480893" w:rsidRPr="008635F7">
        <w:rPr>
          <w:rFonts w:ascii="Arial" w:hAnsi="Arial" w:cs="Arial"/>
          <w:sz w:val="24"/>
          <w:szCs w:val="24"/>
        </w:rPr>
        <w:t xml:space="preserve">idade das metodologias ativas. </w:t>
      </w:r>
      <w:r w:rsidR="00D853C5" w:rsidRPr="008635F7">
        <w:rPr>
          <w:rFonts w:ascii="Arial" w:hAnsi="Arial" w:cs="Arial"/>
          <w:sz w:val="24"/>
          <w:szCs w:val="24"/>
        </w:rPr>
        <w:t>Diante disso é importante ressaltar que:</w:t>
      </w:r>
    </w:p>
    <w:p w14:paraId="5B27B77F" w14:textId="77777777" w:rsidR="00D76914" w:rsidRPr="008635F7" w:rsidRDefault="00D76914" w:rsidP="00D76914">
      <w:pPr>
        <w:pStyle w:val="PargrafodaLista"/>
        <w:spacing w:after="0" w:line="360" w:lineRule="auto"/>
        <w:ind w:left="0" w:firstLine="708"/>
        <w:jc w:val="both"/>
        <w:rPr>
          <w:rFonts w:ascii="Arial" w:hAnsi="Arial" w:cs="Arial"/>
          <w:sz w:val="24"/>
          <w:szCs w:val="24"/>
        </w:rPr>
      </w:pPr>
    </w:p>
    <w:p w14:paraId="7ED93672" w14:textId="21AD99A8" w:rsidR="00B84920" w:rsidRPr="00A5318D" w:rsidRDefault="008E64BD" w:rsidP="008C7181">
      <w:pPr>
        <w:spacing w:after="100" w:afterAutospacing="1" w:line="240" w:lineRule="auto"/>
        <w:ind w:left="2268"/>
        <w:jc w:val="both"/>
        <w:rPr>
          <w:rFonts w:ascii="Arial" w:hAnsi="Arial" w:cs="Arial"/>
          <w:sz w:val="20"/>
          <w:szCs w:val="20"/>
        </w:rPr>
      </w:pPr>
      <w:r w:rsidRPr="008635F7">
        <w:rPr>
          <w:rFonts w:ascii="Arial" w:hAnsi="Arial" w:cs="Arial"/>
          <w:sz w:val="20"/>
          <w:szCs w:val="20"/>
        </w:rPr>
        <w:t>N</w:t>
      </w:r>
      <w:r w:rsidR="00FD60EE" w:rsidRPr="008635F7">
        <w:rPr>
          <w:rFonts w:ascii="Arial" w:hAnsi="Arial" w:cs="Arial"/>
          <w:sz w:val="20"/>
          <w:szCs w:val="20"/>
        </w:rPr>
        <w:t>a metodologia ativa o estudante é colocado no centro do processo de ensino-aprendizagem,</w:t>
      </w:r>
      <w:r w:rsidR="00C86131" w:rsidRPr="008635F7">
        <w:rPr>
          <w:rFonts w:ascii="Arial" w:hAnsi="Arial" w:cs="Arial"/>
          <w:sz w:val="20"/>
          <w:szCs w:val="20"/>
        </w:rPr>
        <w:t xml:space="preserve"> </w:t>
      </w:r>
      <w:r w:rsidR="003C668F" w:rsidRPr="008635F7">
        <w:rPr>
          <w:rFonts w:ascii="Arial" w:hAnsi="Arial" w:cs="Arial"/>
          <w:sz w:val="20"/>
          <w:szCs w:val="20"/>
        </w:rPr>
        <w:t xml:space="preserve">o mesmo se torna autor do </w:t>
      </w:r>
      <w:r w:rsidR="00FD60EE" w:rsidRPr="008635F7">
        <w:rPr>
          <w:rFonts w:ascii="Arial" w:hAnsi="Arial" w:cs="Arial"/>
          <w:sz w:val="20"/>
          <w:szCs w:val="20"/>
        </w:rPr>
        <w:t>próprio conhecimento que aglomera as diferentes disciplinas</w:t>
      </w:r>
      <w:r w:rsidR="00C86131" w:rsidRPr="008635F7">
        <w:rPr>
          <w:rFonts w:ascii="Arial" w:hAnsi="Arial" w:cs="Arial"/>
          <w:sz w:val="20"/>
          <w:szCs w:val="20"/>
        </w:rPr>
        <w:t>, para desenvolver um conceito amplo do ser humano, nas suas relações c</w:t>
      </w:r>
      <w:r w:rsidR="00480893" w:rsidRPr="008635F7">
        <w:rPr>
          <w:rFonts w:ascii="Arial" w:hAnsi="Arial" w:cs="Arial"/>
          <w:sz w:val="20"/>
          <w:szCs w:val="20"/>
        </w:rPr>
        <w:t>om a sociedade e com o ambiente (</w:t>
      </w:r>
      <w:r w:rsidR="00D853C5" w:rsidRPr="008635F7">
        <w:rPr>
          <w:rFonts w:ascii="Arial" w:hAnsi="Arial" w:cs="Arial"/>
          <w:sz w:val="24"/>
          <w:szCs w:val="20"/>
        </w:rPr>
        <w:t>CEZAR, GUIMARAES, GOMES</w:t>
      </w:r>
      <w:r w:rsidR="00D853C5" w:rsidRPr="008635F7">
        <w:rPr>
          <w:rFonts w:ascii="Arial" w:hAnsi="Arial" w:cs="Arial"/>
          <w:sz w:val="20"/>
          <w:szCs w:val="20"/>
        </w:rPr>
        <w:t xml:space="preserve"> </w:t>
      </w:r>
      <w:r w:rsidR="00480893" w:rsidRPr="008635F7">
        <w:rPr>
          <w:rFonts w:ascii="Arial" w:hAnsi="Arial" w:cs="Arial"/>
          <w:sz w:val="20"/>
          <w:szCs w:val="20"/>
        </w:rPr>
        <w:t>et.al.,2010,p.81)</w:t>
      </w:r>
    </w:p>
    <w:p w14:paraId="35C93378" w14:textId="2A237DFC" w:rsidR="000325E0" w:rsidRPr="00774EA7" w:rsidRDefault="00AA1235" w:rsidP="00D76914">
      <w:pPr>
        <w:spacing w:after="0" w:line="360" w:lineRule="auto"/>
        <w:ind w:firstLine="709"/>
        <w:jc w:val="both"/>
        <w:rPr>
          <w:rFonts w:ascii="Arial" w:hAnsi="Arial" w:cs="Arial"/>
          <w:sz w:val="24"/>
          <w:szCs w:val="24"/>
        </w:rPr>
      </w:pPr>
      <w:r w:rsidRPr="00774EA7">
        <w:rPr>
          <w:rFonts w:ascii="Arial" w:hAnsi="Arial" w:cs="Arial"/>
          <w:sz w:val="24"/>
          <w:szCs w:val="24"/>
        </w:rPr>
        <w:t>A justificativa deste produto educacional</w:t>
      </w:r>
      <w:r w:rsidR="000279A2" w:rsidRPr="00774EA7">
        <w:rPr>
          <w:rFonts w:ascii="Arial" w:hAnsi="Arial" w:cs="Arial"/>
          <w:sz w:val="24"/>
          <w:szCs w:val="24"/>
        </w:rPr>
        <w:t xml:space="preserve"> foi</w:t>
      </w:r>
      <w:r w:rsidRPr="00774EA7">
        <w:rPr>
          <w:rFonts w:ascii="Arial" w:hAnsi="Arial" w:cs="Arial"/>
          <w:sz w:val="24"/>
          <w:szCs w:val="24"/>
        </w:rPr>
        <w:t xml:space="preserve"> de acordo com a realidade dos docentes</w:t>
      </w:r>
      <w:r w:rsidR="009D6BE2">
        <w:rPr>
          <w:rFonts w:ascii="Arial" w:hAnsi="Arial" w:cs="Arial"/>
          <w:sz w:val="24"/>
          <w:szCs w:val="24"/>
        </w:rPr>
        <w:t>. N</w:t>
      </w:r>
      <w:r w:rsidR="003577DA" w:rsidRPr="00774EA7">
        <w:rPr>
          <w:rFonts w:ascii="Arial" w:hAnsi="Arial" w:cs="Arial"/>
          <w:sz w:val="24"/>
          <w:szCs w:val="24"/>
        </w:rPr>
        <w:t>o ano de 2017 tivemos uma formação na escola técnica CETEAC, de 03 dias</w:t>
      </w:r>
      <w:r w:rsidR="009D6BE2">
        <w:rPr>
          <w:rFonts w:ascii="Arial" w:hAnsi="Arial" w:cs="Arial"/>
          <w:sz w:val="24"/>
          <w:szCs w:val="24"/>
        </w:rPr>
        <w:t>. O</w:t>
      </w:r>
      <w:r w:rsidR="003577DA" w:rsidRPr="00774EA7">
        <w:rPr>
          <w:rFonts w:ascii="Arial" w:hAnsi="Arial" w:cs="Arial"/>
          <w:sz w:val="24"/>
          <w:szCs w:val="24"/>
        </w:rPr>
        <w:t xml:space="preserve"> tema abordado foi metodologia ativa, mas nada executado, então houve um despertar para os docentes, </w:t>
      </w:r>
      <w:r w:rsidR="003C668F" w:rsidRPr="00774EA7">
        <w:rPr>
          <w:rFonts w:ascii="Arial" w:hAnsi="Arial" w:cs="Arial"/>
          <w:sz w:val="24"/>
          <w:szCs w:val="24"/>
        </w:rPr>
        <w:t>porém ficou confuso sobre quais</w:t>
      </w:r>
      <w:r w:rsidR="009D6BE2">
        <w:rPr>
          <w:rFonts w:ascii="Arial" w:hAnsi="Arial" w:cs="Arial"/>
          <w:sz w:val="24"/>
          <w:szCs w:val="24"/>
        </w:rPr>
        <w:t xml:space="preserve"> ferramentas a serem aplicadas </w:t>
      </w:r>
      <w:r w:rsidR="003C668F" w:rsidRPr="00774EA7">
        <w:rPr>
          <w:rFonts w:ascii="Arial" w:hAnsi="Arial" w:cs="Arial"/>
          <w:sz w:val="24"/>
          <w:szCs w:val="24"/>
        </w:rPr>
        <w:t>para dar continuidade na metodologia ativa</w:t>
      </w:r>
      <w:r w:rsidR="009D6BE2">
        <w:rPr>
          <w:rFonts w:ascii="Arial" w:hAnsi="Arial" w:cs="Arial"/>
          <w:sz w:val="24"/>
          <w:szCs w:val="24"/>
        </w:rPr>
        <w:t>. Desta forma</w:t>
      </w:r>
      <w:r w:rsidR="003C668F" w:rsidRPr="00774EA7">
        <w:rPr>
          <w:rFonts w:ascii="Arial" w:hAnsi="Arial" w:cs="Arial"/>
          <w:sz w:val="24"/>
          <w:szCs w:val="24"/>
        </w:rPr>
        <w:t>, decidi motivar os docentes para continuar e não desistir da transição</w:t>
      </w:r>
      <w:r w:rsidR="00EC4DD1">
        <w:rPr>
          <w:rFonts w:ascii="Arial" w:hAnsi="Arial" w:cs="Arial"/>
          <w:sz w:val="24"/>
          <w:szCs w:val="24"/>
        </w:rPr>
        <w:t xml:space="preserve"> da mudança da metodologia antiga para a ativa</w:t>
      </w:r>
      <w:r w:rsidR="004A7E93">
        <w:rPr>
          <w:rFonts w:ascii="Arial" w:hAnsi="Arial" w:cs="Arial"/>
          <w:sz w:val="24"/>
          <w:szCs w:val="24"/>
        </w:rPr>
        <w:t xml:space="preserve">. </w:t>
      </w:r>
    </w:p>
    <w:p w14:paraId="5B7AC0E6" w14:textId="4E2BD277" w:rsidR="0077168E" w:rsidRPr="00774EA7" w:rsidRDefault="0077168E" w:rsidP="00D76914">
      <w:pPr>
        <w:spacing w:after="0" w:line="360" w:lineRule="auto"/>
        <w:ind w:firstLine="709"/>
        <w:jc w:val="both"/>
        <w:rPr>
          <w:rFonts w:ascii="Arial" w:hAnsi="Arial" w:cs="Arial"/>
          <w:sz w:val="24"/>
          <w:szCs w:val="24"/>
        </w:rPr>
      </w:pPr>
      <w:r w:rsidRPr="00774EA7">
        <w:rPr>
          <w:rFonts w:ascii="Arial" w:hAnsi="Arial" w:cs="Arial"/>
          <w:sz w:val="24"/>
          <w:szCs w:val="24"/>
        </w:rPr>
        <w:t>Para melhor</w:t>
      </w:r>
      <w:r w:rsidR="00996299" w:rsidRPr="00774EA7">
        <w:rPr>
          <w:rFonts w:ascii="Arial" w:hAnsi="Arial" w:cs="Arial"/>
          <w:sz w:val="24"/>
          <w:szCs w:val="24"/>
        </w:rPr>
        <w:t xml:space="preserve"> </w:t>
      </w:r>
      <w:r w:rsidRPr="00774EA7">
        <w:rPr>
          <w:rFonts w:ascii="Arial" w:hAnsi="Arial" w:cs="Arial"/>
          <w:sz w:val="24"/>
          <w:szCs w:val="24"/>
        </w:rPr>
        <w:t>compreensão do produto, a escola técnica CETEAC</w:t>
      </w:r>
      <w:r w:rsidR="00091BFE" w:rsidRPr="00774EA7">
        <w:rPr>
          <w:rFonts w:ascii="Arial" w:hAnsi="Arial" w:cs="Arial"/>
          <w:sz w:val="24"/>
          <w:szCs w:val="24"/>
        </w:rPr>
        <w:t xml:space="preserve"> – Centro de Educação técnica e especializada do Acre</w:t>
      </w:r>
      <w:r w:rsidRPr="00774EA7">
        <w:rPr>
          <w:rFonts w:ascii="Arial" w:hAnsi="Arial" w:cs="Arial"/>
          <w:sz w:val="24"/>
          <w:szCs w:val="24"/>
        </w:rPr>
        <w:t>, e uma instituição particular,</w:t>
      </w:r>
      <w:r w:rsidR="005620D1" w:rsidRPr="00774EA7">
        <w:rPr>
          <w:rFonts w:ascii="Arial" w:hAnsi="Arial" w:cs="Arial"/>
          <w:sz w:val="24"/>
          <w:szCs w:val="24"/>
        </w:rPr>
        <w:t xml:space="preserve"> fundada em 2006</w:t>
      </w:r>
      <w:r w:rsidRPr="00774EA7">
        <w:rPr>
          <w:rFonts w:ascii="Arial" w:hAnsi="Arial" w:cs="Arial"/>
          <w:sz w:val="24"/>
          <w:szCs w:val="24"/>
        </w:rPr>
        <w:t xml:space="preserve"> no município de Rio Branco – AC, situada próximo ao centro da cidade, no bairro Bosque</w:t>
      </w:r>
      <w:r w:rsidR="00554E62">
        <w:rPr>
          <w:rFonts w:ascii="Arial" w:hAnsi="Arial" w:cs="Arial"/>
          <w:sz w:val="24"/>
          <w:szCs w:val="24"/>
        </w:rPr>
        <w:t>. A estrutura física do prédio é</w:t>
      </w:r>
      <w:r w:rsidRPr="00774EA7">
        <w:rPr>
          <w:rFonts w:ascii="Arial" w:hAnsi="Arial" w:cs="Arial"/>
          <w:sz w:val="24"/>
          <w:szCs w:val="24"/>
        </w:rPr>
        <w:t xml:space="preserve"> considerável mediana, sendo de 02 andares, contendo </w:t>
      </w:r>
      <w:r w:rsidR="005620D1" w:rsidRPr="00774EA7">
        <w:rPr>
          <w:rFonts w:ascii="Arial" w:hAnsi="Arial" w:cs="Arial"/>
          <w:sz w:val="24"/>
          <w:szCs w:val="24"/>
        </w:rPr>
        <w:t xml:space="preserve">08 </w:t>
      </w:r>
      <w:r w:rsidRPr="00774EA7">
        <w:rPr>
          <w:rFonts w:ascii="Arial" w:hAnsi="Arial" w:cs="Arial"/>
          <w:sz w:val="24"/>
          <w:szCs w:val="24"/>
        </w:rPr>
        <w:t xml:space="preserve">salas, laboratório, financeiro, secretaria, banheiros, coordenação, sala da coordenadora pedagógica, recepção, todas climatizadas, com cadeiras </w:t>
      </w:r>
      <w:r w:rsidR="00091BFE" w:rsidRPr="00774EA7">
        <w:rPr>
          <w:rFonts w:ascii="Arial" w:hAnsi="Arial" w:cs="Arial"/>
          <w:sz w:val="24"/>
          <w:szCs w:val="24"/>
        </w:rPr>
        <w:t>acolchoadas</w:t>
      </w:r>
      <w:r w:rsidRPr="00774EA7">
        <w:rPr>
          <w:rFonts w:ascii="Arial" w:hAnsi="Arial" w:cs="Arial"/>
          <w:sz w:val="24"/>
          <w:szCs w:val="24"/>
        </w:rPr>
        <w:t xml:space="preserve">. </w:t>
      </w:r>
    </w:p>
    <w:p w14:paraId="6DA04182" w14:textId="1DB771F5" w:rsidR="00B15ACC" w:rsidRPr="00B15ACC" w:rsidRDefault="00D76914" w:rsidP="00D76914">
      <w:pPr>
        <w:pStyle w:val="PargrafodaLista"/>
        <w:tabs>
          <w:tab w:val="left" w:pos="0"/>
        </w:tabs>
        <w:spacing w:after="0" w:line="360" w:lineRule="auto"/>
        <w:ind w:left="0" w:right="-142"/>
        <w:jc w:val="both"/>
        <w:rPr>
          <w:rFonts w:ascii="Arial" w:eastAsia="Times New Roman" w:hAnsi="Arial" w:cs="Arial"/>
          <w:bCs/>
          <w:sz w:val="24"/>
          <w:szCs w:val="24"/>
          <w:shd w:val="clear" w:color="auto" w:fill="FFFFFF"/>
          <w:lang w:eastAsia="pt-BR" w:bidi="pt-BR"/>
        </w:rPr>
      </w:pPr>
      <w:r>
        <w:rPr>
          <w:rFonts w:ascii="Arial" w:hAnsi="Arial" w:cs="Arial"/>
          <w:sz w:val="24"/>
          <w:szCs w:val="24"/>
        </w:rPr>
        <w:tab/>
      </w:r>
      <w:r w:rsidR="0077168E" w:rsidRPr="00774EA7">
        <w:rPr>
          <w:rFonts w:ascii="Arial" w:hAnsi="Arial" w:cs="Arial"/>
          <w:sz w:val="24"/>
          <w:szCs w:val="24"/>
        </w:rPr>
        <w:t>O</w:t>
      </w:r>
      <w:r w:rsidR="00996299" w:rsidRPr="00774EA7">
        <w:rPr>
          <w:rFonts w:ascii="Arial" w:hAnsi="Arial" w:cs="Arial"/>
          <w:sz w:val="24"/>
          <w:szCs w:val="24"/>
        </w:rPr>
        <w:t xml:space="preserve"> quadro de professores é dividido entre teoria e prática, totalizando 08 professores efetivos, </w:t>
      </w:r>
      <w:r w:rsidR="005115C4">
        <w:rPr>
          <w:rFonts w:ascii="Arial" w:hAnsi="Arial" w:cs="Arial"/>
          <w:sz w:val="24"/>
          <w:szCs w:val="24"/>
        </w:rPr>
        <w:t>e 03 p</w:t>
      </w:r>
      <w:r w:rsidR="002235C0">
        <w:rPr>
          <w:rFonts w:ascii="Arial" w:hAnsi="Arial" w:cs="Arial"/>
          <w:sz w:val="24"/>
          <w:szCs w:val="24"/>
        </w:rPr>
        <w:t>restadores de serviço que são</w:t>
      </w:r>
      <w:r w:rsidR="005620D1" w:rsidRPr="00774EA7">
        <w:rPr>
          <w:rFonts w:ascii="Arial" w:hAnsi="Arial" w:cs="Arial"/>
          <w:sz w:val="24"/>
          <w:szCs w:val="24"/>
        </w:rPr>
        <w:t xml:space="preserve"> rotativ</w:t>
      </w:r>
      <w:r w:rsidR="002235C0">
        <w:rPr>
          <w:rFonts w:ascii="Arial" w:hAnsi="Arial" w:cs="Arial"/>
          <w:sz w:val="24"/>
          <w:szCs w:val="24"/>
        </w:rPr>
        <w:t>os. Para</w:t>
      </w:r>
      <w:r w:rsidR="00091BFE" w:rsidRPr="00774EA7">
        <w:rPr>
          <w:rFonts w:ascii="Arial" w:hAnsi="Arial" w:cs="Arial"/>
          <w:sz w:val="24"/>
          <w:szCs w:val="24"/>
        </w:rPr>
        <w:t xml:space="preserve"> cada curso </w:t>
      </w:r>
      <w:r w:rsidR="002235C0">
        <w:rPr>
          <w:rFonts w:ascii="Arial" w:hAnsi="Arial" w:cs="Arial"/>
          <w:sz w:val="24"/>
          <w:szCs w:val="24"/>
        </w:rPr>
        <w:t>há u</w:t>
      </w:r>
      <w:r w:rsidR="00091BFE" w:rsidRPr="00774EA7">
        <w:rPr>
          <w:rFonts w:ascii="Arial" w:hAnsi="Arial" w:cs="Arial"/>
          <w:sz w:val="24"/>
          <w:szCs w:val="24"/>
        </w:rPr>
        <w:t>m coordenador, duas pessoas responsáve</w:t>
      </w:r>
      <w:r w:rsidR="002235C0">
        <w:rPr>
          <w:rFonts w:ascii="Arial" w:hAnsi="Arial" w:cs="Arial"/>
          <w:sz w:val="24"/>
          <w:szCs w:val="24"/>
        </w:rPr>
        <w:t>is</w:t>
      </w:r>
      <w:r w:rsidR="00091BFE" w:rsidRPr="00774EA7">
        <w:rPr>
          <w:rFonts w:ascii="Arial" w:hAnsi="Arial" w:cs="Arial"/>
          <w:sz w:val="24"/>
          <w:szCs w:val="24"/>
        </w:rPr>
        <w:t xml:space="preserve"> pelo financeiro, duas pessoas na </w:t>
      </w:r>
      <w:r w:rsidR="00091BFE" w:rsidRPr="00774EA7">
        <w:rPr>
          <w:rFonts w:ascii="Arial" w:hAnsi="Arial" w:cs="Arial"/>
          <w:sz w:val="24"/>
          <w:szCs w:val="24"/>
        </w:rPr>
        <w:lastRenderedPageBreak/>
        <w:t xml:space="preserve">secretaria, uma coordenadora pedagógica, </w:t>
      </w:r>
      <w:r w:rsidR="005115C4">
        <w:rPr>
          <w:rFonts w:ascii="Arial" w:hAnsi="Arial" w:cs="Arial"/>
          <w:sz w:val="24"/>
          <w:szCs w:val="24"/>
        </w:rPr>
        <w:t xml:space="preserve">02 </w:t>
      </w:r>
      <w:r w:rsidR="00091BFE" w:rsidRPr="00774EA7">
        <w:rPr>
          <w:rFonts w:ascii="Arial" w:hAnsi="Arial" w:cs="Arial"/>
          <w:sz w:val="24"/>
          <w:szCs w:val="24"/>
        </w:rPr>
        <w:t xml:space="preserve">proprietários da escola, e um diretor, possuem também </w:t>
      </w:r>
      <w:r w:rsidR="008C67BD" w:rsidRPr="00774EA7">
        <w:rPr>
          <w:rFonts w:ascii="Arial" w:hAnsi="Arial" w:cs="Arial"/>
          <w:sz w:val="24"/>
          <w:szCs w:val="24"/>
        </w:rPr>
        <w:t xml:space="preserve">a equipe da limpeza. </w:t>
      </w:r>
      <w:r w:rsidR="00B15ACC" w:rsidRPr="00B15ACC">
        <w:rPr>
          <w:rFonts w:ascii="Arial" w:eastAsia="Times New Roman" w:hAnsi="Arial" w:cs="Arial"/>
          <w:bCs/>
          <w:sz w:val="24"/>
          <w:szCs w:val="24"/>
          <w:shd w:val="clear" w:color="auto" w:fill="FFFFFF"/>
          <w:lang w:eastAsia="pt-BR" w:bidi="pt-BR"/>
        </w:rPr>
        <w:t>No momento a mesma oferece cursos de educação profissional nas áreas de: Técnico em análises clínicas, Técnico em enfermagem, Técnico em radiologia, Técnico em estética e Técnico em Segurança do trabalho.</w:t>
      </w:r>
    </w:p>
    <w:p w14:paraId="77DE0C93" w14:textId="77777777" w:rsidR="000C518B" w:rsidRDefault="002235C0" w:rsidP="00D76914">
      <w:pPr>
        <w:spacing w:after="0" w:line="360" w:lineRule="auto"/>
        <w:ind w:firstLine="709"/>
        <w:jc w:val="both"/>
        <w:rPr>
          <w:rFonts w:ascii="Arial" w:hAnsi="Arial" w:cs="Arial"/>
          <w:sz w:val="24"/>
          <w:szCs w:val="24"/>
        </w:rPr>
      </w:pPr>
      <w:r>
        <w:rPr>
          <w:rFonts w:ascii="Arial" w:hAnsi="Arial" w:cs="Arial"/>
          <w:sz w:val="24"/>
          <w:szCs w:val="24"/>
        </w:rPr>
        <w:t xml:space="preserve">Portanto, </w:t>
      </w:r>
      <w:r w:rsidR="002F432B" w:rsidRPr="00774EA7">
        <w:rPr>
          <w:rFonts w:ascii="Arial" w:hAnsi="Arial" w:cs="Arial"/>
          <w:sz w:val="24"/>
          <w:szCs w:val="24"/>
        </w:rPr>
        <w:t>a</w:t>
      </w:r>
      <w:r>
        <w:rPr>
          <w:rFonts w:ascii="Arial" w:hAnsi="Arial" w:cs="Arial"/>
          <w:sz w:val="24"/>
          <w:szCs w:val="24"/>
        </w:rPr>
        <w:t>s</w:t>
      </w:r>
      <w:r w:rsidR="002F432B" w:rsidRPr="00774EA7">
        <w:rPr>
          <w:rFonts w:ascii="Arial" w:hAnsi="Arial" w:cs="Arial"/>
          <w:sz w:val="24"/>
          <w:szCs w:val="24"/>
        </w:rPr>
        <w:t xml:space="preserve"> salas possuem em média 50 alunos, e no decorrer do curso essa quantidade se torna menor, devido </w:t>
      </w:r>
      <w:r w:rsidR="005620D1" w:rsidRPr="00774EA7">
        <w:rPr>
          <w:rFonts w:ascii="Arial" w:hAnsi="Arial" w:cs="Arial"/>
          <w:sz w:val="24"/>
          <w:szCs w:val="24"/>
        </w:rPr>
        <w:t>à</w:t>
      </w:r>
      <w:r w:rsidR="002F432B" w:rsidRPr="00774EA7">
        <w:rPr>
          <w:rFonts w:ascii="Arial" w:hAnsi="Arial" w:cs="Arial"/>
          <w:sz w:val="24"/>
          <w:szCs w:val="24"/>
        </w:rPr>
        <w:t xml:space="preserve"> desistência </w:t>
      </w:r>
      <w:r w:rsidR="005620D1" w:rsidRPr="00774EA7">
        <w:rPr>
          <w:rFonts w:ascii="Arial" w:hAnsi="Arial" w:cs="Arial"/>
          <w:sz w:val="24"/>
          <w:szCs w:val="24"/>
        </w:rPr>
        <w:t>de alguns alunos. A metodologia usada na escola, ainda está divi</w:t>
      </w:r>
      <w:r>
        <w:rPr>
          <w:rFonts w:ascii="Arial" w:hAnsi="Arial" w:cs="Arial"/>
          <w:sz w:val="24"/>
          <w:szCs w:val="24"/>
        </w:rPr>
        <w:t>di</w:t>
      </w:r>
      <w:r w:rsidR="005620D1" w:rsidRPr="00774EA7">
        <w:rPr>
          <w:rFonts w:ascii="Arial" w:hAnsi="Arial" w:cs="Arial"/>
          <w:sz w:val="24"/>
          <w:szCs w:val="24"/>
        </w:rPr>
        <w:t xml:space="preserve">da entre a tradicional e a metodologia ativa, alguns já conhecem e outros não sabem quais ferramentas </w:t>
      </w:r>
      <w:r>
        <w:rPr>
          <w:rFonts w:ascii="Arial" w:hAnsi="Arial" w:cs="Arial"/>
          <w:sz w:val="24"/>
          <w:szCs w:val="24"/>
        </w:rPr>
        <w:t>podem ser</w:t>
      </w:r>
      <w:r w:rsidR="005620D1" w:rsidRPr="00774EA7">
        <w:rPr>
          <w:rFonts w:ascii="Arial" w:hAnsi="Arial" w:cs="Arial"/>
          <w:sz w:val="24"/>
          <w:szCs w:val="24"/>
        </w:rPr>
        <w:t xml:space="preserve"> utilizadas para tal. </w:t>
      </w:r>
    </w:p>
    <w:p w14:paraId="4D1C2C41" w14:textId="1C955931" w:rsidR="00CE1D32" w:rsidRPr="00774EA7" w:rsidRDefault="006E2C67" w:rsidP="00D76914">
      <w:pPr>
        <w:spacing w:after="0" w:line="360" w:lineRule="auto"/>
        <w:ind w:firstLine="708"/>
        <w:jc w:val="both"/>
        <w:rPr>
          <w:rFonts w:ascii="Arial" w:hAnsi="Arial" w:cs="Arial"/>
          <w:sz w:val="24"/>
          <w:szCs w:val="24"/>
        </w:rPr>
      </w:pPr>
      <w:r w:rsidRPr="00774EA7">
        <w:rPr>
          <w:rFonts w:ascii="Arial" w:hAnsi="Arial" w:cs="Arial"/>
          <w:sz w:val="24"/>
          <w:szCs w:val="24"/>
        </w:rPr>
        <w:t>V</w:t>
      </w:r>
      <w:r w:rsidR="0088693B" w:rsidRPr="00774EA7">
        <w:rPr>
          <w:rFonts w:ascii="Arial" w:hAnsi="Arial" w:cs="Arial"/>
          <w:sz w:val="24"/>
          <w:szCs w:val="24"/>
        </w:rPr>
        <w:t xml:space="preserve">ou iniciar com um roteiro breve, do que idealizo para real função </w:t>
      </w:r>
      <w:r w:rsidR="00710F6C">
        <w:rPr>
          <w:rFonts w:ascii="Arial" w:hAnsi="Arial" w:cs="Arial"/>
          <w:sz w:val="24"/>
          <w:szCs w:val="24"/>
        </w:rPr>
        <w:t>do que é s</w:t>
      </w:r>
      <w:r w:rsidR="0088693B" w:rsidRPr="00774EA7">
        <w:rPr>
          <w:rFonts w:ascii="Arial" w:hAnsi="Arial" w:cs="Arial"/>
          <w:sz w:val="24"/>
          <w:szCs w:val="24"/>
        </w:rPr>
        <w:t>er docente, professora, facilitadora e preceptora</w:t>
      </w:r>
      <w:r w:rsidR="00710F6C">
        <w:rPr>
          <w:rFonts w:ascii="Arial" w:hAnsi="Arial" w:cs="Arial"/>
          <w:sz w:val="24"/>
          <w:szCs w:val="24"/>
        </w:rPr>
        <w:t xml:space="preserve">, Destaco que </w:t>
      </w:r>
      <w:r w:rsidR="0088693B" w:rsidRPr="00774EA7">
        <w:rPr>
          <w:rFonts w:ascii="Arial" w:hAnsi="Arial" w:cs="Arial"/>
          <w:sz w:val="24"/>
          <w:szCs w:val="24"/>
        </w:rPr>
        <w:t xml:space="preserve">nunca imaginei trabalhar na </w:t>
      </w:r>
      <w:r w:rsidR="004A7E93" w:rsidRPr="00774EA7">
        <w:rPr>
          <w:rFonts w:ascii="Arial" w:hAnsi="Arial" w:cs="Arial"/>
          <w:sz w:val="24"/>
          <w:szCs w:val="24"/>
        </w:rPr>
        <w:t>área</w:t>
      </w:r>
      <w:r w:rsidR="0088693B" w:rsidRPr="00774EA7">
        <w:rPr>
          <w:rFonts w:ascii="Arial" w:hAnsi="Arial" w:cs="Arial"/>
          <w:sz w:val="24"/>
          <w:szCs w:val="24"/>
        </w:rPr>
        <w:t xml:space="preserve">, </w:t>
      </w:r>
      <w:r w:rsidR="00710F6C">
        <w:rPr>
          <w:rFonts w:ascii="Arial" w:hAnsi="Arial" w:cs="Arial"/>
          <w:sz w:val="24"/>
          <w:szCs w:val="24"/>
        </w:rPr>
        <w:t xml:space="preserve">pois </w:t>
      </w:r>
      <w:r w:rsidR="0088693B" w:rsidRPr="00774EA7">
        <w:rPr>
          <w:rFonts w:ascii="Arial" w:hAnsi="Arial" w:cs="Arial"/>
          <w:sz w:val="24"/>
          <w:szCs w:val="24"/>
        </w:rPr>
        <w:t xml:space="preserve">trabalhava na área da assistência, quando </w:t>
      </w:r>
      <w:r w:rsidR="00710F6C">
        <w:rPr>
          <w:rFonts w:ascii="Arial" w:hAnsi="Arial" w:cs="Arial"/>
          <w:sz w:val="24"/>
          <w:szCs w:val="24"/>
        </w:rPr>
        <w:t>me envolvi na  docência, mundo este onde</w:t>
      </w:r>
      <w:r w:rsidR="0088693B" w:rsidRPr="00774EA7">
        <w:rPr>
          <w:rFonts w:ascii="Arial" w:hAnsi="Arial" w:cs="Arial"/>
          <w:sz w:val="24"/>
          <w:szCs w:val="24"/>
        </w:rPr>
        <w:t xml:space="preserve"> posso transmitir meus pensamentos e aprender também</w:t>
      </w:r>
      <w:r w:rsidR="00710F6C">
        <w:rPr>
          <w:rFonts w:ascii="Arial" w:hAnsi="Arial" w:cs="Arial"/>
          <w:sz w:val="24"/>
          <w:szCs w:val="24"/>
        </w:rPr>
        <w:t>. F</w:t>
      </w:r>
      <w:r w:rsidR="00E46269" w:rsidRPr="00774EA7">
        <w:rPr>
          <w:rFonts w:ascii="Arial" w:hAnsi="Arial" w:cs="Arial"/>
          <w:sz w:val="24"/>
          <w:szCs w:val="24"/>
        </w:rPr>
        <w:t xml:space="preserve">aço parte da escola técnica </w:t>
      </w:r>
      <w:r w:rsidR="0088693B" w:rsidRPr="00774EA7">
        <w:rPr>
          <w:rFonts w:ascii="Arial" w:hAnsi="Arial" w:cs="Arial"/>
          <w:sz w:val="24"/>
          <w:szCs w:val="24"/>
        </w:rPr>
        <w:t xml:space="preserve">há 03 anos </w:t>
      </w:r>
      <w:r w:rsidR="00710F6C">
        <w:rPr>
          <w:rFonts w:ascii="Arial" w:hAnsi="Arial" w:cs="Arial"/>
          <w:sz w:val="24"/>
          <w:szCs w:val="24"/>
        </w:rPr>
        <w:t xml:space="preserve">e </w:t>
      </w:r>
      <w:r w:rsidR="0088693B" w:rsidRPr="00774EA7">
        <w:rPr>
          <w:rFonts w:ascii="Arial" w:hAnsi="Arial" w:cs="Arial"/>
          <w:sz w:val="24"/>
          <w:szCs w:val="24"/>
        </w:rPr>
        <w:t>já tive experiências enriquecedoras, já passei pela parte teórica e prática, em ambos os lados pude perceber e sentir as nece</w:t>
      </w:r>
      <w:r w:rsidR="000C518B">
        <w:rPr>
          <w:rFonts w:ascii="Arial" w:hAnsi="Arial" w:cs="Arial"/>
          <w:sz w:val="24"/>
          <w:szCs w:val="24"/>
        </w:rPr>
        <w:t>ssidades que o aluno necessita.</w:t>
      </w:r>
    </w:p>
    <w:p w14:paraId="5CAB9595" w14:textId="77777777" w:rsidR="00BC5EEF" w:rsidRDefault="006E2C67" w:rsidP="00D76914">
      <w:pPr>
        <w:spacing w:after="0" w:line="360" w:lineRule="auto"/>
        <w:ind w:firstLine="708"/>
        <w:jc w:val="both"/>
        <w:rPr>
          <w:rFonts w:ascii="Arial" w:hAnsi="Arial" w:cs="Arial"/>
          <w:color w:val="000000" w:themeColor="text1"/>
          <w:sz w:val="24"/>
          <w:szCs w:val="24"/>
        </w:rPr>
      </w:pPr>
      <w:r w:rsidRPr="00774EA7">
        <w:rPr>
          <w:rFonts w:ascii="Arial" w:hAnsi="Arial" w:cs="Arial"/>
          <w:sz w:val="24"/>
          <w:szCs w:val="24"/>
        </w:rPr>
        <w:t>E</w:t>
      </w:r>
      <w:r w:rsidR="0088693B" w:rsidRPr="00774EA7">
        <w:rPr>
          <w:rFonts w:ascii="Arial" w:hAnsi="Arial" w:cs="Arial"/>
          <w:sz w:val="24"/>
          <w:szCs w:val="24"/>
        </w:rPr>
        <w:t>m 03 anos eu particularmente só pa</w:t>
      </w:r>
      <w:r w:rsidR="003731C2">
        <w:rPr>
          <w:rFonts w:ascii="Arial" w:hAnsi="Arial" w:cs="Arial"/>
          <w:sz w:val="24"/>
          <w:szCs w:val="24"/>
        </w:rPr>
        <w:t>rticipei de 02 capacitações, a ú</w:t>
      </w:r>
      <w:r w:rsidR="0088693B" w:rsidRPr="00774EA7">
        <w:rPr>
          <w:rFonts w:ascii="Arial" w:hAnsi="Arial" w:cs="Arial"/>
          <w:sz w:val="24"/>
          <w:szCs w:val="24"/>
        </w:rPr>
        <w:t xml:space="preserve">ltima aconteceu no inicio de agosto, </w:t>
      </w:r>
      <w:r w:rsidR="00710F6C">
        <w:rPr>
          <w:rFonts w:ascii="Arial" w:hAnsi="Arial" w:cs="Arial"/>
          <w:sz w:val="24"/>
          <w:szCs w:val="24"/>
        </w:rPr>
        <w:t>envolvendo a</w:t>
      </w:r>
      <w:r w:rsidRPr="00774EA7">
        <w:rPr>
          <w:rFonts w:ascii="Arial" w:hAnsi="Arial" w:cs="Arial"/>
          <w:sz w:val="24"/>
          <w:szCs w:val="24"/>
        </w:rPr>
        <w:t xml:space="preserve"> </w:t>
      </w:r>
      <w:r w:rsidR="0088693B" w:rsidRPr="00774EA7">
        <w:rPr>
          <w:rFonts w:ascii="Arial" w:hAnsi="Arial" w:cs="Arial"/>
          <w:sz w:val="24"/>
          <w:szCs w:val="24"/>
        </w:rPr>
        <w:t xml:space="preserve">metodologia ativa, </w:t>
      </w:r>
      <w:r w:rsidR="00710F6C">
        <w:rPr>
          <w:rFonts w:ascii="Arial" w:hAnsi="Arial" w:cs="Arial"/>
          <w:sz w:val="24"/>
          <w:szCs w:val="24"/>
        </w:rPr>
        <w:t xml:space="preserve">atividade esta apenas teórica. Diante disso, </w:t>
      </w:r>
      <w:r w:rsidR="003731C2" w:rsidRPr="00774EA7">
        <w:rPr>
          <w:rFonts w:ascii="Arial" w:hAnsi="Arial" w:cs="Arial"/>
          <w:sz w:val="24"/>
          <w:szCs w:val="24"/>
        </w:rPr>
        <w:t>surgiram</w:t>
      </w:r>
      <w:r w:rsidR="0088693B" w:rsidRPr="00774EA7">
        <w:rPr>
          <w:rFonts w:ascii="Arial" w:hAnsi="Arial" w:cs="Arial"/>
          <w:sz w:val="24"/>
          <w:szCs w:val="24"/>
        </w:rPr>
        <w:t xml:space="preserve"> os seguintes </w:t>
      </w:r>
      <w:r w:rsidR="0088693B" w:rsidRPr="00774EA7">
        <w:rPr>
          <w:rFonts w:ascii="Arial" w:hAnsi="Arial" w:cs="Arial"/>
          <w:color w:val="000000" w:themeColor="text1"/>
          <w:sz w:val="24"/>
          <w:szCs w:val="24"/>
        </w:rPr>
        <w:t>questionamento</w:t>
      </w:r>
      <w:r w:rsidR="00710F6C">
        <w:rPr>
          <w:rFonts w:ascii="Arial" w:hAnsi="Arial" w:cs="Arial"/>
          <w:color w:val="000000" w:themeColor="text1"/>
          <w:sz w:val="24"/>
          <w:szCs w:val="24"/>
        </w:rPr>
        <w:t>s</w:t>
      </w:r>
      <w:r w:rsidR="0088693B" w:rsidRPr="00774EA7">
        <w:rPr>
          <w:rFonts w:ascii="Arial" w:hAnsi="Arial" w:cs="Arial"/>
          <w:color w:val="000000" w:themeColor="text1"/>
          <w:sz w:val="24"/>
          <w:szCs w:val="24"/>
        </w:rPr>
        <w:t>:</w:t>
      </w:r>
      <w:r w:rsidR="0088693B" w:rsidRPr="00774EA7">
        <w:rPr>
          <w:rFonts w:ascii="Arial" w:hAnsi="Arial" w:cs="Arial"/>
          <w:color w:val="FF0000"/>
          <w:sz w:val="24"/>
          <w:szCs w:val="24"/>
        </w:rPr>
        <w:t xml:space="preserve"> </w:t>
      </w:r>
      <w:r w:rsidR="0088693B" w:rsidRPr="00774EA7">
        <w:rPr>
          <w:rFonts w:ascii="Arial" w:hAnsi="Arial" w:cs="Arial"/>
          <w:color w:val="000000" w:themeColor="text1"/>
          <w:sz w:val="24"/>
          <w:szCs w:val="24"/>
        </w:rPr>
        <w:t>01-Como posso falar em metodologia ativa sem executar, 2- como vou realizar isso com uma sala de 50 alunos, 3- como que faz uma situação problema, 4- o que significa TBL</w:t>
      </w:r>
      <w:r w:rsidR="00710F6C">
        <w:rPr>
          <w:rFonts w:ascii="Arial" w:hAnsi="Arial" w:cs="Arial"/>
          <w:color w:val="000000" w:themeColor="text1"/>
          <w:sz w:val="24"/>
          <w:szCs w:val="24"/>
        </w:rPr>
        <w:t>. D</w:t>
      </w:r>
      <w:r w:rsidR="0088693B" w:rsidRPr="00774EA7">
        <w:rPr>
          <w:rFonts w:ascii="Arial" w:hAnsi="Arial" w:cs="Arial"/>
          <w:color w:val="000000" w:themeColor="text1"/>
          <w:sz w:val="24"/>
          <w:szCs w:val="24"/>
        </w:rPr>
        <w:t>urante esses meses que se pass</w:t>
      </w:r>
      <w:r w:rsidR="00710F6C">
        <w:rPr>
          <w:rFonts w:ascii="Arial" w:hAnsi="Arial" w:cs="Arial"/>
          <w:color w:val="000000" w:themeColor="text1"/>
          <w:sz w:val="24"/>
          <w:szCs w:val="24"/>
        </w:rPr>
        <w:t xml:space="preserve">aram </w:t>
      </w:r>
      <w:r w:rsidR="0088693B" w:rsidRPr="00774EA7">
        <w:rPr>
          <w:rFonts w:ascii="Arial" w:hAnsi="Arial" w:cs="Arial"/>
          <w:color w:val="000000" w:themeColor="text1"/>
          <w:sz w:val="24"/>
          <w:szCs w:val="24"/>
        </w:rPr>
        <w:t xml:space="preserve">procurei as respostas para tais perguntas, e confesso que não foi fácil principalmente </w:t>
      </w:r>
      <w:r w:rsidR="00710F6C">
        <w:rPr>
          <w:rFonts w:ascii="Arial" w:hAnsi="Arial" w:cs="Arial"/>
          <w:color w:val="000000" w:themeColor="text1"/>
          <w:sz w:val="24"/>
          <w:szCs w:val="24"/>
        </w:rPr>
        <w:t>par</w:t>
      </w:r>
      <w:r w:rsidR="0088693B" w:rsidRPr="00774EA7">
        <w:rPr>
          <w:rFonts w:ascii="Arial" w:hAnsi="Arial" w:cs="Arial"/>
          <w:color w:val="000000" w:themeColor="text1"/>
          <w:sz w:val="24"/>
          <w:szCs w:val="24"/>
        </w:rPr>
        <w:t>a</w:t>
      </w:r>
      <w:r w:rsidR="00710F6C">
        <w:rPr>
          <w:rFonts w:ascii="Arial" w:hAnsi="Arial" w:cs="Arial"/>
          <w:color w:val="000000" w:themeColor="text1"/>
          <w:sz w:val="24"/>
          <w:szCs w:val="24"/>
        </w:rPr>
        <w:t xml:space="preserve"> </w:t>
      </w:r>
      <w:r w:rsidR="0088693B" w:rsidRPr="00774EA7">
        <w:rPr>
          <w:rFonts w:ascii="Arial" w:hAnsi="Arial" w:cs="Arial"/>
          <w:color w:val="000000" w:themeColor="text1"/>
          <w:sz w:val="24"/>
          <w:szCs w:val="24"/>
        </w:rPr>
        <w:t xml:space="preserve">implantar a metodologia em uma sala </w:t>
      </w:r>
      <w:r w:rsidR="00710F6C">
        <w:rPr>
          <w:rFonts w:ascii="Arial" w:hAnsi="Arial" w:cs="Arial"/>
          <w:color w:val="000000" w:themeColor="text1"/>
          <w:sz w:val="24"/>
          <w:szCs w:val="24"/>
        </w:rPr>
        <w:t xml:space="preserve">com </w:t>
      </w:r>
      <w:r w:rsidR="0088693B" w:rsidRPr="00774EA7">
        <w:rPr>
          <w:rFonts w:ascii="Arial" w:hAnsi="Arial" w:cs="Arial"/>
          <w:color w:val="000000" w:themeColor="text1"/>
          <w:sz w:val="24"/>
          <w:szCs w:val="24"/>
        </w:rPr>
        <w:t>50 alunos</w:t>
      </w:r>
      <w:r w:rsidR="00710F6C">
        <w:rPr>
          <w:rFonts w:ascii="Arial" w:hAnsi="Arial" w:cs="Arial"/>
          <w:color w:val="000000" w:themeColor="text1"/>
          <w:sz w:val="24"/>
          <w:szCs w:val="24"/>
        </w:rPr>
        <w:t xml:space="preserve">. </w:t>
      </w:r>
    </w:p>
    <w:p w14:paraId="4CDA8F55" w14:textId="3D966BAA" w:rsidR="00B178F6" w:rsidRPr="00774EA7" w:rsidRDefault="00710F6C" w:rsidP="00D76914">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Depois de um tempo</w:t>
      </w:r>
      <w:r w:rsidR="00315411">
        <w:rPr>
          <w:rFonts w:ascii="Arial" w:hAnsi="Arial" w:cs="Arial"/>
          <w:color w:val="000000" w:themeColor="text1"/>
          <w:sz w:val="24"/>
          <w:szCs w:val="24"/>
        </w:rPr>
        <w:t xml:space="preserve"> (em setembro)</w:t>
      </w:r>
      <w:r w:rsidR="0088693B" w:rsidRPr="00774EA7">
        <w:rPr>
          <w:rFonts w:ascii="Arial" w:hAnsi="Arial" w:cs="Arial"/>
          <w:color w:val="000000" w:themeColor="text1"/>
          <w:sz w:val="24"/>
          <w:szCs w:val="24"/>
        </w:rPr>
        <w:t xml:space="preserve"> voltei para a sala de aula, e p</w:t>
      </w:r>
      <w:r>
        <w:rPr>
          <w:rFonts w:ascii="Arial" w:hAnsi="Arial" w:cs="Arial"/>
          <w:color w:val="000000" w:themeColor="text1"/>
          <w:sz w:val="24"/>
          <w:szCs w:val="24"/>
        </w:rPr>
        <w:t>ensei:</w:t>
      </w:r>
      <w:r w:rsidR="0088693B" w:rsidRPr="00774EA7">
        <w:rPr>
          <w:rFonts w:ascii="Arial" w:hAnsi="Arial" w:cs="Arial"/>
          <w:color w:val="000000" w:themeColor="text1"/>
          <w:sz w:val="24"/>
          <w:szCs w:val="24"/>
        </w:rPr>
        <w:t xml:space="preserve"> agora eu quero conseguir </w:t>
      </w:r>
      <w:r w:rsidR="006E2C67" w:rsidRPr="00774EA7">
        <w:rPr>
          <w:rFonts w:ascii="Arial" w:hAnsi="Arial" w:cs="Arial"/>
          <w:color w:val="000000" w:themeColor="text1"/>
          <w:sz w:val="24"/>
          <w:szCs w:val="24"/>
        </w:rPr>
        <w:t>implantar</w:t>
      </w:r>
      <w:r>
        <w:rPr>
          <w:rFonts w:ascii="Arial" w:hAnsi="Arial" w:cs="Arial"/>
          <w:color w:val="000000" w:themeColor="text1"/>
          <w:sz w:val="24"/>
          <w:szCs w:val="24"/>
        </w:rPr>
        <w:t xml:space="preserve"> processo esse qu</w:t>
      </w:r>
      <w:r w:rsidR="006E2C67" w:rsidRPr="00774EA7">
        <w:rPr>
          <w:rFonts w:ascii="Arial" w:hAnsi="Arial" w:cs="Arial"/>
          <w:color w:val="000000" w:themeColor="text1"/>
          <w:sz w:val="24"/>
          <w:szCs w:val="24"/>
        </w:rPr>
        <w:t xml:space="preserve">e </w:t>
      </w:r>
      <w:r w:rsidR="00CD6DBB">
        <w:rPr>
          <w:rFonts w:ascii="Arial" w:hAnsi="Arial" w:cs="Arial"/>
          <w:color w:val="000000" w:themeColor="text1"/>
          <w:sz w:val="24"/>
          <w:szCs w:val="24"/>
        </w:rPr>
        <w:t>é possível sim</w:t>
      </w:r>
      <w:r w:rsidR="006E2C67" w:rsidRPr="00774EA7">
        <w:rPr>
          <w:rFonts w:ascii="Arial" w:hAnsi="Arial" w:cs="Arial"/>
          <w:color w:val="000000" w:themeColor="text1"/>
          <w:sz w:val="24"/>
          <w:szCs w:val="24"/>
        </w:rPr>
        <w:t>, poré</w:t>
      </w:r>
      <w:r w:rsidR="0088693B" w:rsidRPr="00774EA7">
        <w:rPr>
          <w:rFonts w:ascii="Arial" w:hAnsi="Arial" w:cs="Arial"/>
          <w:color w:val="000000" w:themeColor="text1"/>
          <w:sz w:val="24"/>
          <w:szCs w:val="24"/>
        </w:rPr>
        <w:t>m se torna trabalhoso, porque afinal são 50 pensamentos diferentes</w:t>
      </w:r>
      <w:r w:rsidR="006E2C67" w:rsidRPr="00774EA7">
        <w:rPr>
          <w:rFonts w:ascii="Arial" w:hAnsi="Arial" w:cs="Arial"/>
          <w:color w:val="000000" w:themeColor="text1"/>
          <w:sz w:val="24"/>
          <w:szCs w:val="24"/>
        </w:rPr>
        <w:t>.</w:t>
      </w:r>
    </w:p>
    <w:p w14:paraId="4EAD403C" w14:textId="77777777" w:rsidR="00BC5EEF" w:rsidRDefault="0088693B" w:rsidP="003D6B8F">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t>Sinceramente se eu fosse pensar em todas as dificuldades que encontrar</w:t>
      </w:r>
      <w:r w:rsidR="00315411">
        <w:rPr>
          <w:rFonts w:ascii="Arial" w:hAnsi="Arial" w:cs="Arial"/>
          <w:color w:val="000000" w:themeColor="text1"/>
          <w:sz w:val="24"/>
          <w:szCs w:val="24"/>
        </w:rPr>
        <w:t>ia n</w:t>
      </w:r>
      <w:r w:rsidRPr="00774EA7">
        <w:rPr>
          <w:rFonts w:ascii="Arial" w:hAnsi="Arial" w:cs="Arial"/>
          <w:color w:val="000000" w:themeColor="text1"/>
          <w:sz w:val="24"/>
          <w:szCs w:val="24"/>
        </w:rPr>
        <w:t>a implementa</w:t>
      </w:r>
      <w:r w:rsidR="00315411">
        <w:rPr>
          <w:rFonts w:ascii="Arial" w:hAnsi="Arial" w:cs="Arial"/>
          <w:color w:val="000000" w:themeColor="text1"/>
          <w:sz w:val="24"/>
          <w:szCs w:val="24"/>
        </w:rPr>
        <w:t>ção d</w:t>
      </w:r>
      <w:r w:rsidRPr="00774EA7">
        <w:rPr>
          <w:rFonts w:ascii="Arial" w:hAnsi="Arial" w:cs="Arial"/>
          <w:color w:val="000000" w:themeColor="text1"/>
          <w:sz w:val="24"/>
          <w:szCs w:val="24"/>
        </w:rPr>
        <w:t>a metodologia eu já tinha desistido antes de ter começado</w:t>
      </w:r>
      <w:r w:rsidR="00315411">
        <w:rPr>
          <w:rFonts w:ascii="Arial" w:hAnsi="Arial" w:cs="Arial"/>
          <w:color w:val="000000" w:themeColor="text1"/>
          <w:sz w:val="24"/>
          <w:szCs w:val="24"/>
        </w:rPr>
        <w:t xml:space="preserve">. Foi possível </w:t>
      </w:r>
      <w:r w:rsidRPr="00774EA7">
        <w:rPr>
          <w:rFonts w:ascii="Arial" w:hAnsi="Arial" w:cs="Arial"/>
          <w:color w:val="000000" w:themeColor="text1"/>
          <w:sz w:val="24"/>
          <w:szCs w:val="24"/>
        </w:rPr>
        <w:t xml:space="preserve">aprender na especialização o que nos motiva e os desafios, o de pensar, e como fosse uma barreira de ser quebrada, </w:t>
      </w:r>
      <w:r w:rsidR="00315411">
        <w:rPr>
          <w:rFonts w:ascii="Arial" w:hAnsi="Arial" w:cs="Arial"/>
          <w:color w:val="000000" w:themeColor="text1"/>
          <w:sz w:val="24"/>
          <w:szCs w:val="24"/>
        </w:rPr>
        <w:t>pois an</w:t>
      </w:r>
      <w:r w:rsidRPr="00774EA7">
        <w:rPr>
          <w:rFonts w:ascii="Arial" w:hAnsi="Arial" w:cs="Arial"/>
          <w:color w:val="000000" w:themeColor="text1"/>
          <w:sz w:val="24"/>
          <w:szCs w:val="24"/>
        </w:rPr>
        <w:t>tes como docente só via os alunos sentados e ouvindo o que eu ia explicar</w:t>
      </w:r>
      <w:r w:rsidR="00315411">
        <w:rPr>
          <w:rFonts w:ascii="Arial" w:hAnsi="Arial" w:cs="Arial"/>
          <w:color w:val="000000" w:themeColor="text1"/>
          <w:sz w:val="24"/>
          <w:szCs w:val="24"/>
        </w:rPr>
        <w:t xml:space="preserve">. </w:t>
      </w:r>
    </w:p>
    <w:p w14:paraId="77B981EC" w14:textId="678611B7" w:rsidR="0000283F" w:rsidRPr="00774EA7" w:rsidRDefault="00315411" w:rsidP="00D76914">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Entretanto, </w:t>
      </w:r>
      <w:r w:rsidR="0088693B" w:rsidRPr="00774EA7">
        <w:rPr>
          <w:rFonts w:ascii="Arial" w:hAnsi="Arial" w:cs="Arial"/>
          <w:color w:val="000000" w:themeColor="text1"/>
          <w:sz w:val="24"/>
          <w:szCs w:val="24"/>
        </w:rPr>
        <w:t>hoje o silêncio me incomoda,</w:t>
      </w:r>
      <w:r w:rsidR="0045156A" w:rsidRPr="00774EA7">
        <w:rPr>
          <w:rFonts w:ascii="Arial" w:hAnsi="Arial" w:cs="Arial"/>
          <w:color w:val="000000" w:themeColor="text1"/>
          <w:sz w:val="24"/>
          <w:szCs w:val="24"/>
        </w:rPr>
        <w:t xml:space="preserve"> </w:t>
      </w:r>
      <w:r w:rsidR="0088693B" w:rsidRPr="00774EA7">
        <w:rPr>
          <w:rFonts w:ascii="Arial" w:hAnsi="Arial" w:cs="Arial"/>
          <w:color w:val="000000" w:themeColor="text1"/>
          <w:sz w:val="24"/>
          <w:szCs w:val="24"/>
        </w:rPr>
        <w:t xml:space="preserve">porque sei que na cabeça de cada um passa um pensamento que poderia ser importante tanto para mim quanto para </w:t>
      </w:r>
      <w:r w:rsidR="0088693B" w:rsidRPr="00774EA7">
        <w:rPr>
          <w:rFonts w:ascii="Arial" w:hAnsi="Arial" w:cs="Arial"/>
          <w:color w:val="000000" w:themeColor="text1"/>
          <w:sz w:val="24"/>
          <w:szCs w:val="24"/>
        </w:rPr>
        <w:lastRenderedPageBreak/>
        <w:t>os demais</w:t>
      </w:r>
      <w:r>
        <w:rPr>
          <w:rFonts w:ascii="Arial" w:hAnsi="Arial" w:cs="Arial"/>
          <w:color w:val="000000" w:themeColor="text1"/>
          <w:sz w:val="24"/>
          <w:szCs w:val="24"/>
        </w:rPr>
        <w:t xml:space="preserve">. Entendo que </w:t>
      </w:r>
      <w:r w:rsidR="0088693B" w:rsidRPr="00774EA7">
        <w:rPr>
          <w:rFonts w:ascii="Arial" w:hAnsi="Arial" w:cs="Arial"/>
          <w:color w:val="000000" w:themeColor="text1"/>
          <w:sz w:val="24"/>
          <w:szCs w:val="24"/>
        </w:rPr>
        <w:t xml:space="preserve">em um simples </w:t>
      </w:r>
      <w:r>
        <w:rPr>
          <w:rFonts w:ascii="Arial" w:hAnsi="Arial" w:cs="Arial"/>
          <w:color w:val="000000" w:themeColor="text1"/>
          <w:sz w:val="24"/>
          <w:szCs w:val="24"/>
        </w:rPr>
        <w:t>vídeo ou uma situação problema é</w:t>
      </w:r>
      <w:r w:rsidR="0088693B" w:rsidRPr="00774EA7">
        <w:rPr>
          <w:rFonts w:ascii="Arial" w:hAnsi="Arial" w:cs="Arial"/>
          <w:color w:val="000000" w:themeColor="text1"/>
          <w:sz w:val="24"/>
          <w:szCs w:val="24"/>
        </w:rPr>
        <w:t xml:space="preserve"> capaz de transmitir o aprendizado e emoções para</w:t>
      </w:r>
      <w:r w:rsidR="000325E0" w:rsidRPr="00774EA7">
        <w:rPr>
          <w:rFonts w:ascii="Arial" w:hAnsi="Arial" w:cs="Arial"/>
          <w:color w:val="000000" w:themeColor="text1"/>
          <w:sz w:val="24"/>
          <w:szCs w:val="24"/>
        </w:rPr>
        <w:t xml:space="preserve"> a vida profissional e pessoal. </w:t>
      </w:r>
    </w:p>
    <w:p w14:paraId="22BA36F8" w14:textId="77777777" w:rsidR="0000283F" w:rsidRPr="00774EA7" w:rsidRDefault="0000283F" w:rsidP="00950B43">
      <w:pPr>
        <w:spacing w:after="0" w:line="360" w:lineRule="auto"/>
        <w:jc w:val="both"/>
        <w:rPr>
          <w:rFonts w:ascii="Arial" w:hAnsi="Arial" w:cs="Arial"/>
          <w:color w:val="000000" w:themeColor="text1"/>
          <w:sz w:val="20"/>
          <w:szCs w:val="20"/>
        </w:rPr>
      </w:pPr>
    </w:p>
    <w:p w14:paraId="5CDB81DD" w14:textId="244CEF97" w:rsidR="0000283F" w:rsidRPr="00EC4DD1" w:rsidRDefault="0000283F" w:rsidP="00BC5EEF">
      <w:pPr>
        <w:spacing w:after="0" w:line="240" w:lineRule="auto"/>
        <w:ind w:left="2268"/>
        <w:jc w:val="both"/>
        <w:rPr>
          <w:rFonts w:ascii="Arial" w:hAnsi="Arial" w:cs="Arial"/>
          <w:color w:val="000000" w:themeColor="text1"/>
          <w:sz w:val="20"/>
          <w:szCs w:val="20"/>
        </w:rPr>
      </w:pPr>
      <w:r w:rsidRPr="00782919">
        <w:rPr>
          <w:rFonts w:ascii="Arial" w:hAnsi="Arial" w:cs="Arial"/>
          <w:color w:val="000000" w:themeColor="text1"/>
          <w:sz w:val="20"/>
          <w:szCs w:val="20"/>
        </w:rPr>
        <w:t xml:space="preserve">O discente estimulado a refletir, acaba tomando iniciativa e assumi a responsabilidade num cenário real da enfermagem vai desenvolvendo competência – Habilidades para motivar </w:t>
      </w:r>
      <w:r w:rsidR="001462F7" w:rsidRPr="00782919">
        <w:rPr>
          <w:rFonts w:ascii="Arial" w:hAnsi="Arial" w:cs="Arial"/>
          <w:color w:val="000000" w:themeColor="text1"/>
          <w:sz w:val="20"/>
          <w:szCs w:val="20"/>
        </w:rPr>
        <w:t xml:space="preserve">diferentes capacidades para encarar as situações essências da pratica profissional. Sendo combinando as qualidades- sobre o saber, habilidades, saber fazer, domínio afetivo, é </w:t>
      </w:r>
      <w:r w:rsidR="001462F7" w:rsidRPr="008635F7">
        <w:rPr>
          <w:rFonts w:ascii="Arial" w:hAnsi="Arial" w:cs="Arial"/>
          <w:color w:val="000000" w:themeColor="text1"/>
          <w:sz w:val="20"/>
          <w:szCs w:val="20"/>
        </w:rPr>
        <w:t>possível adquirir visão ampla do seu campo de atuação</w:t>
      </w:r>
      <w:r w:rsidR="003731C2" w:rsidRPr="008635F7">
        <w:rPr>
          <w:rFonts w:ascii="Arial" w:hAnsi="Arial" w:cs="Arial"/>
          <w:color w:val="000000" w:themeColor="text1"/>
          <w:sz w:val="20"/>
          <w:szCs w:val="20"/>
        </w:rPr>
        <w:t xml:space="preserve"> (</w:t>
      </w:r>
      <w:r w:rsidR="00BC5EEF" w:rsidRPr="008635F7">
        <w:rPr>
          <w:rFonts w:ascii="Arial" w:hAnsi="Arial" w:cs="Arial"/>
          <w:color w:val="000000" w:themeColor="text1"/>
          <w:sz w:val="20"/>
          <w:szCs w:val="20"/>
        </w:rPr>
        <w:t>PARANHOS,</w:t>
      </w:r>
      <w:r w:rsidR="000C518B" w:rsidRPr="008635F7">
        <w:rPr>
          <w:rFonts w:ascii="Arial" w:hAnsi="Arial" w:cs="Arial"/>
          <w:color w:val="000000" w:themeColor="text1"/>
          <w:sz w:val="20"/>
          <w:szCs w:val="20"/>
        </w:rPr>
        <w:t xml:space="preserve"> </w:t>
      </w:r>
      <w:r w:rsidR="00BC5EEF" w:rsidRPr="008635F7">
        <w:rPr>
          <w:rFonts w:ascii="Arial" w:hAnsi="Arial" w:cs="Arial"/>
          <w:color w:val="000000" w:themeColor="text1"/>
          <w:sz w:val="20"/>
          <w:szCs w:val="20"/>
        </w:rPr>
        <w:t>MENDES,</w:t>
      </w:r>
      <w:r w:rsidR="003731C2" w:rsidRPr="008635F7">
        <w:rPr>
          <w:rFonts w:ascii="Arial" w:hAnsi="Arial" w:cs="Arial"/>
          <w:color w:val="000000" w:themeColor="text1"/>
          <w:sz w:val="20"/>
          <w:szCs w:val="20"/>
        </w:rPr>
        <w:t>2010,p.</w:t>
      </w:r>
      <w:r w:rsidR="00782919" w:rsidRPr="008635F7">
        <w:rPr>
          <w:rFonts w:ascii="Arial" w:hAnsi="Arial" w:cs="Arial"/>
          <w:color w:val="000000" w:themeColor="text1"/>
          <w:sz w:val="20"/>
          <w:szCs w:val="20"/>
        </w:rPr>
        <w:t>03</w:t>
      </w:r>
      <w:r w:rsidR="00603021" w:rsidRPr="008635F7">
        <w:rPr>
          <w:rFonts w:ascii="Arial" w:hAnsi="Arial" w:cs="Arial"/>
          <w:color w:val="000000" w:themeColor="text1"/>
          <w:sz w:val="20"/>
          <w:szCs w:val="20"/>
        </w:rPr>
        <w:t>)</w:t>
      </w:r>
    </w:p>
    <w:p w14:paraId="6C11D6D8" w14:textId="77777777" w:rsidR="0048482C" w:rsidRPr="00774EA7" w:rsidRDefault="0048482C" w:rsidP="00950B43">
      <w:pPr>
        <w:spacing w:after="0" w:line="360" w:lineRule="auto"/>
        <w:jc w:val="both"/>
        <w:rPr>
          <w:rFonts w:ascii="Arial" w:hAnsi="Arial" w:cs="Arial"/>
          <w:color w:val="000000" w:themeColor="text1"/>
          <w:sz w:val="24"/>
          <w:szCs w:val="24"/>
        </w:rPr>
      </w:pPr>
    </w:p>
    <w:p w14:paraId="036C1B54" w14:textId="62A42E85" w:rsidR="00057E90" w:rsidRPr="00774EA7" w:rsidRDefault="0088693B" w:rsidP="00D76914">
      <w:pPr>
        <w:spacing w:after="0" w:line="360" w:lineRule="auto"/>
        <w:ind w:firstLine="709"/>
        <w:jc w:val="both"/>
        <w:rPr>
          <w:rFonts w:ascii="Arial" w:hAnsi="Arial" w:cs="Arial"/>
          <w:color w:val="000000" w:themeColor="text1"/>
          <w:sz w:val="24"/>
          <w:szCs w:val="24"/>
        </w:rPr>
      </w:pPr>
      <w:r w:rsidRPr="00774EA7">
        <w:rPr>
          <w:rFonts w:ascii="Arial" w:hAnsi="Arial" w:cs="Arial"/>
          <w:color w:val="000000" w:themeColor="text1"/>
          <w:sz w:val="24"/>
          <w:szCs w:val="24"/>
        </w:rPr>
        <w:t xml:space="preserve">Neste contexto e nessas observações, no dia 11.10.2017, marquei uma breve reunião </w:t>
      </w:r>
      <w:r w:rsidR="003731C2" w:rsidRPr="00774EA7">
        <w:rPr>
          <w:rFonts w:ascii="Arial" w:hAnsi="Arial" w:cs="Arial"/>
          <w:color w:val="000000" w:themeColor="text1"/>
          <w:sz w:val="24"/>
          <w:szCs w:val="24"/>
        </w:rPr>
        <w:t>a fim de</w:t>
      </w:r>
      <w:r w:rsidR="00315411">
        <w:rPr>
          <w:rFonts w:ascii="Arial" w:hAnsi="Arial" w:cs="Arial"/>
          <w:color w:val="000000" w:themeColor="text1"/>
          <w:sz w:val="24"/>
          <w:szCs w:val="24"/>
        </w:rPr>
        <w:t xml:space="preserve"> </w:t>
      </w:r>
      <w:r w:rsidRPr="00774EA7">
        <w:rPr>
          <w:rFonts w:ascii="Arial" w:hAnsi="Arial" w:cs="Arial"/>
          <w:color w:val="000000" w:themeColor="text1"/>
          <w:sz w:val="24"/>
          <w:szCs w:val="24"/>
        </w:rPr>
        <w:t>concretizar a</w:t>
      </w:r>
      <w:r w:rsidR="00315411">
        <w:rPr>
          <w:rFonts w:ascii="Arial" w:hAnsi="Arial" w:cs="Arial"/>
          <w:color w:val="000000" w:themeColor="text1"/>
          <w:sz w:val="24"/>
          <w:szCs w:val="24"/>
        </w:rPr>
        <w:t>s</w:t>
      </w:r>
      <w:r w:rsidRPr="00774EA7">
        <w:rPr>
          <w:rFonts w:ascii="Arial" w:hAnsi="Arial" w:cs="Arial"/>
          <w:color w:val="000000" w:themeColor="text1"/>
          <w:sz w:val="24"/>
          <w:szCs w:val="24"/>
        </w:rPr>
        <w:t xml:space="preserve"> dúvida</w:t>
      </w:r>
      <w:r w:rsidR="00315411">
        <w:rPr>
          <w:rFonts w:ascii="Arial" w:hAnsi="Arial" w:cs="Arial"/>
          <w:color w:val="000000" w:themeColor="text1"/>
          <w:sz w:val="24"/>
          <w:szCs w:val="24"/>
        </w:rPr>
        <w:t>s</w:t>
      </w:r>
      <w:r w:rsidRPr="00774EA7">
        <w:rPr>
          <w:rFonts w:ascii="Arial" w:hAnsi="Arial" w:cs="Arial"/>
          <w:color w:val="000000" w:themeColor="text1"/>
          <w:sz w:val="24"/>
          <w:szCs w:val="24"/>
        </w:rPr>
        <w:t xml:space="preserve"> expostas na capacitação, como se torna quase que impossível nos reunir, f</w:t>
      </w:r>
      <w:r w:rsidR="00315411">
        <w:rPr>
          <w:rFonts w:ascii="Arial" w:hAnsi="Arial" w:cs="Arial"/>
          <w:color w:val="000000" w:themeColor="text1"/>
          <w:sz w:val="24"/>
          <w:szCs w:val="24"/>
        </w:rPr>
        <w:t>oram em torno de 05 professores. D</w:t>
      </w:r>
      <w:r w:rsidRPr="00774EA7">
        <w:rPr>
          <w:rFonts w:ascii="Arial" w:hAnsi="Arial" w:cs="Arial"/>
          <w:color w:val="000000" w:themeColor="text1"/>
          <w:sz w:val="24"/>
          <w:szCs w:val="24"/>
        </w:rPr>
        <w:t>urante esta reunião que durou em torno de 01 hora, apresentei o objetivo do meu produto, expliquei que se tratava de um despertador para o método de metodologia ativa, porque a</w:t>
      </w:r>
      <w:r w:rsidR="00315411">
        <w:rPr>
          <w:rFonts w:ascii="Arial" w:hAnsi="Arial" w:cs="Arial"/>
          <w:color w:val="000000" w:themeColor="text1"/>
          <w:sz w:val="24"/>
          <w:szCs w:val="24"/>
        </w:rPr>
        <w:t>o meu ver, sozinha querer implantar</w:t>
      </w:r>
      <w:r w:rsidRPr="00774EA7">
        <w:rPr>
          <w:rFonts w:ascii="Arial" w:hAnsi="Arial" w:cs="Arial"/>
          <w:color w:val="000000" w:themeColor="text1"/>
          <w:sz w:val="24"/>
          <w:szCs w:val="24"/>
        </w:rPr>
        <w:t xml:space="preserve"> fica quase que impossível, mas se eu conseguir despertar em uns 05 professores para realiza</w:t>
      </w:r>
      <w:r w:rsidR="00057E90" w:rsidRPr="00774EA7">
        <w:rPr>
          <w:rFonts w:ascii="Arial" w:hAnsi="Arial" w:cs="Arial"/>
          <w:color w:val="000000" w:themeColor="text1"/>
          <w:sz w:val="24"/>
          <w:szCs w:val="24"/>
        </w:rPr>
        <w:t>r a metodologia será vantajoso.</w:t>
      </w:r>
    </w:p>
    <w:p w14:paraId="6561068F" w14:textId="50784ABD" w:rsidR="0048482C" w:rsidRPr="00774EA7" w:rsidRDefault="00057E90" w:rsidP="00D76914">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t>C</w:t>
      </w:r>
      <w:r w:rsidR="0088693B" w:rsidRPr="00774EA7">
        <w:rPr>
          <w:rFonts w:ascii="Arial" w:hAnsi="Arial" w:cs="Arial"/>
          <w:color w:val="000000" w:themeColor="text1"/>
          <w:sz w:val="24"/>
          <w:szCs w:val="24"/>
        </w:rPr>
        <w:t xml:space="preserve">omo </w:t>
      </w:r>
      <w:r w:rsidRPr="00774EA7">
        <w:rPr>
          <w:rFonts w:ascii="Arial" w:hAnsi="Arial" w:cs="Arial"/>
          <w:color w:val="000000" w:themeColor="text1"/>
          <w:sz w:val="24"/>
          <w:szCs w:val="24"/>
        </w:rPr>
        <w:t xml:space="preserve">relatei </w:t>
      </w:r>
      <w:r w:rsidR="0088693B" w:rsidRPr="00774EA7">
        <w:rPr>
          <w:rFonts w:ascii="Arial" w:hAnsi="Arial" w:cs="Arial"/>
          <w:color w:val="000000" w:themeColor="text1"/>
          <w:sz w:val="24"/>
          <w:szCs w:val="24"/>
        </w:rPr>
        <w:t xml:space="preserve">no </w:t>
      </w:r>
      <w:r w:rsidR="00315411" w:rsidRPr="00774EA7">
        <w:rPr>
          <w:rFonts w:ascii="Arial" w:hAnsi="Arial" w:cs="Arial"/>
          <w:color w:val="000000" w:themeColor="text1"/>
          <w:sz w:val="24"/>
          <w:szCs w:val="24"/>
        </w:rPr>
        <w:t>início</w:t>
      </w:r>
      <w:r w:rsidR="0088693B" w:rsidRPr="00774EA7">
        <w:rPr>
          <w:rFonts w:ascii="Arial" w:hAnsi="Arial" w:cs="Arial"/>
          <w:color w:val="000000" w:themeColor="text1"/>
          <w:sz w:val="24"/>
          <w:szCs w:val="24"/>
        </w:rPr>
        <w:t xml:space="preserve"> que o menos se torna mais, que eu espero do meu </w:t>
      </w:r>
      <w:r w:rsidR="00782919">
        <w:rPr>
          <w:rFonts w:ascii="Arial" w:hAnsi="Arial" w:cs="Arial"/>
          <w:color w:val="000000" w:themeColor="text1"/>
          <w:sz w:val="24"/>
          <w:szCs w:val="24"/>
        </w:rPr>
        <w:t xml:space="preserve">PEDS </w:t>
      </w:r>
      <w:r w:rsidR="0088693B" w:rsidRPr="00774EA7">
        <w:rPr>
          <w:rFonts w:ascii="Arial" w:hAnsi="Arial" w:cs="Arial"/>
          <w:color w:val="000000" w:themeColor="text1"/>
          <w:sz w:val="24"/>
          <w:szCs w:val="24"/>
        </w:rPr>
        <w:t xml:space="preserve">não quantidade e sim qualidade, neste encontro pedi para cada um escrever de forma bem simples a sua trajetória como docente, as suas dificuldades, suas alegrias, suas emoções, e por </w:t>
      </w:r>
      <w:r w:rsidR="00315411" w:rsidRPr="00774EA7">
        <w:rPr>
          <w:rFonts w:ascii="Arial" w:hAnsi="Arial" w:cs="Arial"/>
          <w:color w:val="000000" w:themeColor="text1"/>
          <w:sz w:val="24"/>
          <w:szCs w:val="24"/>
        </w:rPr>
        <w:t>último</w:t>
      </w:r>
      <w:r w:rsidR="0088693B" w:rsidRPr="00774EA7">
        <w:rPr>
          <w:rFonts w:ascii="Arial" w:hAnsi="Arial" w:cs="Arial"/>
          <w:color w:val="000000" w:themeColor="text1"/>
          <w:sz w:val="24"/>
          <w:szCs w:val="24"/>
        </w:rPr>
        <w:t xml:space="preserve"> que cada um aprendeu sobre metodologia ativa, já que tivemos capacitações sobre o tema</w:t>
      </w:r>
      <w:r w:rsidR="00315411">
        <w:rPr>
          <w:rFonts w:ascii="Arial" w:hAnsi="Arial" w:cs="Arial"/>
          <w:color w:val="000000" w:themeColor="text1"/>
          <w:sz w:val="24"/>
          <w:szCs w:val="24"/>
        </w:rPr>
        <w:t>. A</w:t>
      </w:r>
      <w:r w:rsidR="0048482C" w:rsidRPr="00774EA7">
        <w:rPr>
          <w:rFonts w:ascii="Arial" w:hAnsi="Arial" w:cs="Arial"/>
          <w:color w:val="000000" w:themeColor="text1"/>
          <w:sz w:val="24"/>
          <w:szCs w:val="24"/>
        </w:rPr>
        <w:t>pós o termino, coloquei um vídeo</w:t>
      </w:r>
      <w:r w:rsidR="00711C0E" w:rsidRPr="00774EA7">
        <w:rPr>
          <w:rFonts w:ascii="Arial" w:hAnsi="Arial" w:cs="Arial"/>
          <w:color w:val="000000" w:themeColor="text1"/>
          <w:sz w:val="24"/>
          <w:szCs w:val="24"/>
        </w:rPr>
        <w:t xml:space="preserve"> </w:t>
      </w:r>
      <w:r w:rsidR="0088693B" w:rsidRPr="00774EA7">
        <w:rPr>
          <w:rFonts w:ascii="Arial" w:hAnsi="Arial" w:cs="Arial"/>
          <w:color w:val="000000" w:themeColor="text1"/>
          <w:sz w:val="24"/>
          <w:szCs w:val="24"/>
        </w:rPr>
        <w:t>juntos somos mais f</w:t>
      </w:r>
      <w:r w:rsidR="00315411">
        <w:rPr>
          <w:rFonts w:ascii="Arial" w:hAnsi="Arial" w:cs="Arial"/>
          <w:color w:val="000000" w:themeColor="text1"/>
          <w:sz w:val="24"/>
          <w:szCs w:val="24"/>
        </w:rPr>
        <w:t>ortes – com duração de 00:02:43. No final do vídeo</w:t>
      </w:r>
      <w:r w:rsidR="0088693B" w:rsidRPr="00774EA7">
        <w:rPr>
          <w:rFonts w:ascii="Arial" w:hAnsi="Arial" w:cs="Arial"/>
          <w:color w:val="000000" w:themeColor="text1"/>
          <w:sz w:val="24"/>
          <w:szCs w:val="24"/>
        </w:rPr>
        <w:t xml:space="preserve">, comentei </w:t>
      </w:r>
      <w:r w:rsidR="00315411">
        <w:rPr>
          <w:rFonts w:ascii="Arial" w:hAnsi="Arial" w:cs="Arial"/>
          <w:color w:val="000000" w:themeColor="text1"/>
          <w:sz w:val="24"/>
          <w:szCs w:val="24"/>
        </w:rPr>
        <w:t>sobre a importância deles</w:t>
      </w:r>
      <w:r w:rsidR="0088693B" w:rsidRPr="00774EA7">
        <w:rPr>
          <w:rFonts w:ascii="Arial" w:hAnsi="Arial" w:cs="Arial"/>
          <w:color w:val="000000" w:themeColor="text1"/>
          <w:sz w:val="24"/>
          <w:szCs w:val="24"/>
        </w:rPr>
        <w:t xml:space="preserve"> nesta mudança</w:t>
      </w:r>
      <w:r w:rsidR="00315411">
        <w:rPr>
          <w:rFonts w:ascii="Arial" w:hAnsi="Arial" w:cs="Arial"/>
          <w:color w:val="000000" w:themeColor="text1"/>
          <w:sz w:val="24"/>
          <w:szCs w:val="24"/>
        </w:rPr>
        <w:t xml:space="preserve">. O </w:t>
      </w:r>
      <w:r w:rsidR="0088693B" w:rsidRPr="00774EA7">
        <w:rPr>
          <w:rFonts w:ascii="Arial" w:hAnsi="Arial" w:cs="Arial"/>
          <w:color w:val="000000" w:themeColor="text1"/>
          <w:sz w:val="24"/>
          <w:szCs w:val="24"/>
        </w:rPr>
        <w:t xml:space="preserve">vídeo relata </w:t>
      </w:r>
      <w:r w:rsidR="00315411">
        <w:rPr>
          <w:rFonts w:ascii="Arial" w:hAnsi="Arial" w:cs="Arial"/>
          <w:color w:val="000000" w:themeColor="text1"/>
          <w:sz w:val="24"/>
          <w:szCs w:val="24"/>
        </w:rPr>
        <w:t xml:space="preserve">o caso </w:t>
      </w:r>
      <w:r w:rsidR="0088693B" w:rsidRPr="00774EA7">
        <w:rPr>
          <w:rFonts w:ascii="Arial" w:hAnsi="Arial" w:cs="Arial"/>
          <w:color w:val="000000" w:themeColor="text1"/>
          <w:sz w:val="24"/>
          <w:szCs w:val="24"/>
        </w:rPr>
        <w:t xml:space="preserve">de um menino que tenta empurrar </w:t>
      </w:r>
      <w:r w:rsidR="00315411">
        <w:rPr>
          <w:rFonts w:ascii="Arial" w:hAnsi="Arial" w:cs="Arial"/>
          <w:color w:val="000000" w:themeColor="text1"/>
          <w:sz w:val="24"/>
          <w:szCs w:val="24"/>
        </w:rPr>
        <w:t>um</w:t>
      </w:r>
      <w:r w:rsidR="0088693B" w:rsidRPr="00774EA7">
        <w:rPr>
          <w:rFonts w:ascii="Arial" w:hAnsi="Arial" w:cs="Arial"/>
          <w:color w:val="000000" w:themeColor="text1"/>
          <w:sz w:val="24"/>
          <w:szCs w:val="24"/>
        </w:rPr>
        <w:t xml:space="preserve">a árvore sozinho e quando os demais </w:t>
      </w:r>
      <w:r w:rsidR="001462F7" w:rsidRPr="00774EA7">
        <w:rPr>
          <w:rFonts w:ascii="Arial" w:hAnsi="Arial" w:cs="Arial"/>
          <w:color w:val="000000" w:themeColor="text1"/>
          <w:sz w:val="24"/>
          <w:szCs w:val="24"/>
        </w:rPr>
        <w:t>veem</w:t>
      </w:r>
      <w:r w:rsidR="0088693B" w:rsidRPr="00774EA7">
        <w:rPr>
          <w:rFonts w:ascii="Arial" w:hAnsi="Arial" w:cs="Arial"/>
          <w:color w:val="000000" w:themeColor="text1"/>
          <w:sz w:val="24"/>
          <w:szCs w:val="24"/>
        </w:rPr>
        <w:t xml:space="preserve"> ele empurrando sozinho vão ajuda-lo e conseguem </w:t>
      </w:r>
      <w:r w:rsidR="00315411">
        <w:rPr>
          <w:rFonts w:ascii="Arial" w:hAnsi="Arial" w:cs="Arial"/>
          <w:color w:val="000000" w:themeColor="text1"/>
          <w:sz w:val="24"/>
          <w:szCs w:val="24"/>
        </w:rPr>
        <w:t xml:space="preserve">fazer com </w:t>
      </w:r>
      <w:r w:rsidR="0088693B" w:rsidRPr="00774EA7">
        <w:rPr>
          <w:rFonts w:ascii="Arial" w:hAnsi="Arial" w:cs="Arial"/>
          <w:color w:val="000000" w:themeColor="text1"/>
          <w:sz w:val="24"/>
          <w:szCs w:val="24"/>
        </w:rPr>
        <w:t>que a árvore saia do lugar , ou seja, eu comecei mas preciso da ajuda para concluir</w:t>
      </w:r>
      <w:r w:rsidR="00315411">
        <w:rPr>
          <w:rFonts w:ascii="Arial" w:hAnsi="Arial" w:cs="Arial"/>
          <w:color w:val="000000" w:themeColor="text1"/>
          <w:sz w:val="24"/>
          <w:szCs w:val="24"/>
        </w:rPr>
        <w:t xml:space="preserve"> o processo</w:t>
      </w:r>
      <w:r w:rsidR="0088693B" w:rsidRPr="00774EA7">
        <w:rPr>
          <w:rFonts w:ascii="Arial" w:hAnsi="Arial" w:cs="Arial"/>
          <w:color w:val="000000" w:themeColor="text1"/>
          <w:sz w:val="24"/>
          <w:szCs w:val="24"/>
        </w:rPr>
        <w:t>.</w:t>
      </w:r>
    </w:p>
    <w:p w14:paraId="564579C2" w14:textId="6C9ADF98" w:rsidR="00711C0E" w:rsidRPr="00774EA7" w:rsidRDefault="0088693B" w:rsidP="00D76914">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t>Finalizei este encontro com um sentimento de que se</w:t>
      </w:r>
      <w:r w:rsidR="00315411">
        <w:rPr>
          <w:rFonts w:ascii="Arial" w:hAnsi="Arial" w:cs="Arial"/>
          <w:color w:val="000000" w:themeColor="text1"/>
          <w:sz w:val="24"/>
          <w:szCs w:val="24"/>
        </w:rPr>
        <w:t>,</w:t>
      </w:r>
      <w:r w:rsidRPr="00774EA7">
        <w:rPr>
          <w:rFonts w:ascii="Arial" w:hAnsi="Arial" w:cs="Arial"/>
          <w:color w:val="000000" w:themeColor="text1"/>
          <w:sz w:val="24"/>
          <w:szCs w:val="24"/>
        </w:rPr>
        <w:t xml:space="preserve"> eu trabalhar de forma simples e explicando as potencialidades e a aplicabilidade das ferramentas</w:t>
      </w:r>
      <w:r w:rsidR="00315411">
        <w:rPr>
          <w:rFonts w:ascii="Arial" w:hAnsi="Arial" w:cs="Arial"/>
          <w:color w:val="000000" w:themeColor="text1"/>
          <w:sz w:val="24"/>
          <w:szCs w:val="24"/>
        </w:rPr>
        <w:t>,</w:t>
      </w:r>
      <w:r w:rsidRPr="00774EA7">
        <w:rPr>
          <w:rFonts w:ascii="Arial" w:hAnsi="Arial" w:cs="Arial"/>
          <w:color w:val="000000" w:themeColor="text1"/>
          <w:sz w:val="24"/>
          <w:szCs w:val="24"/>
        </w:rPr>
        <w:t xml:space="preserve"> eu terei êxito e um feedback positivo</w:t>
      </w:r>
      <w:r w:rsidR="00315411">
        <w:rPr>
          <w:rFonts w:ascii="Arial" w:hAnsi="Arial" w:cs="Arial"/>
          <w:color w:val="000000" w:themeColor="text1"/>
          <w:sz w:val="24"/>
          <w:szCs w:val="24"/>
        </w:rPr>
        <w:t xml:space="preserve">. Porém, </w:t>
      </w:r>
      <w:r w:rsidRPr="00774EA7">
        <w:rPr>
          <w:rFonts w:ascii="Arial" w:hAnsi="Arial" w:cs="Arial"/>
          <w:color w:val="000000" w:themeColor="text1"/>
          <w:sz w:val="24"/>
          <w:szCs w:val="24"/>
        </w:rPr>
        <w:t>preciso que entendam o objetivo e como aplicar e ainda motivar a implantação da tal.</w:t>
      </w:r>
    </w:p>
    <w:p w14:paraId="425CF133" w14:textId="710317E2" w:rsidR="00711C0E" w:rsidRPr="00774EA7" w:rsidRDefault="00282331" w:rsidP="00D76914">
      <w:pPr>
        <w:spacing w:after="0" w:line="360" w:lineRule="auto"/>
        <w:ind w:firstLine="708"/>
        <w:jc w:val="both"/>
        <w:rPr>
          <w:rFonts w:ascii="Arial" w:hAnsi="Arial" w:cs="Arial"/>
          <w:iCs/>
          <w:color w:val="000000" w:themeColor="text1"/>
          <w:sz w:val="24"/>
          <w:szCs w:val="24"/>
        </w:rPr>
      </w:pPr>
      <w:r w:rsidRPr="00782919">
        <w:rPr>
          <w:rFonts w:ascii="Arial" w:hAnsi="Arial" w:cs="Arial"/>
          <w:iCs/>
          <w:color w:val="000000" w:themeColor="text1"/>
          <w:sz w:val="24"/>
          <w:szCs w:val="24"/>
        </w:rPr>
        <w:t>Segundo Oswaldo</w:t>
      </w:r>
      <w:r w:rsidR="001462F7" w:rsidRPr="00782919">
        <w:rPr>
          <w:rFonts w:ascii="Arial" w:hAnsi="Arial" w:cs="Arial"/>
          <w:iCs/>
          <w:color w:val="000000" w:themeColor="text1"/>
          <w:sz w:val="24"/>
          <w:szCs w:val="24"/>
        </w:rPr>
        <w:t xml:space="preserve"> (2017</w:t>
      </w:r>
      <w:r w:rsidR="005006B7" w:rsidRPr="00782919">
        <w:rPr>
          <w:rFonts w:ascii="Arial" w:hAnsi="Arial" w:cs="Arial"/>
          <w:iCs/>
          <w:color w:val="000000" w:themeColor="text1"/>
          <w:sz w:val="24"/>
          <w:szCs w:val="24"/>
        </w:rPr>
        <w:t>,p.</w:t>
      </w:r>
      <w:r w:rsidR="00782919" w:rsidRPr="00782919">
        <w:rPr>
          <w:rFonts w:ascii="Arial" w:hAnsi="Arial" w:cs="Arial"/>
          <w:iCs/>
          <w:color w:val="000000" w:themeColor="text1"/>
          <w:sz w:val="24"/>
          <w:szCs w:val="24"/>
        </w:rPr>
        <w:t>01</w:t>
      </w:r>
      <w:r w:rsidR="001462F7" w:rsidRPr="00782919">
        <w:rPr>
          <w:rFonts w:ascii="Arial" w:hAnsi="Arial" w:cs="Arial"/>
          <w:iCs/>
          <w:color w:val="000000" w:themeColor="text1"/>
          <w:sz w:val="24"/>
          <w:szCs w:val="24"/>
        </w:rPr>
        <w:t xml:space="preserve">) o </w:t>
      </w:r>
      <w:r w:rsidR="00057E90" w:rsidRPr="00782919">
        <w:rPr>
          <w:rFonts w:ascii="Arial" w:hAnsi="Arial" w:cs="Arial"/>
          <w:iCs/>
          <w:color w:val="000000" w:themeColor="text1"/>
          <w:sz w:val="24"/>
          <w:szCs w:val="24"/>
        </w:rPr>
        <w:t>feedback é positivo quando incentiva comportamentos considerados desejáveis ou estimula o desenvolvimento de uma pessoa.</w:t>
      </w:r>
    </w:p>
    <w:p w14:paraId="029E16AF" w14:textId="6F589EDC" w:rsidR="00282331" w:rsidRPr="00774EA7" w:rsidRDefault="0088693B" w:rsidP="00D76914">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lastRenderedPageBreak/>
        <w:t>Por fim, todos entregaram a folha descrevendo a trajetória</w:t>
      </w:r>
      <w:r w:rsidR="00056ED0">
        <w:rPr>
          <w:rFonts w:ascii="Arial" w:hAnsi="Arial" w:cs="Arial"/>
          <w:color w:val="000000" w:themeColor="text1"/>
          <w:sz w:val="24"/>
          <w:szCs w:val="24"/>
        </w:rPr>
        <w:t>. T</w:t>
      </w:r>
      <w:r w:rsidRPr="00774EA7">
        <w:rPr>
          <w:rFonts w:ascii="Arial" w:hAnsi="Arial" w:cs="Arial"/>
          <w:color w:val="000000" w:themeColor="text1"/>
          <w:sz w:val="24"/>
          <w:szCs w:val="24"/>
        </w:rPr>
        <w:t>rouxe</w:t>
      </w:r>
      <w:r w:rsidR="00056ED0">
        <w:rPr>
          <w:rFonts w:ascii="Arial" w:hAnsi="Arial" w:cs="Arial"/>
          <w:color w:val="000000" w:themeColor="text1"/>
          <w:sz w:val="24"/>
          <w:szCs w:val="24"/>
        </w:rPr>
        <w:t>-a</w:t>
      </w:r>
      <w:r w:rsidRPr="00774EA7">
        <w:rPr>
          <w:rFonts w:ascii="Arial" w:hAnsi="Arial" w:cs="Arial"/>
          <w:color w:val="000000" w:themeColor="text1"/>
          <w:sz w:val="24"/>
          <w:szCs w:val="24"/>
        </w:rPr>
        <w:t xml:space="preserve"> para casa para a</w:t>
      </w:r>
      <w:r w:rsidR="00056ED0">
        <w:rPr>
          <w:rFonts w:ascii="Arial" w:hAnsi="Arial" w:cs="Arial"/>
          <w:color w:val="000000" w:themeColor="text1"/>
          <w:sz w:val="24"/>
          <w:szCs w:val="24"/>
        </w:rPr>
        <w:t>valiar de uma maneira cautelosa. D</w:t>
      </w:r>
      <w:r w:rsidRPr="00774EA7">
        <w:rPr>
          <w:rFonts w:ascii="Arial" w:hAnsi="Arial" w:cs="Arial"/>
          <w:color w:val="000000" w:themeColor="text1"/>
          <w:sz w:val="24"/>
          <w:szCs w:val="24"/>
        </w:rPr>
        <w:t>urante a minha leitura, do</w:t>
      </w:r>
      <w:r w:rsidR="00056ED0">
        <w:rPr>
          <w:rFonts w:ascii="Arial" w:hAnsi="Arial" w:cs="Arial"/>
          <w:color w:val="000000" w:themeColor="text1"/>
          <w:sz w:val="24"/>
          <w:szCs w:val="24"/>
        </w:rPr>
        <w:t>i</w:t>
      </w:r>
      <w:r w:rsidRPr="00774EA7">
        <w:rPr>
          <w:rFonts w:ascii="Arial" w:hAnsi="Arial" w:cs="Arial"/>
          <w:color w:val="000000" w:themeColor="text1"/>
          <w:sz w:val="24"/>
          <w:szCs w:val="24"/>
        </w:rPr>
        <w:t>s colegas</w:t>
      </w:r>
      <w:r w:rsidR="00056ED0">
        <w:rPr>
          <w:rFonts w:ascii="Arial" w:hAnsi="Arial" w:cs="Arial"/>
          <w:color w:val="000000" w:themeColor="text1"/>
          <w:sz w:val="24"/>
          <w:szCs w:val="24"/>
        </w:rPr>
        <w:t xml:space="preserve"> </w:t>
      </w:r>
      <w:r w:rsidRPr="00774EA7">
        <w:rPr>
          <w:rFonts w:ascii="Arial" w:hAnsi="Arial" w:cs="Arial"/>
          <w:color w:val="000000" w:themeColor="text1"/>
          <w:sz w:val="24"/>
          <w:szCs w:val="24"/>
        </w:rPr>
        <w:t>docentes abordam as dificuldades encontradas na sala de aula, e admit</w:t>
      </w:r>
      <w:r w:rsidR="00056ED0">
        <w:rPr>
          <w:rFonts w:ascii="Arial" w:hAnsi="Arial" w:cs="Arial"/>
          <w:color w:val="000000" w:themeColor="text1"/>
          <w:sz w:val="24"/>
          <w:szCs w:val="24"/>
        </w:rPr>
        <w:t>iram</w:t>
      </w:r>
      <w:r w:rsidRPr="00774EA7">
        <w:rPr>
          <w:rFonts w:ascii="Arial" w:hAnsi="Arial" w:cs="Arial"/>
          <w:color w:val="000000" w:themeColor="text1"/>
          <w:sz w:val="24"/>
          <w:szCs w:val="24"/>
        </w:rPr>
        <w:t xml:space="preserve"> não perguntar </w:t>
      </w:r>
      <w:r w:rsidR="00282331" w:rsidRPr="00774EA7">
        <w:rPr>
          <w:rFonts w:ascii="Arial" w:hAnsi="Arial" w:cs="Arial"/>
          <w:color w:val="000000" w:themeColor="text1"/>
          <w:sz w:val="24"/>
          <w:szCs w:val="24"/>
        </w:rPr>
        <w:t>d</w:t>
      </w:r>
      <w:r w:rsidR="00782919">
        <w:rPr>
          <w:rFonts w:ascii="Arial" w:hAnsi="Arial" w:cs="Arial"/>
          <w:color w:val="000000" w:themeColor="text1"/>
          <w:sz w:val="24"/>
          <w:szCs w:val="24"/>
        </w:rPr>
        <w:t>o</w:t>
      </w:r>
      <w:r w:rsidR="00282331" w:rsidRPr="00774EA7">
        <w:rPr>
          <w:rFonts w:ascii="Arial" w:hAnsi="Arial" w:cs="Arial"/>
          <w:color w:val="000000" w:themeColor="text1"/>
          <w:sz w:val="24"/>
          <w:szCs w:val="24"/>
        </w:rPr>
        <w:t xml:space="preserve"> </w:t>
      </w:r>
      <w:r w:rsidRPr="00774EA7">
        <w:rPr>
          <w:rFonts w:ascii="Arial" w:hAnsi="Arial" w:cs="Arial"/>
          <w:color w:val="000000" w:themeColor="text1"/>
          <w:sz w:val="24"/>
          <w:szCs w:val="24"/>
        </w:rPr>
        <w:t>aluno o que pensam e nem se estão compreendendo, que estão aptos há mudanças, e que ent</w:t>
      </w:r>
      <w:r w:rsidR="00056ED0">
        <w:rPr>
          <w:rFonts w:ascii="Arial" w:hAnsi="Arial" w:cs="Arial"/>
          <w:color w:val="000000" w:themeColor="text1"/>
          <w:sz w:val="24"/>
          <w:szCs w:val="24"/>
        </w:rPr>
        <w:t>endem de metodologia ativa que é</w:t>
      </w:r>
      <w:r w:rsidRPr="00774EA7">
        <w:rPr>
          <w:rFonts w:ascii="Arial" w:hAnsi="Arial" w:cs="Arial"/>
          <w:color w:val="000000" w:themeColor="text1"/>
          <w:sz w:val="24"/>
          <w:szCs w:val="24"/>
        </w:rPr>
        <w:t xml:space="preserve"> um método i</w:t>
      </w:r>
      <w:r w:rsidR="00056ED0">
        <w:rPr>
          <w:rFonts w:ascii="Arial" w:hAnsi="Arial" w:cs="Arial"/>
          <w:color w:val="000000" w:themeColor="text1"/>
          <w:sz w:val="24"/>
          <w:szCs w:val="24"/>
        </w:rPr>
        <w:t>novador da educação e nada mais. T</w:t>
      </w:r>
      <w:r w:rsidRPr="00774EA7">
        <w:rPr>
          <w:rFonts w:ascii="Arial" w:hAnsi="Arial" w:cs="Arial"/>
          <w:color w:val="000000" w:themeColor="text1"/>
          <w:sz w:val="24"/>
          <w:szCs w:val="24"/>
        </w:rPr>
        <w:t>rês docentes relata</w:t>
      </w:r>
      <w:r w:rsidR="00056ED0">
        <w:rPr>
          <w:rFonts w:ascii="Arial" w:hAnsi="Arial" w:cs="Arial"/>
          <w:color w:val="000000" w:themeColor="text1"/>
          <w:sz w:val="24"/>
          <w:szCs w:val="24"/>
        </w:rPr>
        <w:t>ram</w:t>
      </w:r>
      <w:r w:rsidRPr="00774EA7">
        <w:rPr>
          <w:rFonts w:ascii="Arial" w:hAnsi="Arial" w:cs="Arial"/>
          <w:color w:val="000000" w:themeColor="text1"/>
          <w:sz w:val="24"/>
          <w:szCs w:val="24"/>
        </w:rPr>
        <w:t xml:space="preserve"> que tent</w:t>
      </w:r>
      <w:r w:rsidR="00056ED0">
        <w:rPr>
          <w:rFonts w:ascii="Arial" w:hAnsi="Arial" w:cs="Arial"/>
          <w:color w:val="000000" w:themeColor="text1"/>
          <w:sz w:val="24"/>
          <w:szCs w:val="24"/>
        </w:rPr>
        <w:t>am introduzir metodologia ativa</w:t>
      </w:r>
      <w:r w:rsidRPr="00774EA7">
        <w:rPr>
          <w:rFonts w:ascii="Arial" w:hAnsi="Arial" w:cs="Arial"/>
          <w:color w:val="000000" w:themeColor="text1"/>
          <w:sz w:val="24"/>
          <w:szCs w:val="24"/>
        </w:rPr>
        <w:t xml:space="preserve"> em forma de dinâmica, colocam as cadeiras em </w:t>
      </w:r>
      <w:r w:rsidR="00282331" w:rsidRPr="00774EA7">
        <w:rPr>
          <w:rFonts w:ascii="Arial" w:hAnsi="Arial" w:cs="Arial"/>
          <w:color w:val="000000" w:themeColor="text1"/>
          <w:sz w:val="24"/>
          <w:szCs w:val="24"/>
        </w:rPr>
        <w:t>círculos,</w:t>
      </w:r>
      <w:r w:rsidRPr="00774EA7">
        <w:rPr>
          <w:rFonts w:ascii="Arial" w:hAnsi="Arial" w:cs="Arial"/>
          <w:color w:val="000000" w:themeColor="text1"/>
          <w:sz w:val="24"/>
          <w:szCs w:val="24"/>
        </w:rPr>
        <w:t xml:space="preserve"> e que há diálogo entre doce</w:t>
      </w:r>
      <w:r w:rsidR="00282331" w:rsidRPr="00774EA7">
        <w:rPr>
          <w:rFonts w:ascii="Arial" w:hAnsi="Arial" w:cs="Arial"/>
          <w:color w:val="000000" w:themeColor="text1"/>
          <w:sz w:val="24"/>
          <w:szCs w:val="24"/>
        </w:rPr>
        <w:t xml:space="preserve">nte e aluno, mas não sabem quais ferramentas </w:t>
      </w:r>
      <w:r w:rsidR="00056ED0">
        <w:rPr>
          <w:rFonts w:ascii="Arial" w:hAnsi="Arial" w:cs="Arial"/>
          <w:color w:val="000000" w:themeColor="text1"/>
          <w:sz w:val="24"/>
          <w:szCs w:val="24"/>
        </w:rPr>
        <w:t xml:space="preserve">podem ser </w:t>
      </w:r>
      <w:r w:rsidR="00282331" w:rsidRPr="00774EA7">
        <w:rPr>
          <w:rFonts w:ascii="Arial" w:hAnsi="Arial" w:cs="Arial"/>
          <w:color w:val="000000" w:themeColor="text1"/>
          <w:sz w:val="24"/>
          <w:szCs w:val="24"/>
        </w:rPr>
        <w:t>eficaz</w:t>
      </w:r>
      <w:r w:rsidR="00056ED0">
        <w:rPr>
          <w:rFonts w:ascii="Arial" w:hAnsi="Arial" w:cs="Arial"/>
          <w:color w:val="000000" w:themeColor="text1"/>
          <w:sz w:val="24"/>
          <w:szCs w:val="24"/>
        </w:rPr>
        <w:t>es</w:t>
      </w:r>
      <w:r w:rsidR="00282331" w:rsidRPr="00774EA7">
        <w:rPr>
          <w:rFonts w:ascii="Arial" w:hAnsi="Arial" w:cs="Arial"/>
          <w:color w:val="000000" w:themeColor="text1"/>
          <w:sz w:val="24"/>
          <w:szCs w:val="24"/>
        </w:rPr>
        <w:t>.</w:t>
      </w:r>
    </w:p>
    <w:p w14:paraId="05D8F34C" w14:textId="358412F8" w:rsidR="00711C0E" w:rsidRPr="00774EA7" w:rsidRDefault="00282331" w:rsidP="00D76914">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t>V</w:t>
      </w:r>
      <w:r w:rsidR="0088693B" w:rsidRPr="00774EA7">
        <w:rPr>
          <w:rFonts w:ascii="Arial" w:hAnsi="Arial" w:cs="Arial"/>
          <w:color w:val="000000" w:themeColor="text1"/>
          <w:sz w:val="24"/>
          <w:szCs w:val="24"/>
        </w:rPr>
        <w:t>oltando para a reunião do dia 11, deixei em aberto o dia que íamos nos reunir novamente porque meu objetivo e</w:t>
      </w:r>
      <w:r w:rsidR="00056ED0">
        <w:rPr>
          <w:rFonts w:ascii="Arial" w:hAnsi="Arial" w:cs="Arial"/>
          <w:color w:val="000000" w:themeColor="text1"/>
          <w:sz w:val="24"/>
          <w:szCs w:val="24"/>
        </w:rPr>
        <w:t>ra</w:t>
      </w:r>
      <w:r w:rsidR="0088693B" w:rsidRPr="00774EA7">
        <w:rPr>
          <w:rFonts w:ascii="Arial" w:hAnsi="Arial" w:cs="Arial"/>
          <w:color w:val="000000" w:themeColor="text1"/>
          <w:sz w:val="24"/>
          <w:szCs w:val="24"/>
        </w:rPr>
        <w:t xml:space="preserve"> aproveitar a próxima capacitação que acontece</w:t>
      </w:r>
      <w:r w:rsidR="00056ED0">
        <w:rPr>
          <w:rFonts w:ascii="Arial" w:hAnsi="Arial" w:cs="Arial"/>
          <w:color w:val="000000" w:themeColor="text1"/>
          <w:sz w:val="24"/>
          <w:szCs w:val="24"/>
        </w:rPr>
        <w:t>ria</w:t>
      </w:r>
      <w:r w:rsidR="0088693B" w:rsidRPr="00774EA7">
        <w:rPr>
          <w:rFonts w:ascii="Arial" w:hAnsi="Arial" w:cs="Arial"/>
          <w:color w:val="000000" w:themeColor="text1"/>
          <w:sz w:val="24"/>
          <w:szCs w:val="24"/>
        </w:rPr>
        <w:t xml:space="preserve"> no </w:t>
      </w:r>
      <w:r w:rsidR="00F85512" w:rsidRPr="00774EA7">
        <w:rPr>
          <w:rFonts w:ascii="Arial" w:hAnsi="Arial" w:cs="Arial"/>
          <w:color w:val="000000" w:themeColor="text1"/>
          <w:sz w:val="24"/>
          <w:szCs w:val="24"/>
        </w:rPr>
        <w:t>início</w:t>
      </w:r>
      <w:r w:rsidR="0088693B" w:rsidRPr="00774EA7">
        <w:rPr>
          <w:rFonts w:ascii="Arial" w:hAnsi="Arial" w:cs="Arial"/>
          <w:color w:val="000000" w:themeColor="text1"/>
          <w:sz w:val="24"/>
          <w:szCs w:val="24"/>
        </w:rPr>
        <w:t xml:space="preserve"> do ano de 2018, para motivar os docentes a implementação desta prática inovadora.</w:t>
      </w:r>
    </w:p>
    <w:p w14:paraId="6EFA552B" w14:textId="5CA098C8" w:rsidR="00711C0E" w:rsidRPr="00774EA7" w:rsidRDefault="0088693B" w:rsidP="00D76914">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t>Antes de chegar a um diagnóstico preciso, de realmente saber os anseios e suas dificuldades na implantação, meu diagnóstico era apenas</w:t>
      </w:r>
      <w:r w:rsidR="00F85512">
        <w:rPr>
          <w:rFonts w:ascii="Arial" w:hAnsi="Arial" w:cs="Arial"/>
          <w:color w:val="000000" w:themeColor="text1"/>
          <w:sz w:val="24"/>
          <w:szCs w:val="24"/>
        </w:rPr>
        <w:t xml:space="preserve"> de</w:t>
      </w:r>
      <w:r w:rsidRPr="00774EA7">
        <w:rPr>
          <w:rFonts w:ascii="Arial" w:hAnsi="Arial" w:cs="Arial"/>
          <w:color w:val="000000" w:themeColor="text1"/>
          <w:sz w:val="24"/>
          <w:szCs w:val="24"/>
        </w:rPr>
        <w:t xml:space="preserve"> implantar, mas implantar </w:t>
      </w:r>
      <w:r w:rsidR="00F85512">
        <w:rPr>
          <w:rFonts w:ascii="Arial" w:hAnsi="Arial" w:cs="Arial"/>
          <w:color w:val="000000" w:themeColor="text1"/>
          <w:sz w:val="24"/>
          <w:szCs w:val="24"/>
        </w:rPr>
        <w:t>é muito fácil, difícil é</w:t>
      </w:r>
      <w:r w:rsidRPr="00774EA7">
        <w:rPr>
          <w:rFonts w:ascii="Arial" w:hAnsi="Arial" w:cs="Arial"/>
          <w:color w:val="000000" w:themeColor="text1"/>
          <w:sz w:val="24"/>
          <w:szCs w:val="24"/>
        </w:rPr>
        <w:t xml:space="preserve"> você motivar e encorajar o docente a realizar, porque nada adianta em falar e não executar. Não quero que seja algo que </w:t>
      </w:r>
      <w:r w:rsidR="00F85512">
        <w:rPr>
          <w:rFonts w:ascii="Arial" w:hAnsi="Arial" w:cs="Arial"/>
          <w:color w:val="000000" w:themeColor="text1"/>
          <w:sz w:val="24"/>
          <w:szCs w:val="24"/>
        </w:rPr>
        <w:t>para ser</w:t>
      </w:r>
      <w:r w:rsidRPr="00774EA7">
        <w:rPr>
          <w:rFonts w:ascii="Arial" w:hAnsi="Arial" w:cs="Arial"/>
          <w:color w:val="000000" w:themeColor="text1"/>
          <w:sz w:val="24"/>
          <w:szCs w:val="24"/>
        </w:rPr>
        <w:t xml:space="preserve"> implantado de repente, onde até a estrutura das salas devem mudar, mas a mudanças deve ocorrer de dentro pra fora, o querem fazer, quere</w:t>
      </w:r>
      <w:r w:rsidR="00F85512">
        <w:rPr>
          <w:rFonts w:ascii="Arial" w:hAnsi="Arial" w:cs="Arial"/>
          <w:color w:val="000000" w:themeColor="text1"/>
          <w:sz w:val="24"/>
          <w:szCs w:val="24"/>
        </w:rPr>
        <w:t>m</w:t>
      </w:r>
      <w:r w:rsidRPr="00774EA7">
        <w:rPr>
          <w:rFonts w:ascii="Arial" w:hAnsi="Arial" w:cs="Arial"/>
          <w:color w:val="000000" w:themeColor="text1"/>
          <w:sz w:val="24"/>
          <w:szCs w:val="24"/>
        </w:rPr>
        <w:t xml:space="preserve"> ver o aluno com os outros olhos, talvez ou quase cert</w:t>
      </w:r>
      <w:r w:rsidR="00F85512">
        <w:rPr>
          <w:rFonts w:ascii="Arial" w:hAnsi="Arial" w:cs="Arial"/>
          <w:color w:val="000000" w:themeColor="text1"/>
          <w:sz w:val="24"/>
          <w:szCs w:val="24"/>
        </w:rPr>
        <w:t xml:space="preserve">eza, haverá docentes que não irão </w:t>
      </w:r>
      <w:r w:rsidRPr="00774EA7">
        <w:rPr>
          <w:rFonts w:ascii="Arial" w:hAnsi="Arial" w:cs="Arial"/>
          <w:color w:val="000000" w:themeColor="text1"/>
          <w:sz w:val="24"/>
          <w:szCs w:val="24"/>
        </w:rPr>
        <w:t xml:space="preserve">se identificar, ou não querem sair da sua zona de conforto. </w:t>
      </w:r>
    </w:p>
    <w:p w14:paraId="14A24A0D" w14:textId="77777777" w:rsidR="00711C0E" w:rsidRPr="00774EA7" w:rsidRDefault="0088693B" w:rsidP="00D76914">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t xml:space="preserve">Contudo, diante o exposto, a palavra chave do meu tema seria, qualificação, mas modifiquei para, </w:t>
      </w:r>
      <w:r w:rsidR="008A7127" w:rsidRPr="00774EA7">
        <w:rPr>
          <w:rFonts w:ascii="Arial" w:hAnsi="Arial" w:cs="Arial"/>
          <w:color w:val="000000" w:themeColor="text1"/>
          <w:sz w:val="24"/>
          <w:szCs w:val="24"/>
        </w:rPr>
        <w:t xml:space="preserve">motivar o processo de transição do método ensino-aprendizagem da </w:t>
      </w:r>
      <w:r w:rsidRPr="00774EA7">
        <w:rPr>
          <w:rFonts w:ascii="Arial" w:hAnsi="Arial" w:cs="Arial"/>
          <w:color w:val="000000" w:themeColor="text1"/>
          <w:sz w:val="24"/>
          <w:szCs w:val="24"/>
        </w:rPr>
        <w:t>escola técnica em enfermagem – CETEAC.</w:t>
      </w:r>
    </w:p>
    <w:p w14:paraId="30FF8D98" w14:textId="654ABDD4" w:rsidR="00711C0E" w:rsidRPr="00774EA7" w:rsidRDefault="0088693B" w:rsidP="00D76914">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t>No inicio fiz um tema de acordo com a minha vontade, mas no decorrer dos encontros percebi que não e</w:t>
      </w:r>
      <w:r w:rsidR="004F5C90">
        <w:rPr>
          <w:rFonts w:ascii="Arial" w:hAnsi="Arial" w:cs="Arial"/>
          <w:color w:val="000000" w:themeColor="text1"/>
          <w:sz w:val="24"/>
          <w:szCs w:val="24"/>
        </w:rPr>
        <w:t>ra</w:t>
      </w:r>
      <w:r w:rsidRPr="00774EA7">
        <w:rPr>
          <w:rFonts w:ascii="Arial" w:hAnsi="Arial" w:cs="Arial"/>
          <w:color w:val="000000" w:themeColor="text1"/>
          <w:sz w:val="24"/>
          <w:szCs w:val="24"/>
        </w:rPr>
        <w:t xml:space="preserve"> assim, </w:t>
      </w:r>
      <w:r w:rsidR="004F5C90">
        <w:rPr>
          <w:rFonts w:ascii="Arial" w:hAnsi="Arial" w:cs="Arial"/>
          <w:color w:val="000000" w:themeColor="text1"/>
          <w:sz w:val="24"/>
          <w:szCs w:val="24"/>
        </w:rPr>
        <w:t xml:space="preserve">pois </w:t>
      </w:r>
      <w:r w:rsidRPr="00774EA7">
        <w:rPr>
          <w:rFonts w:ascii="Arial" w:hAnsi="Arial" w:cs="Arial"/>
          <w:color w:val="000000" w:themeColor="text1"/>
          <w:sz w:val="24"/>
          <w:szCs w:val="24"/>
        </w:rPr>
        <w:t xml:space="preserve">devemos olhar sim para a nossa vontade, mas ela </w:t>
      </w:r>
      <w:r w:rsidR="004F5C90">
        <w:rPr>
          <w:rFonts w:ascii="Arial" w:hAnsi="Arial" w:cs="Arial"/>
          <w:color w:val="000000" w:themeColor="text1"/>
          <w:sz w:val="24"/>
          <w:szCs w:val="24"/>
        </w:rPr>
        <w:t>deve ser</w:t>
      </w:r>
      <w:r w:rsidRPr="00774EA7">
        <w:rPr>
          <w:rFonts w:ascii="Arial" w:hAnsi="Arial" w:cs="Arial"/>
          <w:color w:val="000000" w:themeColor="text1"/>
          <w:sz w:val="24"/>
          <w:szCs w:val="24"/>
        </w:rPr>
        <w:t xml:space="preserve"> igual e não maior dos</w:t>
      </w:r>
      <w:r w:rsidR="001462F7" w:rsidRPr="00774EA7">
        <w:rPr>
          <w:rFonts w:ascii="Arial" w:hAnsi="Arial" w:cs="Arial"/>
          <w:color w:val="000000" w:themeColor="text1"/>
          <w:sz w:val="24"/>
          <w:szCs w:val="24"/>
        </w:rPr>
        <w:t xml:space="preserve"> que as demais, porque este PEDS</w:t>
      </w:r>
      <w:r w:rsidRPr="00774EA7">
        <w:rPr>
          <w:rFonts w:ascii="Arial" w:hAnsi="Arial" w:cs="Arial"/>
          <w:color w:val="000000" w:themeColor="text1"/>
          <w:sz w:val="24"/>
          <w:szCs w:val="24"/>
        </w:rPr>
        <w:t xml:space="preserve"> que irei aplicar irá servir para outros docentes que possam vi</w:t>
      </w:r>
      <w:r w:rsidR="004F5C90">
        <w:rPr>
          <w:rFonts w:ascii="Arial" w:hAnsi="Arial" w:cs="Arial"/>
          <w:color w:val="000000" w:themeColor="text1"/>
          <w:sz w:val="24"/>
          <w:szCs w:val="24"/>
        </w:rPr>
        <w:t>r a</w:t>
      </w:r>
      <w:r w:rsidRPr="00774EA7">
        <w:rPr>
          <w:rFonts w:ascii="Arial" w:hAnsi="Arial" w:cs="Arial"/>
          <w:color w:val="000000" w:themeColor="text1"/>
          <w:sz w:val="24"/>
          <w:szCs w:val="24"/>
        </w:rPr>
        <w:t xml:space="preserve"> se identificar. </w:t>
      </w:r>
    </w:p>
    <w:p w14:paraId="56E7D4E3" w14:textId="2C50F83C" w:rsidR="0088693B" w:rsidRPr="00774EA7" w:rsidRDefault="0088693B" w:rsidP="00D76914">
      <w:pPr>
        <w:spacing w:after="0" w:line="360" w:lineRule="auto"/>
        <w:ind w:firstLine="360"/>
        <w:jc w:val="both"/>
        <w:rPr>
          <w:rFonts w:ascii="Arial" w:hAnsi="Arial" w:cs="Arial"/>
          <w:color w:val="000000" w:themeColor="text1"/>
          <w:sz w:val="24"/>
          <w:szCs w:val="24"/>
        </w:rPr>
      </w:pPr>
      <w:r w:rsidRPr="00774EA7">
        <w:rPr>
          <w:rFonts w:ascii="Arial" w:hAnsi="Arial" w:cs="Arial"/>
          <w:color w:val="000000" w:themeColor="text1"/>
          <w:sz w:val="24"/>
          <w:szCs w:val="24"/>
        </w:rPr>
        <w:t>Sabemos que a educação realizada de uma maneira eficaz é capaz de transformar o mundo, mas que sozinhos não iremos alcançar, por isso pensei em contar com ajuda dos meus co</w:t>
      </w:r>
      <w:r w:rsidR="00EC4DD1">
        <w:rPr>
          <w:rFonts w:ascii="Arial" w:hAnsi="Arial" w:cs="Arial"/>
          <w:color w:val="000000" w:themeColor="text1"/>
          <w:sz w:val="24"/>
          <w:szCs w:val="24"/>
        </w:rPr>
        <w:t xml:space="preserve">legas a fim de motivá-los, </w:t>
      </w:r>
      <w:r w:rsidRPr="00774EA7">
        <w:rPr>
          <w:rFonts w:ascii="Arial" w:hAnsi="Arial" w:cs="Arial"/>
          <w:color w:val="000000" w:themeColor="text1"/>
          <w:sz w:val="24"/>
          <w:szCs w:val="24"/>
        </w:rPr>
        <w:t xml:space="preserve">e após o encontro que iremos ter, essa corrente possa se entender a fim de transmitir a </w:t>
      </w:r>
      <w:r w:rsidR="00950B43" w:rsidRPr="00774EA7">
        <w:rPr>
          <w:rFonts w:ascii="Arial" w:hAnsi="Arial" w:cs="Arial"/>
          <w:color w:val="000000" w:themeColor="text1"/>
          <w:sz w:val="24"/>
          <w:szCs w:val="24"/>
        </w:rPr>
        <w:t>ideia</w:t>
      </w:r>
      <w:r w:rsidRPr="00774EA7">
        <w:rPr>
          <w:rFonts w:ascii="Arial" w:hAnsi="Arial" w:cs="Arial"/>
          <w:color w:val="000000" w:themeColor="text1"/>
          <w:sz w:val="24"/>
          <w:szCs w:val="24"/>
        </w:rPr>
        <w:t xml:space="preserve"> e o que foi proposto d</w:t>
      </w:r>
      <w:r w:rsidR="001462F7" w:rsidRPr="00774EA7">
        <w:rPr>
          <w:rFonts w:ascii="Arial" w:hAnsi="Arial" w:cs="Arial"/>
          <w:color w:val="000000" w:themeColor="text1"/>
          <w:sz w:val="24"/>
          <w:szCs w:val="24"/>
        </w:rPr>
        <w:t>urante a aplicabilidade do PEDS.</w:t>
      </w:r>
    </w:p>
    <w:p w14:paraId="16DEEC0C" w14:textId="77777777" w:rsidR="00487682" w:rsidRPr="00774EA7" w:rsidRDefault="00487682" w:rsidP="00950B43">
      <w:pPr>
        <w:spacing w:after="0" w:line="360" w:lineRule="auto"/>
        <w:jc w:val="both"/>
        <w:rPr>
          <w:rFonts w:ascii="Arial" w:hAnsi="Arial" w:cs="Arial"/>
          <w:b/>
          <w:color w:val="000000" w:themeColor="text1"/>
          <w:sz w:val="24"/>
          <w:szCs w:val="24"/>
        </w:rPr>
      </w:pPr>
    </w:p>
    <w:p w14:paraId="01124B33" w14:textId="77777777" w:rsidR="00487682" w:rsidRPr="00774EA7" w:rsidRDefault="00356D51" w:rsidP="00D76914">
      <w:pPr>
        <w:pStyle w:val="PargrafodaLista"/>
        <w:numPr>
          <w:ilvl w:val="0"/>
          <w:numId w:val="13"/>
        </w:numPr>
        <w:spacing w:after="0" w:line="360" w:lineRule="auto"/>
        <w:ind w:left="0" w:firstLine="0"/>
        <w:jc w:val="both"/>
        <w:rPr>
          <w:rFonts w:ascii="Arial" w:hAnsi="Arial" w:cs="Arial"/>
          <w:b/>
          <w:color w:val="000000" w:themeColor="text1"/>
          <w:sz w:val="24"/>
          <w:szCs w:val="24"/>
        </w:rPr>
      </w:pPr>
      <w:r w:rsidRPr="00774EA7">
        <w:rPr>
          <w:rFonts w:ascii="Arial" w:hAnsi="Arial" w:cs="Arial"/>
          <w:b/>
          <w:color w:val="000000" w:themeColor="text1"/>
          <w:sz w:val="24"/>
          <w:szCs w:val="24"/>
        </w:rPr>
        <w:t>MATERIAL DIDÁTICO</w:t>
      </w:r>
    </w:p>
    <w:p w14:paraId="35DB97E7" w14:textId="77777777" w:rsidR="009469B5" w:rsidRPr="00774EA7" w:rsidRDefault="009469B5" w:rsidP="00356D51">
      <w:pPr>
        <w:pStyle w:val="PargrafodaLista"/>
        <w:spacing w:after="0" w:line="360" w:lineRule="auto"/>
        <w:jc w:val="both"/>
        <w:rPr>
          <w:rFonts w:ascii="Arial" w:hAnsi="Arial" w:cs="Arial"/>
          <w:color w:val="000000" w:themeColor="text1"/>
          <w:sz w:val="24"/>
          <w:szCs w:val="24"/>
        </w:rPr>
      </w:pPr>
    </w:p>
    <w:p w14:paraId="445F517C" w14:textId="77777777" w:rsidR="00356D51" w:rsidRPr="00774EA7" w:rsidRDefault="00356D51" w:rsidP="00D76914">
      <w:pPr>
        <w:pStyle w:val="PargrafodaLista"/>
        <w:spacing w:after="0" w:line="360" w:lineRule="auto"/>
        <w:ind w:left="0"/>
        <w:jc w:val="both"/>
        <w:rPr>
          <w:rFonts w:ascii="Arial" w:hAnsi="Arial" w:cs="Arial"/>
          <w:color w:val="000000" w:themeColor="text1"/>
          <w:sz w:val="24"/>
          <w:szCs w:val="24"/>
        </w:rPr>
      </w:pPr>
      <w:r w:rsidRPr="00774EA7">
        <w:rPr>
          <w:rFonts w:ascii="Arial" w:hAnsi="Arial" w:cs="Arial"/>
          <w:color w:val="000000" w:themeColor="text1"/>
          <w:sz w:val="24"/>
          <w:szCs w:val="24"/>
        </w:rPr>
        <w:t>MÉTODOS E ESTRATÉGIAS</w:t>
      </w:r>
    </w:p>
    <w:p w14:paraId="17C5DBD0" w14:textId="5C5C489F" w:rsidR="00487682" w:rsidRPr="00774EA7" w:rsidRDefault="00356D51" w:rsidP="00D76914">
      <w:pPr>
        <w:pStyle w:val="PargrafodaLista"/>
        <w:spacing w:after="0" w:line="360" w:lineRule="auto"/>
        <w:ind w:left="0"/>
        <w:jc w:val="both"/>
        <w:rPr>
          <w:rFonts w:ascii="Arial" w:hAnsi="Arial" w:cs="Arial"/>
          <w:color w:val="000000" w:themeColor="text1"/>
          <w:sz w:val="24"/>
          <w:szCs w:val="24"/>
        </w:rPr>
      </w:pPr>
      <w:r w:rsidRPr="00774EA7">
        <w:rPr>
          <w:rFonts w:ascii="Arial" w:hAnsi="Arial" w:cs="Arial"/>
          <w:color w:val="000000" w:themeColor="text1"/>
          <w:sz w:val="24"/>
          <w:szCs w:val="24"/>
        </w:rPr>
        <w:tab/>
        <w:t>O primeiro passo foi reunir os docentes da escola CETEAC, para uma breve reunião</w:t>
      </w:r>
      <w:r w:rsidR="004F5C90">
        <w:rPr>
          <w:rFonts w:ascii="Arial" w:hAnsi="Arial" w:cs="Arial"/>
          <w:color w:val="000000" w:themeColor="text1"/>
          <w:sz w:val="24"/>
          <w:szCs w:val="24"/>
        </w:rPr>
        <w:t>. A</w:t>
      </w:r>
      <w:r w:rsidRPr="00774EA7">
        <w:rPr>
          <w:rFonts w:ascii="Arial" w:hAnsi="Arial" w:cs="Arial"/>
          <w:color w:val="000000" w:themeColor="text1"/>
          <w:sz w:val="24"/>
          <w:szCs w:val="24"/>
        </w:rPr>
        <w:t xml:space="preserve">o termino desta reunião, foi definido o dia que seria a próxima capacitação para a aplicabilidade das ferramentas metodológicas a qual vou </w:t>
      </w:r>
      <w:r w:rsidR="00751CE1" w:rsidRPr="00774EA7">
        <w:rPr>
          <w:rFonts w:ascii="Arial" w:hAnsi="Arial" w:cs="Arial"/>
          <w:color w:val="000000" w:themeColor="text1"/>
          <w:sz w:val="24"/>
          <w:szCs w:val="24"/>
        </w:rPr>
        <w:t>utilizar que será a situação problema e a viagem e educacional.</w:t>
      </w:r>
    </w:p>
    <w:p w14:paraId="1C8E8545" w14:textId="77777777" w:rsidR="00751CE1" w:rsidRPr="00774EA7" w:rsidRDefault="00751CE1" w:rsidP="00D76914">
      <w:pPr>
        <w:pStyle w:val="PargrafodaLista"/>
        <w:spacing w:after="0" w:line="360" w:lineRule="auto"/>
        <w:ind w:left="0"/>
        <w:jc w:val="both"/>
        <w:rPr>
          <w:rFonts w:ascii="Arial" w:hAnsi="Arial" w:cs="Arial"/>
          <w:color w:val="000000" w:themeColor="text1"/>
          <w:sz w:val="24"/>
          <w:szCs w:val="24"/>
        </w:rPr>
      </w:pPr>
    </w:p>
    <w:p w14:paraId="229B5F37" w14:textId="77777777" w:rsidR="00751CE1" w:rsidRPr="00774EA7" w:rsidRDefault="00751CE1" w:rsidP="00D76914">
      <w:pPr>
        <w:pStyle w:val="PargrafodaLista"/>
        <w:spacing w:after="0" w:line="360" w:lineRule="auto"/>
        <w:ind w:left="0"/>
        <w:jc w:val="both"/>
        <w:rPr>
          <w:rFonts w:ascii="Arial" w:hAnsi="Arial" w:cs="Arial"/>
          <w:color w:val="000000" w:themeColor="text1"/>
          <w:sz w:val="24"/>
          <w:szCs w:val="24"/>
        </w:rPr>
      </w:pPr>
      <w:r w:rsidRPr="00774EA7">
        <w:rPr>
          <w:rFonts w:ascii="Arial" w:hAnsi="Arial" w:cs="Arial"/>
          <w:color w:val="000000" w:themeColor="text1"/>
          <w:sz w:val="24"/>
          <w:szCs w:val="24"/>
        </w:rPr>
        <w:t>TERMO DE REFERENCIA – PEDS</w:t>
      </w:r>
    </w:p>
    <w:p w14:paraId="3DA08ED5" w14:textId="77777777" w:rsidR="00751CE1" w:rsidRPr="00774EA7" w:rsidRDefault="00751CE1" w:rsidP="00D76914">
      <w:pPr>
        <w:pStyle w:val="PargrafodaLista"/>
        <w:spacing w:after="0" w:line="360" w:lineRule="auto"/>
        <w:ind w:left="0"/>
        <w:jc w:val="both"/>
        <w:rPr>
          <w:rFonts w:ascii="Arial" w:hAnsi="Arial" w:cs="Arial"/>
          <w:color w:val="000000" w:themeColor="text1"/>
          <w:sz w:val="24"/>
          <w:szCs w:val="24"/>
        </w:rPr>
      </w:pPr>
    </w:p>
    <w:p w14:paraId="7BE6F73F" w14:textId="5FAEFBC0" w:rsidR="00751CE1" w:rsidRDefault="00751CE1" w:rsidP="00D76914">
      <w:pPr>
        <w:pStyle w:val="PargrafodaLista"/>
        <w:spacing w:after="0" w:line="360" w:lineRule="auto"/>
        <w:ind w:left="0"/>
        <w:jc w:val="center"/>
        <w:rPr>
          <w:rFonts w:ascii="Arial" w:hAnsi="Arial" w:cs="Arial"/>
          <w:b/>
          <w:bCs/>
          <w:color w:val="000000" w:themeColor="text1"/>
          <w:sz w:val="24"/>
          <w:szCs w:val="24"/>
          <w:lang w:val="en-US"/>
        </w:rPr>
      </w:pPr>
      <w:r w:rsidRPr="00774EA7">
        <w:rPr>
          <w:rFonts w:ascii="Arial" w:hAnsi="Arial" w:cs="Arial"/>
          <w:b/>
          <w:color w:val="000000" w:themeColor="text1"/>
          <w:sz w:val="24"/>
          <w:szCs w:val="24"/>
        </w:rPr>
        <w:t xml:space="preserve">Metodologias ativas de ensino aprendizagem: </w:t>
      </w:r>
      <w:r w:rsidR="00BC5EEF">
        <w:rPr>
          <w:rFonts w:ascii="Arial" w:hAnsi="Arial" w:cs="Arial"/>
          <w:b/>
          <w:bCs/>
          <w:color w:val="000000" w:themeColor="text1"/>
          <w:sz w:val="24"/>
          <w:szCs w:val="24"/>
          <w:lang w:val="en-US"/>
        </w:rPr>
        <w:t>M</w:t>
      </w:r>
      <w:r w:rsidR="00BC5EEF" w:rsidRPr="00BC5EEF">
        <w:rPr>
          <w:rFonts w:ascii="Arial" w:hAnsi="Arial" w:cs="Arial"/>
          <w:b/>
          <w:bCs/>
          <w:color w:val="000000" w:themeColor="text1"/>
          <w:sz w:val="24"/>
          <w:szCs w:val="24"/>
          <w:lang w:val="en-US"/>
        </w:rPr>
        <w:t>otivação para o processo de mudança em uma escola técnica</w:t>
      </w:r>
      <w:r w:rsidR="00BC5EEF">
        <w:rPr>
          <w:rFonts w:ascii="Arial" w:hAnsi="Arial" w:cs="Arial"/>
          <w:b/>
          <w:bCs/>
          <w:color w:val="000000" w:themeColor="text1"/>
          <w:sz w:val="24"/>
          <w:szCs w:val="24"/>
          <w:lang w:val="en-US"/>
        </w:rPr>
        <w:t xml:space="preserve">. </w:t>
      </w:r>
    </w:p>
    <w:p w14:paraId="56FCD029" w14:textId="77777777" w:rsidR="00BC5EEF" w:rsidRPr="00774EA7" w:rsidRDefault="00BC5EEF" w:rsidP="00D76914">
      <w:pPr>
        <w:pStyle w:val="PargrafodaLista"/>
        <w:spacing w:after="0" w:line="360" w:lineRule="auto"/>
        <w:ind w:left="0"/>
        <w:jc w:val="center"/>
        <w:rPr>
          <w:rFonts w:ascii="Arial" w:hAnsi="Arial" w:cs="Arial"/>
          <w:b/>
          <w:color w:val="000000" w:themeColor="text1"/>
          <w:sz w:val="24"/>
          <w:szCs w:val="24"/>
        </w:rPr>
      </w:pPr>
    </w:p>
    <w:p w14:paraId="66A83142" w14:textId="77777777" w:rsidR="00751CE1" w:rsidRPr="00774EA7" w:rsidRDefault="00751CE1" w:rsidP="00D76914">
      <w:pPr>
        <w:pStyle w:val="PargrafodaLista"/>
        <w:spacing w:after="0" w:line="360" w:lineRule="auto"/>
        <w:ind w:left="0"/>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Facilitadora: </w:t>
      </w:r>
      <w:r w:rsidRPr="00774EA7">
        <w:rPr>
          <w:rFonts w:ascii="Arial" w:hAnsi="Arial" w:cs="Arial"/>
          <w:color w:val="000000" w:themeColor="text1"/>
          <w:sz w:val="24"/>
          <w:szCs w:val="24"/>
        </w:rPr>
        <w:t>Isla Carla da Costa Belarmino</w:t>
      </w:r>
    </w:p>
    <w:p w14:paraId="5D76971A" w14:textId="77777777" w:rsidR="00751CE1" w:rsidRPr="00774EA7" w:rsidRDefault="00751CE1" w:rsidP="00D76914">
      <w:pPr>
        <w:spacing w:after="0" w:line="360" w:lineRule="auto"/>
        <w:ind w:firstLine="708"/>
        <w:jc w:val="both"/>
        <w:rPr>
          <w:rFonts w:ascii="Arial" w:hAnsi="Arial" w:cs="Arial"/>
          <w:b/>
          <w:color w:val="FF0000"/>
          <w:sz w:val="24"/>
          <w:szCs w:val="24"/>
        </w:rPr>
      </w:pPr>
    </w:p>
    <w:p w14:paraId="298FB064" w14:textId="77777777" w:rsidR="00751CE1" w:rsidRPr="00774EA7" w:rsidRDefault="00751CE1"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ESTRÁTEGIA 01: </w:t>
      </w:r>
      <w:r w:rsidRPr="00774EA7">
        <w:rPr>
          <w:rFonts w:ascii="Arial" w:hAnsi="Arial" w:cs="Arial"/>
          <w:color w:val="000000" w:themeColor="text1"/>
          <w:sz w:val="24"/>
          <w:szCs w:val="24"/>
        </w:rPr>
        <w:t>Viagem Educacional</w:t>
      </w:r>
    </w:p>
    <w:p w14:paraId="086EAE0B" w14:textId="77777777" w:rsidR="00751CE1" w:rsidRPr="00774EA7" w:rsidRDefault="00751CE1" w:rsidP="00D76914">
      <w:pPr>
        <w:spacing w:after="0" w:line="360" w:lineRule="auto"/>
        <w:ind w:firstLine="708"/>
        <w:jc w:val="both"/>
        <w:rPr>
          <w:rFonts w:ascii="Arial" w:hAnsi="Arial" w:cs="Arial"/>
          <w:b/>
          <w:color w:val="000000" w:themeColor="text1"/>
          <w:sz w:val="24"/>
          <w:szCs w:val="24"/>
        </w:rPr>
      </w:pPr>
    </w:p>
    <w:p w14:paraId="19179AF0" w14:textId="77777777" w:rsidR="00751CE1" w:rsidRPr="00774EA7" w:rsidRDefault="00751CE1"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Filme: </w:t>
      </w:r>
      <w:r w:rsidRPr="00774EA7">
        <w:rPr>
          <w:rFonts w:ascii="Arial" w:hAnsi="Arial" w:cs="Arial"/>
          <w:color w:val="000000" w:themeColor="text1"/>
          <w:sz w:val="24"/>
          <w:szCs w:val="24"/>
        </w:rPr>
        <w:t>Escritores da liberdade</w:t>
      </w:r>
    </w:p>
    <w:p w14:paraId="399FB2D8" w14:textId="77777777" w:rsidR="009469B5" w:rsidRPr="00774EA7" w:rsidRDefault="009469B5" w:rsidP="00D76914">
      <w:pPr>
        <w:spacing w:after="0" w:line="360" w:lineRule="auto"/>
        <w:ind w:firstLine="708"/>
        <w:jc w:val="both"/>
        <w:rPr>
          <w:rFonts w:ascii="Arial" w:hAnsi="Arial" w:cs="Arial"/>
          <w:b/>
          <w:color w:val="000000" w:themeColor="text1"/>
          <w:sz w:val="24"/>
          <w:szCs w:val="24"/>
        </w:rPr>
      </w:pPr>
    </w:p>
    <w:p w14:paraId="3E9CD126" w14:textId="77777777" w:rsidR="00751CE1" w:rsidRPr="00774EA7" w:rsidRDefault="00751CE1"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Publicado por : </w:t>
      </w:r>
      <w:r w:rsidR="00CC5858" w:rsidRPr="00774EA7">
        <w:rPr>
          <w:rFonts w:ascii="Arial" w:hAnsi="Arial" w:cs="Arial"/>
          <w:color w:val="000000" w:themeColor="text1"/>
          <w:sz w:val="24"/>
          <w:szCs w:val="24"/>
        </w:rPr>
        <w:t>Filmes do youtube, publicado em 2007, categoria drama</w:t>
      </w:r>
    </w:p>
    <w:p w14:paraId="21107FFD" w14:textId="77777777" w:rsidR="009469B5" w:rsidRPr="00774EA7" w:rsidRDefault="009469B5" w:rsidP="00D76914">
      <w:pPr>
        <w:spacing w:after="0" w:line="360" w:lineRule="auto"/>
        <w:ind w:firstLine="708"/>
        <w:jc w:val="both"/>
        <w:rPr>
          <w:rFonts w:ascii="Arial" w:hAnsi="Arial" w:cs="Arial"/>
          <w:b/>
          <w:color w:val="000000" w:themeColor="text1"/>
          <w:sz w:val="24"/>
          <w:szCs w:val="24"/>
        </w:rPr>
      </w:pPr>
    </w:p>
    <w:p w14:paraId="110AD6F1" w14:textId="77777777" w:rsidR="00CC5858" w:rsidRPr="00774EA7" w:rsidRDefault="00751CE1"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Material de apoio: </w:t>
      </w:r>
      <w:r w:rsidR="00CC5858" w:rsidRPr="00774EA7">
        <w:rPr>
          <w:rFonts w:ascii="Arial" w:hAnsi="Arial" w:cs="Arial"/>
          <w:color w:val="000000" w:themeColor="text1"/>
          <w:sz w:val="24"/>
          <w:szCs w:val="24"/>
        </w:rPr>
        <w:t>Artigo: O uso de filmes como recursos pedagógicos no ensino de neurofarmacologia. ( SANTOS, NORO,2013).</w:t>
      </w:r>
    </w:p>
    <w:p w14:paraId="67E4A0B5" w14:textId="77777777" w:rsidR="009469B5" w:rsidRPr="00774EA7" w:rsidRDefault="009469B5" w:rsidP="00D76914">
      <w:pPr>
        <w:spacing w:after="0" w:line="360" w:lineRule="auto"/>
        <w:ind w:firstLine="708"/>
        <w:jc w:val="both"/>
        <w:rPr>
          <w:rFonts w:ascii="Arial" w:hAnsi="Arial" w:cs="Arial"/>
          <w:b/>
          <w:color w:val="000000" w:themeColor="text1"/>
          <w:sz w:val="24"/>
          <w:szCs w:val="24"/>
        </w:rPr>
      </w:pPr>
    </w:p>
    <w:p w14:paraId="48F632B2" w14:textId="77777777" w:rsidR="00CC5858" w:rsidRPr="00774EA7" w:rsidRDefault="00CC5858"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Local</w:t>
      </w:r>
      <w:r w:rsidRPr="00774EA7">
        <w:rPr>
          <w:rFonts w:ascii="Arial" w:hAnsi="Arial" w:cs="Arial"/>
          <w:color w:val="000000" w:themeColor="text1"/>
          <w:sz w:val="24"/>
          <w:szCs w:val="24"/>
        </w:rPr>
        <w:t>: Centro técnico Especializados do Acre- CETEAC.</w:t>
      </w:r>
    </w:p>
    <w:p w14:paraId="2803A291" w14:textId="77777777" w:rsidR="009469B5" w:rsidRPr="00774EA7" w:rsidRDefault="009469B5" w:rsidP="00D76914">
      <w:pPr>
        <w:spacing w:after="0" w:line="360" w:lineRule="auto"/>
        <w:ind w:firstLine="708"/>
        <w:jc w:val="both"/>
        <w:rPr>
          <w:rFonts w:ascii="Arial" w:hAnsi="Arial" w:cs="Arial"/>
          <w:b/>
          <w:color w:val="000000" w:themeColor="text1"/>
          <w:sz w:val="24"/>
          <w:szCs w:val="24"/>
        </w:rPr>
      </w:pPr>
    </w:p>
    <w:p w14:paraId="2E806E97" w14:textId="77777777" w:rsidR="00CC5858" w:rsidRPr="00774EA7" w:rsidRDefault="00CC5858"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INTENCIONALIDADE: </w:t>
      </w:r>
      <w:r w:rsidRPr="00774EA7">
        <w:rPr>
          <w:rFonts w:ascii="Arial" w:hAnsi="Arial" w:cs="Arial"/>
          <w:color w:val="000000" w:themeColor="text1"/>
          <w:sz w:val="24"/>
          <w:szCs w:val="24"/>
        </w:rPr>
        <w:t>Refletir sobre a nossa realidade na docência, para que possamos mudar com a nova metodologia a ser aplicada.</w:t>
      </w:r>
    </w:p>
    <w:p w14:paraId="101F6F80" w14:textId="77777777" w:rsidR="009469B5" w:rsidRPr="00774EA7" w:rsidRDefault="009469B5" w:rsidP="00D76914">
      <w:pPr>
        <w:spacing w:after="0" w:line="360" w:lineRule="auto"/>
        <w:jc w:val="both"/>
        <w:rPr>
          <w:rFonts w:ascii="Arial" w:hAnsi="Arial" w:cs="Arial"/>
          <w:b/>
          <w:color w:val="000000" w:themeColor="text1"/>
          <w:sz w:val="24"/>
          <w:szCs w:val="24"/>
        </w:rPr>
      </w:pPr>
    </w:p>
    <w:p w14:paraId="21053068" w14:textId="77777777" w:rsidR="005A0B40" w:rsidRPr="00774EA7" w:rsidRDefault="00CC5858" w:rsidP="00D76914">
      <w:pPr>
        <w:spacing w:after="0" w:line="360" w:lineRule="auto"/>
        <w:jc w:val="both"/>
        <w:rPr>
          <w:rFonts w:ascii="Arial" w:hAnsi="Arial" w:cs="Arial"/>
          <w:b/>
          <w:color w:val="000000" w:themeColor="text1"/>
          <w:sz w:val="24"/>
          <w:szCs w:val="24"/>
        </w:rPr>
      </w:pPr>
      <w:r w:rsidRPr="00774EA7">
        <w:rPr>
          <w:rFonts w:ascii="Arial" w:hAnsi="Arial" w:cs="Arial"/>
          <w:b/>
          <w:color w:val="000000" w:themeColor="text1"/>
          <w:sz w:val="24"/>
          <w:szCs w:val="24"/>
        </w:rPr>
        <w:t>JUSTIFICATIVA DA ESCOLHA DA ESTRATÉGIA:</w:t>
      </w:r>
    </w:p>
    <w:p w14:paraId="23228994" w14:textId="77777777" w:rsidR="003731C2" w:rsidRDefault="00CC5858" w:rsidP="00D76914">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t xml:space="preserve"> </w:t>
      </w:r>
    </w:p>
    <w:p w14:paraId="3CC67BD5" w14:textId="18D35652" w:rsidR="009469B5" w:rsidRPr="00774EA7" w:rsidRDefault="00CC5858" w:rsidP="00D76914">
      <w:pPr>
        <w:spacing w:after="0" w:line="360" w:lineRule="auto"/>
        <w:ind w:firstLine="709"/>
        <w:jc w:val="both"/>
        <w:rPr>
          <w:rFonts w:ascii="Arial" w:hAnsi="Arial" w:cs="Arial"/>
          <w:color w:val="000000" w:themeColor="text1"/>
          <w:sz w:val="24"/>
          <w:szCs w:val="24"/>
        </w:rPr>
      </w:pPr>
      <w:r w:rsidRPr="00774EA7">
        <w:rPr>
          <w:rFonts w:ascii="Arial" w:hAnsi="Arial" w:cs="Arial"/>
          <w:color w:val="000000" w:themeColor="text1"/>
          <w:sz w:val="24"/>
          <w:szCs w:val="24"/>
        </w:rPr>
        <w:t>A intenção do cine viagem e a escolha do filme me chamou atenção porque no filme nos mostra a realidade da sala de aula, alunos rebeldes, e sem vontade de aprender, e para fazer com que eles aprendam e também falem mais de suas complicad</w:t>
      </w:r>
      <w:r w:rsidR="004F5C90">
        <w:rPr>
          <w:rFonts w:ascii="Arial" w:hAnsi="Arial" w:cs="Arial"/>
          <w:color w:val="000000" w:themeColor="text1"/>
          <w:sz w:val="24"/>
          <w:szCs w:val="24"/>
        </w:rPr>
        <w:t>as vidas a professora Gruwell (</w:t>
      </w:r>
      <w:r w:rsidRPr="00774EA7">
        <w:rPr>
          <w:rFonts w:ascii="Arial" w:hAnsi="Arial" w:cs="Arial"/>
          <w:color w:val="000000" w:themeColor="text1"/>
          <w:sz w:val="24"/>
          <w:szCs w:val="24"/>
        </w:rPr>
        <w:t xml:space="preserve">Hilary Swank) se desfaz dos métodos </w:t>
      </w:r>
      <w:r w:rsidRPr="00774EA7">
        <w:rPr>
          <w:rFonts w:ascii="Arial" w:hAnsi="Arial" w:cs="Arial"/>
          <w:color w:val="000000" w:themeColor="text1"/>
          <w:sz w:val="24"/>
          <w:szCs w:val="24"/>
        </w:rPr>
        <w:lastRenderedPageBreak/>
        <w:t>antigos e aos poucos vão retomando a confiança em si mesmos, aceitando mais o conhecimento, e reconhecendo valores como a tolerância e o respeito ao próximo.</w:t>
      </w:r>
    </w:p>
    <w:p w14:paraId="25D1D34B" w14:textId="7EA33AF6" w:rsidR="00CC5858" w:rsidRPr="00782919" w:rsidRDefault="00CC5858" w:rsidP="00D76914">
      <w:pPr>
        <w:spacing w:after="0" w:line="360" w:lineRule="auto"/>
        <w:ind w:firstLine="709"/>
        <w:jc w:val="both"/>
        <w:rPr>
          <w:rFonts w:ascii="Arial" w:hAnsi="Arial" w:cs="Arial"/>
          <w:color w:val="000000" w:themeColor="text1"/>
          <w:sz w:val="24"/>
          <w:szCs w:val="24"/>
        </w:rPr>
      </w:pPr>
      <w:r w:rsidRPr="00774EA7">
        <w:rPr>
          <w:rFonts w:ascii="Arial" w:hAnsi="Arial" w:cs="Arial"/>
          <w:color w:val="000000" w:themeColor="text1"/>
          <w:sz w:val="24"/>
          <w:szCs w:val="24"/>
        </w:rPr>
        <w:t xml:space="preserve">Vários outros recursos tem sido utilizados pelo os facilitadores neste processo ensino-aprendizagem, na produção de vídeos e animações para o uso especifico em sala de aula tem se multiplicado e facilitado </w:t>
      </w:r>
      <w:r w:rsidR="00BA03A6" w:rsidRPr="00774EA7">
        <w:rPr>
          <w:rFonts w:ascii="Arial" w:hAnsi="Arial" w:cs="Arial"/>
          <w:color w:val="000000" w:themeColor="text1"/>
          <w:sz w:val="24"/>
          <w:szCs w:val="24"/>
        </w:rPr>
        <w:t>à</w:t>
      </w:r>
      <w:r w:rsidRPr="00774EA7">
        <w:rPr>
          <w:rFonts w:ascii="Arial" w:hAnsi="Arial" w:cs="Arial"/>
          <w:color w:val="000000" w:themeColor="text1"/>
          <w:sz w:val="24"/>
          <w:szCs w:val="24"/>
        </w:rPr>
        <w:t xml:space="preserve"> utilização dos tais.</w:t>
      </w:r>
      <w:r w:rsidR="009469B5" w:rsidRPr="00774EA7">
        <w:rPr>
          <w:rFonts w:ascii="Arial" w:hAnsi="Arial" w:cs="Arial"/>
          <w:color w:val="000000" w:themeColor="text1"/>
          <w:sz w:val="24"/>
          <w:szCs w:val="24"/>
        </w:rPr>
        <w:t xml:space="preserve"> </w:t>
      </w:r>
      <w:r w:rsidR="00541679" w:rsidRPr="00782919">
        <w:rPr>
          <w:rFonts w:ascii="Arial" w:hAnsi="Arial" w:cs="Arial"/>
          <w:color w:val="000000" w:themeColor="text1"/>
          <w:sz w:val="24"/>
          <w:szCs w:val="24"/>
        </w:rPr>
        <w:t>Segundo Dantas, Martins e Militão (2010, p.70) ¨o</w:t>
      </w:r>
      <w:r w:rsidRPr="00782919">
        <w:rPr>
          <w:rFonts w:ascii="Arial" w:hAnsi="Arial" w:cs="Arial"/>
          <w:color w:val="000000" w:themeColor="text1"/>
          <w:sz w:val="24"/>
          <w:szCs w:val="24"/>
        </w:rPr>
        <w:t xml:space="preserve"> cine viagem desempenha inúmeras funções – </w:t>
      </w:r>
      <w:r w:rsidR="00782919" w:rsidRPr="00782919">
        <w:rPr>
          <w:rFonts w:ascii="Arial" w:hAnsi="Arial" w:cs="Arial"/>
          <w:color w:val="000000" w:themeColor="text1"/>
          <w:sz w:val="24"/>
          <w:szCs w:val="24"/>
        </w:rPr>
        <w:t>experimental pedagógica</w:t>
      </w:r>
      <w:r w:rsidRPr="00782919">
        <w:rPr>
          <w:rFonts w:ascii="Arial" w:hAnsi="Arial" w:cs="Arial"/>
          <w:color w:val="000000" w:themeColor="text1"/>
          <w:sz w:val="24"/>
          <w:szCs w:val="24"/>
        </w:rPr>
        <w:t xml:space="preserve"> e interpretativa, que ajudam refletir sobre </w:t>
      </w:r>
      <w:r w:rsidR="00782919" w:rsidRPr="00782919">
        <w:rPr>
          <w:rFonts w:ascii="Arial" w:hAnsi="Arial" w:cs="Arial"/>
          <w:color w:val="000000" w:themeColor="text1"/>
          <w:sz w:val="24"/>
          <w:szCs w:val="24"/>
        </w:rPr>
        <w:t>temas bioéticos</w:t>
      </w:r>
      <w:r w:rsidR="00541679" w:rsidRPr="00782919">
        <w:rPr>
          <w:rFonts w:ascii="Arial" w:hAnsi="Arial" w:cs="Arial"/>
          <w:color w:val="000000" w:themeColor="text1"/>
          <w:sz w:val="24"/>
          <w:szCs w:val="24"/>
        </w:rPr>
        <w:t>.</w:t>
      </w:r>
    </w:p>
    <w:p w14:paraId="0A508B3E" w14:textId="1961A1DB" w:rsidR="00CC5858" w:rsidRPr="00774EA7" w:rsidRDefault="00BA03A6" w:rsidP="00D76914">
      <w:pPr>
        <w:spacing w:after="0" w:line="360" w:lineRule="auto"/>
        <w:ind w:firstLine="708"/>
        <w:jc w:val="both"/>
        <w:rPr>
          <w:rFonts w:ascii="Arial" w:hAnsi="Arial" w:cs="Arial"/>
          <w:color w:val="000000" w:themeColor="text1"/>
          <w:sz w:val="24"/>
          <w:szCs w:val="24"/>
        </w:rPr>
      </w:pPr>
      <w:r w:rsidRPr="00782919">
        <w:rPr>
          <w:rFonts w:ascii="Arial" w:hAnsi="Arial" w:cs="Arial"/>
          <w:color w:val="000000" w:themeColor="text1"/>
          <w:sz w:val="24"/>
          <w:szCs w:val="24"/>
        </w:rPr>
        <w:t xml:space="preserve">Ainda para </w:t>
      </w:r>
      <w:r w:rsidR="00EC4DD1" w:rsidRPr="00782919">
        <w:rPr>
          <w:rFonts w:ascii="Arial" w:hAnsi="Arial" w:cs="Arial"/>
          <w:color w:val="000000" w:themeColor="text1"/>
          <w:sz w:val="24"/>
          <w:szCs w:val="24"/>
        </w:rPr>
        <w:t xml:space="preserve">Dantas, Martins e Militão </w:t>
      </w:r>
      <w:r w:rsidR="00CC5858" w:rsidRPr="00782919">
        <w:rPr>
          <w:rFonts w:ascii="Arial" w:hAnsi="Arial" w:cs="Arial"/>
          <w:color w:val="000000" w:themeColor="text1"/>
          <w:sz w:val="24"/>
          <w:szCs w:val="24"/>
        </w:rPr>
        <w:t>(2010</w:t>
      </w:r>
      <w:r w:rsidR="00541679" w:rsidRPr="00782919">
        <w:rPr>
          <w:rFonts w:ascii="Arial" w:hAnsi="Arial" w:cs="Arial"/>
          <w:color w:val="000000" w:themeColor="text1"/>
          <w:sz w:val="24"/>
          <w:szCs w:val="24"/>
        </w:rPr>
        <w:t>, p.70</w:t>
      </w:r>
      <w:r w:rsidR="00CC5858" w:rsidRPr="00782919">
        <w:rPr>
          <w:rFonts w:ascii="Arial" w:hAnsi="Arial" w:cs="Arial"/>
          <w:color w:val="000000" w:themeColor="text1"/>
          <w:sz w:val="24"/>
          <w:szCs w:val="24"/>
        </w:rPr>
        <w:t>) esta ferramenta pode se</w:t>
      </w:r>
      <w:r w:rsidR="004F5C90" w:rsidRPr="00782919">
        <w:rPr>
          <w:rFonts w:ascii="Arial" w:hAnsi="Arial" w:cs="Arial"/>
          <w:color w:val="000000" w:themeColor="text1"/>
          <w:sz w:val="24"/>
          <w:szCs w:val="24"/>
        </w:rPr>
        <w:t>r</w:t>
      </w:r>
      <w:r w:rsidR="00CC5858" w:rsidRPr="00782919">
        <w:rPr>
          <w:rFonts w:ascii="Arial" w:hAnsi="Arial" w:cs="Arial"/>
          <w:color w:val="000000" w:themeColor="text1"/>
          <w:sz w:val="24"/>
          <w:szCs w:val="24"/>
        </w:rPr>
        <w:t xml:space="preserve"> facilitador para a comunicação entre o professor e o aluno, por ser uma ferramenta didática que vai ao encontro do padrão cultural predominante na atualidade,</w:t>
      </w:r>
      <w:r w:rsidR="004F5C90" w:rsidRPr="00782919">
        <w:rPr>
          <w:rFonts w:ascii="Arial" w:hAnsi="Arial" w:cs="Arial"/>
          <w:color w:val="000000" w:themeColor="text1"/>
          <w:sz w:val="24"/>
          <w:szCs w:val="24"/>
        </w:rPr>
        <w:t xml:space="preserve"> em</w:t>
      </w:r>
      <w:r w:rsidR="00CC5858" w:rsidRPr="00782919">
        <w:rPr>
          <w:rFonts w:ascii="Arial" w:hAnsi="Arial" w:cs="Arial"/>
          <w:color w:val="000000" w:themeColor="text1"/>
          <w:sz w:val="24"/>
          <w:szCs w:val="24"/>
        </w:rPr>
        <w:t xml:space="preserve"> uma cultura baseada nos sentimen</w:t>
      </w:r>
      <w:r w:rsidR="004F5C90" w:rsidRPr="00782919">
        <w:rPr>
          <w:rFonts w:ascii="Arial" w:hAnsi="Arial" w:cs="Arial"/>
          <w:color w:val="000000" w:themeColor="text1"/>
          <w:sz w:val="24"/>
          <w:szCs w:val="24"/>
        </w:rPr>
        <w:t>tos e</w:t>
      </w:r>
      <w:r w:rsidR="00CC5858" w:rsidRPr="00782919">
        <w:rPr>
          <w:rFonts w:ascii="Arial" w:hAnsi="Arial" w:cs="Arial"/>
          <w:color w:val="000000" w:themeColor="text1"/>
          <w:sz w:val="24"/>
          <w:szCs w:val="24"/>
        </w:rPr>
        <w:t xml:space="preserve"> nas imagens.</w:t>
      </w:r>
    </w:p>
    <w:p w14:paraId="4EFA779B" w14:textId="77777777" w:rsidR="00CC5858" w:rsidRPr="00774EA7" w:rsidRDefault="00CC5858" w:rsidP="00D76914">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t>O aluno acaba por otimizar a possibilidade de ver, ouvir e experimentar algo que não foi vivenciado na sua realidade ou algum acontecimento vivenciado de fato real, mas de forma protegida</w:t>
      </w:r>
    </w:p>
    <w:p w14:paraId="79CB43FB" w14:textId="77777777" w:rsidR="00CC5858" w:rsidRPr="00774EA7" w:rsidRDefault="00CC5858" w:rsidP="00D76914">
      <w:pPr>
        <w:tabs>
          <w:tab w:val="left" w:pos="4170"/>
        </w:tabs>
        <w:spacing w:after="0" w:line="360" w:lineRule="auto"/>
        <w:jc w:val="both"/>
        <w:rPr>
          <w:rFonts w:ascii="Arial" w:hAnsi="Arial" w:cs="Arial"/>
          <w:b/>
          <w:color w:val="000000" w:themeColor="text1"/>
          <w:sz w:val="24"/>
          <w:szCs w:val="24"/>
        </w:rPr>
      </w:pPr>
    </w:p>
    <w:p w14:paraId="05FBE9C0" w14:textId="77777777" w:rsidR="00CC5858" w:rsidRPr="00774EA7" w:rsidRDefault="00097360" w:rsidP="00CC5858">
      <w:pPr>
        <w:tabs>
          <w:tab w:val="left" w:pos="4170"/>
        </w:tabs>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PUBLICO ALVO: </w:t>
      </w:r>
      <w:r w:rsidRPr="00774EA7">
        <w:rPr>
          <w:rFonts w:ascii="Arial" w:hAnsi="Arial" w:cs="Arial"/>
          <w:color w:val="000000" w:themeColor="text1"/>
          <w:sz w:val="24"/>
          <w:szCs w:val="24"/>
        </w:rPr>
        <w:t>Professores de teoria, do quadro efetivo da escola CETEAC.</w:t>
      </w:r>
    </w:p>
    <w:p w14:paraId="2C431E14" w14:textId="77777777" w:rsidR="00CC5858" w:rsidRPr="00774EA7" w:rsidRDefault="00CC5858" w:rsidP="00950B43">
      <w:pPr>
        <w:spacing w:after="0" w:line="360" w:lineRule="auto"/>
        <w:ind w:firstLine="708"/>
        <w:jc w:val="both"/>
        <w:rPr>
          <w:rFonts w:ascii="Arial" w:hAnsi="Arial" w:cs="Arial"/>
          <w:color w:val="000000" w:themeColor="text1"/>
          <w:sz w:val="24"/>
          <w:szCs w:val="24"/>
        </w:rPr>
      </w:pPr>
    </w:p>
    <w:p w14:paraId="25E5A901" w14:textId="77777777" w:rsidR="00CC5858" w:rsidRPr="00774EA7" w:rsidRDefault="00097360" w:rsidP="00097360">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TEMPO DE ATIVIDADE: </w:t>
      </w:r>
      <w:r w:rsidRPr="00774EA7">
        <w:rPr>
          <w:rFonts w:ascii="Arial" w:hAnsi="Arial" w:cs="Arial"/>
          <w:color w:val="000000" w:themeColor="text1"/>
          <w:sz w:val="24"/>
          <w:szCs w:val="24"/>
        </w:rPr>
        <w:t>04H</w:t>
      </w:r>
    </w:p>
    <w:p w14:paraId="769146A1" w14:textId="77777777" w:rsidR="006719E9" w:rsidRPr="00774EA7" w:rsidRDefault="006719E9" w:rsidP="00097360">
      <w:pPr>
        <w:spacing w:after="0" w:line="360" w:lineRule="auto"/>
        <w:jc w:val="both"/>
        <w:rPr>
          <w:rFonts w:ascii="Arial" w:hAnsi="Arial" w:cs="Arial"/>
          <w:b/>
          <w:color w:val="000000" w:themeColor="text1"/>
          <w:sz w:val="24"/>
          <w:szCs w:val="24"/>
        </w:rPr>
      </w:pPr>
    </w:p>
    <w:p w14:paraId="3E4F8254" w14:textId="77777777" w:rsidR="00097360" w:rsidRPr="00774EA7" w:rsidRDefault="006719E9" w:rsidP="00097360">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NÚ</w:t>
      </w:r>
      <w:r w:rsidR="00097360" w:rsidRPr="00774EA7">
        <w:rPr>
          <w:rFonts w:ascii="Arial" w:hAnsi="Arial" w:cs="Arial"/>
          <w:b/>
          <w:color w:val="000000" w:themeColor="text1"/>
          <w:sz w:val="24"/>
          <w:szCs w:val="24"/>
        </w:rPr>
        <w:t xml:space="preserve">MERO DE PARTICIPANTES E RECURSOS NECESSÁRIOS: </w:t>
      </w:r>
      <w:r w:rsidR="00097360" w:rsidRPr="00774EA7">
        <w:rPr>
          <w:rFonts w:ascii="Arial" w:hAnsi="Arial" w:cs="Arial"/>
          <w:color w:val="000000" w:themeColor="text1"/>
          <w:sz w:val="24"/>
          <w:szCs w:val="24"/>
        </w:rPr>
        <w:t>05 Pessoas</w:t>
      </w:r>
    </w:p>
    <w:p w14:paraId="0B47A377" w14:textId="77777777" w:rsidR="00097360" w:rsidRPr="00774EA7" w:rsidRDefault="00097360" w:rsidP="00097360">
      <w:pPr>
        <w:spacing w:after="0" w:line="360" w:lineRule="auto"/>
        <w:jc w:val="both"/>
        <w:rPr>
          <w:rFonts w:ascii="Arial" w:hAnsi="Arial" w:cs="Arial"/>
          <w:color w:val="000000" w:themeColor="text1"/>
          <w:sz w:val="24"/>
          <w:szCs w:val="24"/>
        </w:rPr>
      </w:pPr>
      <w:r w:rsidRPr="00774EA7">
        <w:rPr>
          <w:rFonts w:ascii="Arial" w:hAnsi="Arial" w:cs="Arial"/>
          <w:color w:val="000000" w:themeColor="text1"/>
          <w:sz w:val="24"/>
          <w:szCs w:val="24"/>
        </w:rPr>
        <w:t>RECURSOS:</w:t>
      </w:r>
    </w:p>
    <w:p w14:paraId="5656C2A1" w14:textId="77777777" w:rsidR="00097360" w:rsidRPr="00774EA7" w:rsidRDefault="00097360" w:rsidP="00D76914">
      <w:pPr>
        <w:pStyle w:val="PargrafodaLista"/>
        <w:numPr>
          <w:ilvl w:val="0"/>
          <w:numId w:val="14"/>
        </w:numPr>
        <w:spacing w:after="0" w:line="360" w:lineRule="auto"/>
        <w:ind w:left="0" w:firstLine="0"/>
        <w:jc w:val="both"/>
        <w:rPr>
          <w:rFonts w:ascii="Arial" w:hAnsi="Arial" w:cs="Arial"/>
          <w:b/>
          <w:color w:val="000000" w:themeColor="text1"/>
          <w:sz w:val="24"/>
          <w:szCs w:val="24"/>
        </w:rPr>
      </w:pPr>
      <w:r w:rsidRPr="00774EA7">
        <w:rPr>
          <w:rFonts w:ascii="Arial" w:hAnsi="Arial" w:cs="Arial"/>
          <w:b/>
          <w:color w:val="000000" w:themeColor="text1"/>
          <w:sz w:val="24"/>
          <w:szCs w:val="24"/>
        </w:rPr>
        <w:t xml:space="preserve">  Espaço:</w:t>
      </w:r>
      <w:r w:rsidR="006719E9" w:rsidRPr="00774EA7">
        <w:rPr>
          <w:rFonts w:ascii="Arial" w:hAnsi="Arial" w:cs="Arial"/>
          <w:b/>
          <w:color w:val="000000" w:themeColor="text1"/>
          <w:sz w:val="24"/>
          <w:szCs w:val="24"/>
        </w:rPr>
        <w:t xml:space="preserve"> </w:t>
      </w:r>
      <w:r w:rsidRPr="00774EA7">
        <w:rPr>
          <w:rFonts w:ascii="Arial" w:hAnsi="Arial" w:cs="Arial"/>
          <w:color w:val="000000" w:themeColor="text1"/>
          <w:sz w:val="24"/>
          <w:szCs w:val="24"/>
        </w:rPr>
        <w:t>Sala climatizada com 08 cadeiras, data show, computador com caixa de som.</w:t>
      </w:r>
    </w:p>
    <w:p w14:paraId="59756F61" w14:textId="77777777" w:rsidR="006719E9" w:rsidRPr="00774EA7" w:rsidRDefault="006719E9" w:rsidP="006719E9">
      <w:pPr>
        <w:pStyle w:val="PargrafodaLista"/>
        <w:spacing w:after="0" w:line="360" w:lineRule="auto"/>
        <w:jc w:val="both"/>
        <w:rPr>
          <w:rFonts w:ascii="Arial" w:hAnsi="Arial" w:cs="Arial"/>
          <w:color w:val="000000" w:themeColor="text1"/>
          <w:sz w:val="24"/>
          <w:szCs w:val="24"/>
        </w:rPr>
      </w:pPr>
    </w:p>
    <w:p w14:paraId="093ED4BA" w14:textId="77777777" w:rsidR="00097360" w:rsidRPr="00774EA7" w:rsidRDefault="00097360" w:rsidP="00D76914">
      <w:pPr>
        <w:pStyle w:val="PargrafodaLista"/>
        <w:numPr>
          <w:ilvl w:val="0"/>
          <w:numId w:val="14"/>
        </w:numPr>
        <w:spacing w:after="0" w:line="360" w:lineRule="auto"/>
        <w:ind w:left="0" w:firstLine="0"/>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Material didático: </w:t>
      </w:r>
      <w:r w:rsidRPr="00774EA7">
        <w:rPr>
          <w:rFonts w:ascii="Arial" w:hAnsi="Arial" w:cs="Arial"/>
          <w:color w:val="000000" w:themeColor="text1"/>
          <w:sz w:val="24"/>
          <w:szCs w:val="24"/>
        </w:rPr>
        <w:t>Roteiro de perguntas para nortear o debate sobre o filme</w:t>
      </w:r>
      <w:r w:rsidR="00730B8D" w:rsidRPr="00774EA7">
        <w:rPr>
          <w:rFonts w:ascii="Arial" w:hAnsi="Arial" w:cs="Arial"/>
          <w:color w:val="000000" w:themeColor="text1"/>
          <w:sz w:val="24"/>
          <w:szCs w:val="24"/>
        </w:rPr>
        <w:t xml:space="preserve"> e lista de frequência.</w:t>
      </w:r>
    </w:p>
    <w:p w14:paraId="4A739A0B" w14:textId="607AA4F9" w:rsidR="00097360" w:rsidRPr="00774EA7" w:rsidRDefault="00097360" w:rsidP="00D76914">
      <w:pPr>
        <w:pStyle w:val="PargrafodaLista"/>
        <w:numPr>
          <w:ilvl w:val="0"/>
          <w:numId w:val="15"/>
        </w:numPr>
        <w:spacing w:after="0" w:line="360" w:lineRule="auto"/>
        <w:ind w:left="0" w:firstLine="0"/>
        <w:jc w:val="both"/>
        <w:rPr>
          <w:rFonts w:ascii="Arial" w:hAnsi="Arial" w:cs="Arial"/>
          <w:color w:val="000000" w:themeColor="text1"/>
          <w:sz w:val="24"/>
          <w:szCs w:val="24"/>
        </w:rPr>
      </w:pPr>
      <w:r w:rsidRPr="00774EA7">
        <w:rPr>
          <w:rFonts w:ascii="Arial" w:hAnsi="Arial" w:cs="Arial"/>
          <w:color w:val="000000" w:themeColor="text1"/>
          <w:sz w:val="24"/>
          <w:szCs w:val="24"/>
        </w:rPr>
        <w:t xml:space="preserve">  Qual foi a motivação da professora</w:t>
      </w:r>
      <w:r w:rsidR="003731C2" w:rsidRPr="003731C2">
        <w:rPr>
          <w:rFonts w:ascii="Arial" w:hAnsi="Arial" w:cs="Arial"/>
          <w:color w:val="000000" w:themeColor="text1"/>
          <w:sz w:val="24"/>
          <w:szCs w:val="24"/>
        </w:rPr>
        <w:t xml:space="preserve"> Gruwell</w:t>
      </w:r>
      <w:r w:rsidRPr="00774EA7">
        <w:rPr>
          <w:rFonts w:ascii="Arial" w:hAnsi="Arial" w:cs="Arial"/>
          <w:color w:val="000000" w:themeColor="text1"/>
          <w:sz w:val="24"/>
          <w:szCs w:val="24"/>
        </w:rPr>
        <w:t xml:space="preserve"> para começar a lecionar especificamente naquele colégio?</w:t>
      </w:r>
    </w:p>
    <w:p w14:paraId="4FE973DC" w14:textId="77777777" w:rsidR="00097360" w:rsidRPr="00774EA7" w:rsidRDefault="00097360" w:rsidP="00D76914">
      <w:pPr>
        <w:pStyle w:val="PargrafodaLista"/>
        <w:numPr>
          <w:ilvl w:val="0"/>
          <w:numId w:val="15"/>
        </w:numPr>
        <w:spacing w:after="0" w:line="360" w:lineRule="auto"/>
        <w:ind w:left="0" w:firstLine="0"/>
        <w:jc w:val="both"/>
        <w:rPr>
          <w:rFonts w:ascii="Arial" w:hAnsi="Arial" w:cs="Arial"/>
          <w:color w:val="000000" w:themeColor="text1"/>
          <w:sz w:val="24"/>
          <w:szCs w:val="24"/>
        </w:rPr>
      </w:pPr>
      <w:r w:rsidRPr="00774EA7">
        <w:rPr>
          <w:rFonts w:ascii="Arial" w:hAnsi="Arial" w:cs="Arial"/>
          <w:color w:val="000000" w:themeColor="text1"/>
          <w:sz w:val="24"/>
          <w:szCs w:val="24"/>
        </w:rPr>
        <w:t xml:space="preserve">Qual a visão que a diretora da escola tenta passar a Erin sobre os estudantes antes </w:t>
      </w:r>
      <w:r w:rsidR="009469B5" w:rsidRPr="00774EA7">
        <w:rPr>
          <w:rFonts w:ascii="Arial" w:hAnsi="Arial" w:cs="Arial"/>
          <w:color w:val="000000" w:themeColor="text1"/>
          <w:sz w:val="24"/>
          <w:szCs w:val="24"/>
        </w:rPr>
        <w:t>de a professora iniciar</w:t>
      </w:r>
      <w:r w:rsidRPr="00774EA7">
        <w:rPr>
          <w:rFonts w:ascii="Arial" w:hAnsi="Arial" w:cs="Arial"/>
          <w:color w:val="000000" w:themeColor="text1"/>
          <w:sz w:val="24"/>
          <w:szCs w:val="24"/>
        </w:rPr>
        <w:t xml:space="preserve"> as aulas? </w:t>
      </w:r>
    </w:p>
    <w:p w14:paraId="4A0E8CEC" w14:textId="77777777" w:rsidR="009469B5" w:rsidRPr="00774EA7" w:rsidRDefault="009469B5" w:rsidP="00D76914">
      <w:pPr>
        <w:pStyle w:val="PargrafodaLista"/>
        <w:numPr>
          <w:ilvl w:val="0"/>
          <w:numId w:val="15"/>
        </w:numPr>
        <w:spacing w:after="0" w:line="360" w:lineRule="auto"/>
        <w:ind w:left="0" w:firstLine="0"/>
        <w:jc w:val="both"/>
        <w:rPr>
          <w:rFonts w:ascii="Arial" w:hAnsi="Arial" w:cs="Arial"/>
          <w:color w:val="000000" w:themeColor="text1"/>
          <w:sz w:val="24"/>
          <w:szCs w:val="24"/>
        </w:rPr>
      </w:pPr>
      <w:r w:rsidRPr="00774EA7">
        <w:rPr>
          <w:rFonts w:ascii="Arial" w:hAnsi="Arial" w:cs="Arial"/>
          <w:color w:val="000000" w:themeColor="text1"/>
          <w:sz w:val="24"/>
          <w:szCs w:val="24"/>
        </w:rPr>
        <w:t>Além da diretora, quais são os outros personagens do filme que parecem carregam esse mesmo olhar?</w:t>
      </w:r>
    </w:p>
    <w:p w14:paraId="2B4116F2" w14:textId="77777777" w:rsidR="009469B5" w:rsidRPr="00774EA7" w:rsidRDefault="009469B5" w:rsidP="00D76914">
      <w:pPr>
        <w:pStyle w:val="PargrafodaLista"/>
        <w:numPr>
          <w:ilvl w:val="0"/>
          <w:numId w:val="15"/>
        </w:numPr>
        <w:spacing w:after="0" w:line="360" w:lineRule="auto"/>
        <w:ind w:left="0" w:firstLine="0"/>
        <w:jc w:val="both"/>
        <w:rPr>
          <w:rFonts w:ascii="Arial" w:hAnsi="Arial" w:cs="Arial"/>
          <w:color w:val="000000" w:themeColor="text1"/>
          <w:sz w:val="24"/>
          <w:szCs w:val="24"/>
        </w:rPr>
      </w:pPr>
      <w:r w:rsidRPr="00774EA7">
        <w:rPr>
          <w:rFonts w:ascii="Arial" w:hAnsi="Arial" w:cs="Arial"/>
          <w:color w:val="000000" w:themeColor="text1"/>
          <w:sz w:val="24"/>
          <w:szCs w:val="24"/>
        </w:rPr>
        <w:t>A professora Erin também compartilha essa visão sobre os estudantes?</w:t>
      </w:r>
    </w:p>
    <w:p w14:paraId="7B1A1A40" w14:textId="77777777" w:rsidR="009469B5" w:rsidRPr="00774EA7" w:rsidRDefault="009469B5" w:rsidP="00D76914">
      <w:pPr>
        <w:pStyle w:val="PargrafodaLista"/>
        <w:numPr>
          <w:ilvl w:val="0"/>
          <w:numId w:val="15"/>
        </w:numPr>
        <w:spacing w:after="0" w:line="360" w:lineRule="auto"/>
        <w:ind w:left="0" w:firstLine="0"/>
        <w:jc w:val="both"/>
        <w:rPr>
          <w:rFonts w:ascii="Arial" w:hAnsi="Arial" w:cs="Arial"/>
          <w:color w:val="000000" w:themeColor="text1"/>
          <w:sz w:val="24"/>
          <w:szCs w:val="24"/>
        </w:rPr>
      </w:pPr>
      <w:r w:rsidRPr="00774EA7">
        <w:rPr>
          <w:rFonts w:ascii="Arial" w:hAnsi="Arial" w:cs="Arial"/>
          <w:color w:val="000000" w:themeColor="text1"/>
          <w:sz w:val="24"/>
          <w:szCs w:val="24"/>
        </w:rPr>
        <w:lastRenderedPageBreak/>
        <w:t>Como a professora Erin se saiu com os estudantes nos primeiros dias de aula? Por quê?</w:t>
      </w:r>
    </w:p>
    <w:p w14:paraId="336E0F5F" w14:textId="77777777" w:rsidR="009469B5" w:rsidRPr="00774EA7" w:rsidRDefault="009469B5" w:rsidP="00D76914">
      <w:pPr>
        <w:pStyle w:val="PargrafodaLista"/>
        <w:numPr>
          <w:ilvl w:val="0"/>
          <w:numId w:val="15"/>
        </w:numPr>
        <w:spacing w:after="0" w:line="360" w:lineRule="auto"/>
        <w:ind w:left="0" w:firstLine="0"/>
        <w:jc w:val="both"/>
        <w:rPr>
          <w:rFonts w:ascii="Arial" w:hAnsi="Arial" w:cs="Arial"/>
          <w:color w:val="000000" w:themeColor="text1"/>
          <w:sz w:val="24"/>
          <w:szCs w:val="24"/>
        </w:rPr>
      </w:pPr>
      <w:r w:rsidRPr="00774EA7">
        <w:rPr>
          <w:rFonts w:ascii="Arial" w:hAnsi="Arial" w:cs="Arial"/>
          <w:color w:val="000000" w:themeColor="text1"/>
          <w:sz w:val="24"/>
          <w:szCs w:val="24"/>
        </w:rPr>
        <w:t>Qual era a visão dos estudantes sobre a escola e sobre os professores da escola no inicio do filme?</w:t>
      </w:r>
    </w:p>
    <w:p w14:paraId="20508EBF" w14:textId="77777777" w:rsidR="009469B5" w:rsidRPr="00774EA7" w:rsidRDefault="009469B5" w:rsidP="00D76914">
      <w:pPr>
        <w:pStyle w:val="PargrafodaLista"/>
        <w:numPr>
          <w:ilvl w:val="0"/>
          <w:numId w:val="15"/>
        </w:numPr>
        <w:spacing w:after="0" w:line="360" w:lineRule="auto"/>
        <w:ind w:left="0" w:firstLine="0"/>
        <w:jc w:val="both"/>
        <w:rPr>
          <w:rFonts w:ascii="Arial" w:hAnsi="Arial" w:cs="Arial"/>
          <w:color w:val="000000" w:themeColor="text1"/>
          <w:sz w:val="24"/>
          <w:szCs w:val="24"/>
        </w:rPr>
      </w:pPr>
      <w:r w:rsidRPr="00774EA7">
        <w:rPr>
          <w:rFonts w:ascii="Arial" w:hAnsi="Arial" w:cs="Arial"/>
          <w:color w:val="000000" w:themeColor="text1"/>
          <w:sz w:val="24"/>
          <w:szCs w:val="24"/>
        </w:rPr>
        <w:t>Você consegue identificar alguma concepção que você tinha e que tenha se modificado? Qual? Como essa mudança de concepção afetou suas ações?</w:t>
      </w:r>
    </w:p>
    <w:p w14:paraId="67B622B8" w14:textId="77777777" w:rsidR="002567B5" w:rsidRDefault="002567B5" w:rsidP="009469B5">
      <w:pPr>
        <w:spacing w:after="0" w:line="360" w:lineRule="auto"/>
        <w:ind w:left="720"/>
        <w:jc w:val="both"/>
        <w:rPr>
          <w:rFonts w:ascii="Arial" w:hAnsi="Arial" w:cs="Arial"/>
          <w:b/>
          <w:color w:val="000000" w:themeColor="text1"/>
          <w:sz w:val="24"/>
          <w:szCs w:val="24"/>
        </w:rPr>
      </w:pPr>
    </w:p>
    <w:p w14:paraId="6A6B9EAA" w14:textId="77777777" w:rsidR="009469B5" w:rsidRPr="00774EA7" w:rsidRDefault="009469B5" w:rsidP="002567B5">
      <w:pPr>
        <w:spacing w:after="0" w:line="360" w:lineRule="auto"/>
        <w:jc w:val="both"/>
        <w:rPr>
          <w:rFonts w:ascii="Arial" w:hAnsi="Arial" w:cs="Arial"/>
          <w:b/>
          <w:color w:val="000000" w:themeColor="text1"/>
          <w:sz w:val="24"/>
          <w:szCs w:val="24"/>
        </w:rPr>
      </w:pPr>
      <w:r w:rsidRPr="00774EA7">
        <w:rPr>
          <w:rFonts w:ascii="Arial" w:hAnsi="Arial" w:cs="Arial"/>
          <w:b/>
          <w:color w:val="000000" w:themeColor="text1"/>
          <w:sz w:val="24"/>
          <w:szCs w:val="24"/>
        </w:rPr>
        <w:t>DESCRIÇÃO DAS ETAPAS TÉCNICAS DA DINÂMICA DE GRUPOS:</w:t>
      </w:r>
    </w:p>
    <w:p w14:paraId="3DB2C8F5" w14:textId="77777777" w:rsidR="006719E9" w:rsidRPr="00774EA7" w:rsidRDefault="006719E9" w:rsidP="00D76914">
      <w:pPr>
        <w:spacing w:after="0" w:line="360" w:lineRule="auto"/>
        <w:jc w:val="both"/>
        <w:rPr>
          <w:rFonts w:ascii="Arial" w:hAnsi="Arial" w:cs="Arial"/>
          <w:b/>
          <w:color w:val="000000" w:themeColor="text1"/>
          <w:sz w:val="24"/>
          <w:szCs w:val="24"/>
        </w:rPr>
      </w:pPr>
    </w:p>
    <w:p w14:paraId="0ED439BF" w14:textId="77777777" w:rsidR="00CC5858" w:rsidRPr="00774EA7" w:rsidRDefault="00513A83"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1º Passo:</w:t>
      </w:r>
      <w:r w:rsidRPr="00774EA7">
        <w:rPr>
          <w:rFonts w:ascii="Arial" w:hAnsi="Arial" w:cs="Arial"/>
          <w:color w:val="000000" w:themeColor="text1"/>
          <w:sz w:val="24"/>
          <w:szCs w:val="24"/>
        </w:rPr>
        <w:t xml:space="preserve"> Exposição do vídeo</w:t>
      </w:r>
    </w:p>
    <w:p w14:paraId="7EB80696" w14:textId="77777777" w:rsidR="00513A83" w:rsidRPr="00774EA7" w:rsidRDefault="00513A83"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2º Passo: </w:t>
      </w:r>
      <w:r w:rsidRPr="00774EA7">
        <w:rPr>
          <w:rFonts w:ascii="Arial" w:hAnsi="Arial" w:cs="Arial"/>
          <w:color w:val="000000" w:themeColor="text1"/>
          <w:sz w:val="24"/>
          <w:szCs w:val="24"/>
        </w:rPr>
        <w:t xml:space="preserve">Após o filme organizar os professores em um </w:t>
      </w:r>
      <w:r w:rsidR="006719E9" w:rsidRPr="00774EA7">
        <w:rPr>
          <w:rFonts w:ascii="Arial" w:hAnsi="Arial" w:cs="Arial"/>
          <w:color w:val="000000" w:themeColor="text1"/>
          <w:sz w:val="24"/>
          <w:szCs w:val="24"/>
        </w:rPr>
        <w:t>circulo</w:t>
      </w:r>
      <w:r w:rsidRPr="00774EA7">
        <w:rPr>
          <w:rFonts w:ascii="Arial" w:hAnsi="Arial" w:cs="Arial"/>
          <w:color w:val="000000" w:themeColor="text1"/>
          <w:sz w:val="24"/>
          <w:szCs w:val="24"/>
        </w:rPr>
        <w:t xml:space="preserve"> todos sentados, para iniciar o debate.</w:t>
      </w:r>
    </w:p>
    <w:p w14:paraId="74E19D27" w14:textId="77777777" w:rsidR="00513A83" w:rsidRPr="00774EA7" w:rsidRDefault="00513A83"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3º Passo: </w:t>
      </w:r>
      <w:r w:rsidRPr="00774EA7">
        <w:rPr>
          <w:rFonts w:ascii="Arial" w:hAnsi="Arial" w:cs="Arial"/>
          <w:color w:val="000000" w:themeColor="text1"/>
          <w:sz w:val="24"/>
          <w:szCs w:val="24"/>
        </w:rPr>
        <w:t>O facilitador irá</w:t>
      </w:r>
      <w:r w:rsidR="006719E9" w:rsidRPr="00774EA7">
        <w:rPr>
          <w:rFonts w:ascii="Arial" w:hAnsi="Arial" w:cs="Arial"/>
          <w:color w:val="000000" w:themeColor="text1"/>
          <w:sz w:val="24"/>
          <w:szCs w:val="24"/>
        </w:rPr>
        <w:t xml:space="preserve"> </w:t>
      </w:r>
      <w:r w:rsidRPr="00774EA7">
        <w:rPr>
          <w:rFonts w:ascii="Arial" w:hAnsi="Arial" w:cs="Arial"/>
          <w:color w:val="000000" w:themeColor="text1"/>
          <w:sz w:val="24"/>
          <w:szCs w:val="24"/>
        </w:rPr>
        <w:t>iniciar um debate baseado nas perguntas norteadoras citadas no material didático</w:t>
      </w:r>
      <w:r w:rsidR="006719E9" w:rsidRPr="00774EA7">
        <w:rPr>
          <w:rFonts w:ascii="Arial" w:hAnsi="Arial" w:cs="Arial"/>
          <w:color w:val="000000" w:themeColor="text1"/>
          <w:sz w:val="24"/>
          <w:szCs w:val="24"/>
        </w:rPr>
        <w:t>.</w:t>
      </w:r>
    </w:p>
    <w:p w14:paraId="0E56DA55" w14:textId="77777777" w:rsidR="006719E9" w:rsidRPr="00774EA7" w:rsidRDefault="006719E9"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4º Passo:</w:t>
      </w:r>
      <w:r w:rsidRPr="00774EA7">
        <w:rPr>
          <w:rFonts w:ascii="Arial" w:hAnsi="Arial" w:cs="Arial"/>
          <w:color w:val="000000" w:themeColor="text1"/>
          <w:sz w:val="24"/>
          <w:szCs w:val="24"/>
        </w:rPr>
        <w:t xml:space="preserve"> Fazer uma associação entre o filme apresentado e a realidade.</w:t>
      </w:r>
    </w:p>
    <w:p w14:paraId="3502976B" w14:textId="77777777" w:rsidR="00CC5858" w:rsidRPr="00774EA7" w:rsidRDefault="00CC5858" w:rsidP="00D76914">
      <w:pPr>
        <w:spacing w:after="0" w:line="360" w:lineRule="auto"/>
        <w:jc w:val="both"/>
        <w:rPr>
          <w:rFonts w:ascii="Arial" w:hAnsi="Arial" w:cs="Arial"/>
          <w:b/>
          <w:color w:val="FF0000"/>
          <w:sz w:val="24"/>
          <w:szCs w:val="24"/>
        </w:rPr>
      </w:pPr>
    </w:p>
    <w:p w14:paraId="3F77A19D" w14:textId="77777777" w:rsidR="006719E9" w:rsidRPr="00774EA7" w:rsidRDefault="006719E9" w:rsidP="00D76914">
      <w:pPr>
        <w:spacing w:after="0" w:line="360" w:lineRule="auto"/>
        <w:jc w:val="both"/>
        <w:rPr>
          <w:rFonts w:ascii="Arial" w:hAnsi="Arial" w:cs="Arial"/>
          <w:b/>
          <w:color w:val="FF0000"/>
          <w:sz w:val="24"/>
          <w:szCs w:val="24"/>
        </w:rPr>
      </w:pPr>
      <w:r w:rsidRPr="00774EA7">
        <w:rPr>
          <w:rFonts w:ascii="Arial" w:hAnsi="Arial" w:cs="Arial"/>
          <w:b/>
          <w:color w:val="000000" w:themeColor="text1"/>
          <w:sz w:val="24"/>
          <w:szCs w:val="24"/>
        </w:rPr>
        <w:t xml:space="preserve">ESTRATÉGIA </w:t>
      </w:r>
      <w:r w:rsidR="00B96425" w:rsidRPr="00774EA7">
        <w:rPr>
          <w:rFonts w:ascii="Arial" w:hAnsi="Arial" w:cs="Arial"/>
          <w:b/>
          <w:color w:val="000000" w:themeColor="text1"/>
          <w:sz w:val="24"/>
          <w:szCs w:val="24"/>
        </w:rPr>
        <w:t>02:</w:t>
      </w:r>
      <w:r w:rsidRPr="00774EA7">
        <w:rPr>
          <w:rFonts w:ascii="Arial" w:hAnsi="Arial" w:cs="Arial"/>
          <w:b/>
          <w:color w:val="000000" w:themeColor="text1"/>
          <w:sz w:val="24"/>
          <w:szCs w:val="24"/>
        </w:rPr>
        <w:t xml:space="preserve"> </w:t>
      </w:r>
      <w:r w:rsidRPr="00774EA7">
        <w:rPr>
          <w:rFonts w:ascii="Arial" w:hAnsi="Arial" w:cs="Arial"/>
          <w:color w:val="000000" w:themeColor="text1"/>
          <w:sz w:val="24"/>
          <w:szCs w:val="24"/>
        </w:rPr>
        <w:t>Situação problema</w:t>
      </w:r>
    </w:p>
    <w:p w14:paraId="6B7FD149" w14:textId="77777777" w:rsidR="00CC5858" w:rsidRPr="00774EA7" w:rsidRDefault="00CC5858" w:rsidP="00D76914">
      <w:pPr>
        <w:spacing w:after="0" w:line="360" w:lineRule="auto"/>
        <w:jc w:val="both"/>
        <w:rPr>
          <w:rFonts w:ascii="Arial" w:hAnsi="Arial" w:cs="Arial"/>
          <w:b/>
          <w:color w:val="FF0000"/>
          <w:sz w:val="24"/>
          <w:szCs w:val="24"/>
        </w:rPr>
      </w:pPr>
    </w:p>
    <w:p w14:paraId="218CC1C7" w14:textId="77777777" w:rsidR="00751CE1" w:rsidRPr="00774EA7" w:rsidRDefault="006719E9"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Situação Problema: </w:t>
      </w:r>
      <w:r w:rsidRPr="00774EA7">
        <w:rPr>
          <w:rFonts w:ascii="Arial" w:hAnsi="Arial" w:cs="Arial"/>
          <w:color w:val="000000" w:themeColor="text1"/>
          <w:sz w:val="24"/>
          <w:szCs w:val="24"/>
        </w:rPr>
        <w:t>Despertar para o novo</w:t>
      </w:r>
    </w:p>
    <w:p w14:paraId="2FF2A445" w14:textId="77777777" w:rsidR="00B96425" w:rsidRPr="00774EA7" w:rsidRDefault="00B96425" w:rsidP="00D76914">
      <w:pPr>
        <w:spacing w:after="0" w:line="360" w:lineRule="auto"/>
        <w:jc w:val="both"/>
        <w:rPr>
          <w:rFonts w:ascii="Arial" w:hAnsi="Arial" w:cs="Arial"/>
          <w:b/>
          <w:color w:val="000000" w:themeColor="text1"/>
          <w:sz w:val="24"/>
          <w:szCs w:val="24"/>
        </w:rPr>
      </w:pPr>
    </w:p>
    <w:p w14:paraId="0A94AEA8" w14:textId="77777777" w:rsidR="006719E9" w:rsidRPr="00774EA7" w:rsidRDefault="006719E9"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Material de apoio: </w:t>
      </w:r>
      <w:r w:rsidR="00B96425" w:rsidRPr="00774EA7">
        <w:rPr>
          <w:rFonts w:ascii="Arial" w:hAnsi="Arial" w:cs="Arial"/>
          <w:color w:val="000000" w:themeColor="text1"/>
          <w:sz w:val="24"/>
          <w:szCs w:val="24"/>
        </w:rPr>
        <w:t>Artigo:</w:t>
      </w:r>
      <w:r w:rsidR="00B96425" w:rsidRPr="00774EA7">
        <w:rPr>
          <w:rFonts w:ascii="Arial" w:hAnsi="Arial" w:cs="Arial"/>
          <w:b/>
          <w:color w:val="000000" w:themeColor="text1"/>
          <w:sz w:val="24"/>
          <w:szCs w:val="24"/>
        </w:rPr>
        <w:t xml:space="preserve"> </w:t>
      </w:r>
      <w:r w:rsidR="00B96425" w:rsidRPr="00774EA7">
        <w:rPr>
          <w:rFonts w:ascii="Arial" w:hAnsi="Arial" w:cs="Arial"/>
          <w:color w:val="000000" w:themeColor="text1"/>
          <w:sz w:val="24"/>
          <w:szCs w:val="24"/>
        </w:rPr>
        <w:t>Escrever bons problemas. Lima, Linhares (2008).</w:t>
      </w:r>
    </w:p>
    <w:p w14:paraId="04FD105E" w14:textId="518B02DC" w:rsidR="00B96425" w:rsidRPr="00774EA7" w:rsidRDefault="00D76914" w:rsidP="00D76914">
      <w:pPr>
        <w:tabs>
          <w:tab w:val="left" w:pos="6810"/>
        </w:tabs>
        <w:spacing w:after="0" w:line="360" w:lineRule="auto"/>
        <w:ind w:firstLine="708"/>
        <w:jc w:val="both"/>
        <w:rPr>
          <w:rFonts w:ascii="Arial" w:hAnsi="Arial" w:cs="Arial"/>
          <w:b/>
          <w:color w:val="000000" w:themeColor="text1"/>
          <w:sz w:val="24"/>
          <w:szCs w:val="24"/>
        </w:rPr>
      </w:pPr>
      <w:r>
        <w:rPr>
          <w:rFonts w:ascii="Arial" w:hAnsi="Arial" w:cs="Arial"/>
          <w:b/>
          <w:color w:val="000000" w:themeColor="text1"/>
          <w:sz w:val="24"/>
          <w:szCs w:val="24"/>
        </w:rPr>
        <w:tab/>
      </w:r>
    </w:p>
    <w:p w14:paraId="7B699580" w14:textId="77777777" w:rsidR="00B96425" w:rsidRPr="00774EA7" w:rsidRDefault="00B96425"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Local: </w:t>
      </w:r>
      <w:r w:rsidRPr="00774EA7">
        <w:rPr>
          <w:rFonts w:ascii="Arial" w:hAnsi="Arial" w:cs="Arial"/>
          <w:color w:val="000000" w:themeColor="text1"/>
          <w:sz w:val="24"/>
          <w:szCs w:val="24"/>
        </w:rPr>
        <w:t>Centro técnico especializado do Acre – CETEAC.</w:t>
      </w:r>
    </w:p>
    <w:p w14:paraId="1C9947EA" w14:textId="77777777" w:rsidR="00B96425" w:rsidRPr="00774EA7" w:rsidRDefault="00B96425" w:rsidP="00B96425">
      <w:pPr>
        <w:spacing w:after="0" w:line="360" w:lineRule="auto"/>
        <w:ind w:firstLine="708"/>
        <w:jc w:val="both"/>
        <w:rPr>
          <w:rFonts w:ascii="Arial" w:hAnsi="Arial" w:cs="Arial"/>
          <w:b/>
          <w:color w:val="000000" w:themeColor="text1"/>
          <w:sz w:val="24"/>
          <w:szCs w:val="24"/>
        </w:rPr>
      </w:pPr>
    </w:p>
    <w:p w14:paraId="3F688B96" w14:textId="3424AA1A" w:rsidR="00B96425" w:rsidRPr="00774EA7" w:rsidRDefault="00B96425" w:rsidP="00D76914">
      <w:pPr>
        <w:spacing w:after="0" w:line="360" w:lineRule="auto"/>
        <w:jc w:val="both"/>
        <w:rPr>
          <w:rFonts w:ascii="Arial" w:hAnsi="Arial" w:cs="Arial"/>
          <w:color w:val="000000" w:themeColor="text1"/>
          <w:sz w:val="24"/>
          <w:szCs w:val="24"/>
        </w:rPr>
      </w:pPr>
      <w:r w:rsidRPr="00541679">
        <w:rPr>
          <w:rFonts w:ascii="Arial" w:hAnsi="Arial" w:cs="Arial"/>
          <w:b/>
          <w:color w:val="000000" w:themeColor="text1"/>
          <w:sz w:val="24"/>
          <w:szCs w:val="24"/>
        </w:rPr>
        <w:t>INTENCIONALIDADE:</w:t>
      </w:r>
      <w:r w:rsidRPr="00541679">
        <w:rPr>
          <w:rFonts w:ascii="Arial" w:hAnsi="Arial" w:cs="Arial"/>
          <w:color w:val="000000" w:themeColor="text1"/>
          <w:sz w:val="24"/>
          <w:szCs w:val="24"/>
        </w:rPr>
        <w:t xml:space="preserve"> A estratégia que escolhi, e de grande potência para os docentes no que diz respeito </w:t>
      </w:r>
      <w:r w:rsidR="005115C4" w:rsidRPr="00541679">
        <w:rPr>
          <w:rFonts w:ascii="Arial" w:hAnsi="Arial" w:cs="Arial"/>
          <w:color w:val="000000" w:themeColor="text1"/>
          <w:sz w:val="24"/>
          <w:szCs w:val="24"/>
        </w:rPr>
        <w:t>à</w:t>
      </w:r>
      <w:r w:rsidRPr="00541679">
        <w:rPr>
          <w:rFonts w:ascii="Arial" w:hAnsi="Arial" w:cs="Arial"/>
          <w:color w:val="000000" w:themeColor="text1"/>
          <w:sz w:val="24"/>
          <w:szCs w:val="24"/>
        </w:rPr>
        <w:t xml:space="preserve"> abordagem do ensino-aprendizagem. Estimula os conflitos sociocongnitivos potenciais do aluno.</w:t>
      </w:r>
    </w:p>
    <w:p w14:paraId="28BFE072" w14:textId="77777777" w:rsidR="00B96425" w:rsidRPr="00774EA7" w:rsidRDefault="00B96425" w:rsidP="00D76914">
      <w:pPr>
        <w:spacing w:after="0" w:line="360" w:lineRule="auto"/>
        <w:jc w:val="both"/>
        <w:rPr>
          <w:rFonts w:ascii="Arial" w:hAnsi="Arial" w:cs="Arial"/>
          <w:b/>
          <w:color w:val="000000" w:themeColor="text1"/>
          <w:sz w:val="24"/>
          <w:szCs w:val="24"/>
        </w:rPr>
      </w:pPr>
    </w:p>
    <w:p w14:paraId="64123EEB" w14:textId="77777777" w:rsidR="00E953C6" w:rsidRPr="00774EA7" w:rsidRDefault="00B96425" w:rsidP="00D76914">
      <w:pPr>
        <w:spacing w:after="0" w:line="360" w:lineRule="auto"/>
        <w:jc w:val="both"/>
        <w:rPr>
          <w:rFonts w:ascii="Arial" w:hAnsi="Arial" w:cs="Arial"/>
          <w:b/>
          <w:color w:val="000000" w:themeColor="text1"/>
          <w:sz w:val="24"/>
          <w:szCs w:val="24"/>
        </w:rPr>
      </w:pPr>
      <w:r w:rsidRPr="00774EA7">
        <w:rPr>
          <w:rFonts w:ascii="Arial" w:hAnsi="Arial" w:cs="Arial"/>
          <w:b/>
          <w:color w:val="000000" w:themeColor="text1"/>
          <w:sz w:val="24"/>
          <w:szCs w:val="24"/>
        </w:rPr>
        <w:t>JUSTIFICATIVA DA ESCOLHA DA ESTRATÉGIA:</w:t>
      </w:r>
      <w:r w:rsidRPr="00774EA7">
        <w:rPr>
          <w:rFonts w:ascii="Arial" w:hAnsi="Arial" w:cs="Arial"/>
          <w:color w:val="000000" w:themeColor="text1"/>
          <w:sz w:val="24"/>
          <w:szCs w:val="24"/>
        </w:rPr>
        <w:t xml:space="preserve"> </w:t>
      </w:r>
      <w:r w:rsidR="00E953C6" w:rsidRPr="00774EA7">
        <w:rPr>
          <w:rFonts w:ascii="Arial" w:hAnsi="Arial" w:cs="Arial"/>
          <w:color w:val="000000" w:themeColor="text1"/>
          <w:sz w:val="24"/>
          <w:szCs w:val="24"/>
        </w:rPr>
        <w:t>Competência tem como característica tomada de decisão mobilização de recursos. Ou seja, as situações problema colocam o aluno como protagonista do conhecimento e o professor como o gestor entre o saber e o aluno</w:t>
      </w:r>
      <w:r w:rsidR="00E953C6" w:rsidRPr="00774EA7">
        <w:rPr>
          <w:rFonts w:ascii="Arial" w:hAnsi="Arial" w:cs="Arial"/>
          <w:b/>
          <w:color w:val="000000" w:themeColor="text1"/>
          <w:sz w:val="24"/>
          <w:szCs w:val="24"/>
        </w:rPr>
        <w:t>.</w:t>
      </w:r>
    </w:p>
    <w:p w14:paraId="2B049E7B" w14:textId="24F2DE8A" w:rsidR="00E953C6" w:rsidRPr="00774EA7" w:rsidRDefault="00711C0E" w:rsidP="00D76914">
      <w:pPr>
        <w:spacing w:after="0" w:line="360" w:lineRule="auto"/>
        <w:ind w:firstLine="708"/>
        <w:jc w:val="both"/>
        <w:rPr>
          <w:rFonts w:ascii="Arial" w:hAnsi="Arial" w:cs="Arial"/>
          <w:color w:val="000000" w:themeColor="text1"/>
          <w:sz w:val="24"/>
          <w:szCs w:val="24"/>
        </w:rPr>
      </w:pPr>
      <w:r w:rsidRPr="00774EA7">
        <w:rPr>
          <w:rFonts w:ascii="Arial" w:hAnsi="Arial" w:cs="Arial"/>
          <w:color w:val="000000" w:themeColor="text1"/>
          <w:sz w:val="24"/>
          <w:szCs w:val="24"/>
        </w:rPr>
        <w:t>Conforme ¨</w:t>
      </w:r>
      <w:r w:rsidR="00E953C6" w:rsidRPr="00774EA7">
        <w:rPr>
          <w:rFonts w:ascii="Arial" w:hAnsi="Arial" w:cs="Arial"/>
          <w:color w:val="000000" w:themeColor="text1"/>
          <w:sz w:val="24"/>
          <w:szCs w:val="24"/>
        </w:rPr>
        <w:t>Simon,</w:t>
      </w:r>
      <w:r w:rsidR="00B178F6" w:rsidRPr="00774EA7">
        <w:rPr>
          <w:rFonts w:ascii="Arial" w:hAnsi="Arial" w:cs="Arial"/>
          <w:color w:val="000000" w:themeColor="text1"/>
          <w:sz w:val="24"/>
          <w:szCs w:val="24"/>
        </w:rPr>
        <w:t xml:space="preserve"> </w:t>
      </w:r>
      <w:r w:rsidR="00E953C6" w:rsidRPr="00774EA7">
        <w:rPr>
          <w:rFonts w:ascii="Arial" w:hAnsi="Arial" w:cs="Arial"/>
          <w:color w:val="000000" w:themeColor="text1"/>
          <w:sz w:val="24"/>
          <w:szCs w:val="24"/>
        </w:rPr>
        <w:t>Jezine,</w:t>
      </w:r>
      <w:r w:rsidR="00B178F6" w:rsidRPr="00774EA7">
        <w:rPr>
          <w:rFonts w:ascii="Arial" w:hAnsi="Arial" w:cs="Arial"/>
          <w:color w:val="000000" w:themeColor="text1"/>
          <w:sz w:val="24"/>
          <w:szCs w:val="24"/>
        </w:rPr>
        <w:t xml:space="preserve"> </w:t>
      </w:r>
      <w:r w:rsidR="00E953C6" w:rsidRPr="00774EA7">
        <w:rPr>
          <w:rFonts w:ascii="Arial" w:hAnsi="Arial" w:cs="Arial"/>
          <w:color w:val="000000" w:themeColor="text1"/>
          <w:sz w:val="24"/>
          <w:szCs w:val="24"/>
        </w:rPr>
        <w:t>Vasconcelos e</w:t>
      </w:r>
      <w:r w:rsidR="00B178F6" w:rsidRPr="00774EA7">
        <w:rPr>
          <w:rFonts w:ascii="Arial" w:hAnsi="Arial" w:cs="Arial"/>
          <w:sz w:val="24"/>
          <w:szCs w:val="24"/>
        </w:rPr>
        <w:t xml:space="preserve"> </w:t>
      </w:r>
      <w:r w:rsidR="00EC4DD1">
        <w:rPr>
          <w:rFonts w:ascii="Arial" w:hAnsi="Arial" w:cs="Arial"/>
          <w:color w:val="000000" w:themeColor="text1"/>
          <w:sz w:val="24"/>
          <w:szCs w:val="24"/>
        </w:rPr>
        <w:t>et.al., 2014</w:t>
      </w:r>
      <w:r w:rsidR="00EC4DD1" w:rsidRPr="00774EA7">
        <w:rPr>
          <w:rFonts w:ascii="Arial" w:hAnsi="Arial" w:cs="Arial"/>
          <w:color w:val="000000" w:themeColor="text1"/>
          <w:sz w:val="24"/>
          <w:szCs w:val="24"/>
        </w:rPr>
        <w:t xml:space="preserve">¨ </w:t>
      </w:r>
      <w:r w:rsidR="00B178F6" w:rsidRPr="00774EA7">
        <w:rPr>
          <w:rFonts w:ascii="Arial" w:hAnsi="Arial" w:cs="Arial"/>
          <w:color w:val="000000" w:themeColor="text1"/>
          <w:sz w:val="24"/>
          <w:szCs w:val="24"/>
        </w:rPr>
        <w:t>a Aprendizagem baseada me problemas</w:t>
      </w:r>
      <w:r w:rsidRPr="00774EA7">
        <w:rPr>
          <w:rFonts w:ascii="Arial" w:hAnsi="Arial" w:cs="Arial"/>
          <w:color w:val="000000" w:themeColor="text1"/>
          <w:sz w:val="24"/>
          <w:szCs w:val="24"/>
        </w:rPr>
        <w:t xml:space="preserve"> </w:t>
      </w:r>
      <w:r w:rsidR="00B178F6" w:rsidRPr="00774EA7">
        <w:rPr>
          <w:rFonts w:ascii="Arial" w:hAnsi="Arial" w:cs="Arial"/>
          <w:color w:val="000000" w:themeColor="text1"/>
          <w:sz w:val="24"/>
          <w:szCs w:val="24"/>
        </w:rPr>
        <w:t>(</w:t>
      </w:r>
      <w:r w:rsidRPr="00774EA7">
        <w:rPr>
          <w:rFonts w:ascii="Arial" w:hAnsi="Arial" w:cs="Arial"/>
          <w:color w:val="000000" w:themeColor="text1"/>
          <w:sz w:val="24"/>
          <w:szCs w:val="24"/>
        </w:rPr>
        <w:t xml:space="preserve"> </w:t>
      </w:r>
      <w:r w:rsidR="00B178F6" w:rsidRPr="00774EA7">
        <w:rPr>
          <w:rFonts w:ascii="Arial" w:hAnsi="Arial" w:cs="Arial"/>
          <w:color w:val="000000" w:themeColor="text1"/>
          <w:sz w:val="24"/>
          <w:szCs w:val="24"/>
        </w:rPr>
        <w:t>Problem Based Learning)</w:t>
      </w:r>
      <w:r w:rsidR="00A066A7" w:rsidRPr="00774EA7">
        <w:rPr>
          <w:rFonts w:ascii="Arial" w:hAnsi="Arial" w:cs="Arial"/>
          <w:color w:val="000000" w:themeColor="text1"/>
          <w:sz w:val="24"/>
          <w:szCs w:val="24"/>
        </w:rPr>
        <w:t xml:space="preserve"> é um método centrado no </w:t>
      </w:r>
      <w:r w:rsidR="00A066A7" w:rsidRPr="00774EA7">
        <w:rPr>
          <w:rFonts w:ascii="Arial" w:hAnsi="Arial" w:cs="Arial"/>
          <w:color w:val="000000" w:themeColor="text1"/>
          <w:sz w:val="24"/>
          <w:szCs w:val="24"/>
        </w:rPr>
        <w:lastRenderedPageBreak/>
        <w:t>estudante desenvolvido na Universidade de McMaster, no Canadá, e o final da década de 60.</w:t>
      </w:r>
    </w:p>
    <w:p w14:paraId="6B4097BE" w14:textId="54D86FAE" w:rsidR="00450A50" w:rsidRPr="00774EA7" w:rsidRDefault="00A066A7" w:rsidP="00D76914">
      <w:pPr>
        <w:spacing w:after="0" w:line="360" w:lineRule="auto"/>
        <w:ind w:firstLine="708"/>
        <w:jc w:val="both"/>
        <w:rPr>
          <w:rFonts w:ascii="Arial" w:hAnsi="Arial" w:cs="Arial"/>
          <w:b/>
          <w:color w:val="000000" w:themeColor="text1"/>
          <w:sz w:val="24"/>
          <w:szCs w:val="24"/>
        </w:rPr>
      </w:pPr>
      <w:r w:rsidRPr="00774EA7">
        <w:rPr>
          <w:rFonts w:ascii="Arial" w:hAnsi="Arial" w:cs="Arial"/>
          <w:color w:val="000000" w:themeColor="text1"/>
          <w:sz w:val="24"/>
          <w:szCs w:val="24"/>
        </w:rPr>
        <w:t>O ponto de partida será seu conhecimento prévio e instigando sua curiosidade e criatividade, com isso promover uma aprendizagem significativa. O</w:t>
      </w:r>
      <w:r w:rsidR="00C31391">
        <w:rPr>
          <w:rFonts w:ascii="Arial" w:hAnsi="Arial" w:cs="Arial"/>
          <w:color w:val="000000" w:themeColor="text1"/>
          <w:sz w:val="24"/>
          <w:szCs w:val="24"/>
        </w:rPr>
        <w:t xml:space="preserve"> </w:t>
      </w:r>
      <w:r w:rsidRPr="00774EA7">
        <w:rPr>
          <w:rFonts w:ascii="Arial" w:hAnsi="Arial" w:cs="Arial"/>
          <w:color w:val="000000" w:themeColor="text1"/>
          <w:sz w:val="24"/>
          <w:szCs w:val="24"/>
        </w:rPr>
        <w:t xml:space="preserve">PBL traz o problema já todo estruturado previamente, sendo possível </w:t>
      </w:r>
      <w:r w:rsidR="00711C0E" w:rsidRPr="00774EA7">
        <w:rPr>
          <w:rFonts w:ascii="Arial" w:hAnsi="Arial" w:cs="Arial"/>
          <w:color w:val="000000" w:themeColor="text1"/>
          <w:sz w:val="24"/>
          <w:szCs w:val="24"/>
        </w:rPr>
        <w:t>estipular, os problemas, os objetivos, o que facilita a integração dos diferentes conteúdos curriculares.</w:t>
      </w:r>
      <w:r w:rsidRPr="00774EA7">
        <w:rPr>
          <w:rFonts w:ascii="Arial" w:hAnsi="Arial" w:cs="Arial"/>
          <w:color w:val="000000" w:themeColor="text1"/>
          <w:sz w:val="24"/>
          <w:szCs w:val="24"/>
        </w:rPr>
        <w:t xml:space="preserve"> </w:t>
      </w:r>
    </w:p>
    <w:p w14:paraId="280A43AB" w14:textId="77777777" w:rsidR="00E953C6" w:rsidRPr="00774EA7" w:rsidRDefault="00E953C6" w:rsidP="00D76914">
      <w:pPr>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 xml:space="preserve">Figura 02: </w:t>
      </w:r>
      <w:r w:rsidRPr="00774EA7">
        <w:rPr>
          <w:rFonts w:ascii="Arial" w:hAnsi="Arial" w:cs="Arial"/>
          <w:color w:val="000000" w:themeColor="text1"/>
          <w:sz w:val="24"/>
          <w:szCs w:val="24"/>
        </w:rPr>
        <w:t xml:space="preserve">Cenários efetivos para o contexto de aprendizado baseado em problemas. </w:t>
      </w:r>
    </w:p>
    <w:tbl>
      <w:tblPr>
        <w:tblStyle w:val="Tabelacomgrade"/>
        <w:tblW w:w="9737" w:type="dxa"/>
        <w:tblLook w:val="04A0" w:firstRow="1" w:lastRow="0" w:firstColumn="1" w:lastColumn="0" w:noHBand="0" w:noVBand="1"/>
      </w:tblPr>
      <w:tblGrid>
        <w:gridCol w:w="9737"/>
      </w:tblGrid>
      <w:tr w:rsidR="00F5040E" w:rsidRPr="00774EA7" w14:paraId="2CA1D652" w14:textId="77777777" w:rsidTr="00F5040E">
        <w:trPr>
          <w:trHeight w:val="382"/>
        </w:trPr>
        <w:tc>
          <w:tcPr>
            <w:tcW w:w="9737" w:type="dxa"/>
          </w:tcPr>
          <w:p w14:paraId="2CD2C379" w14:textId="77777777" w:rsidR="00F5040E" w:rsidRPr="00774EA7" w:rsidRDefault="00F5040E" w:rsidP="00E809B6">
            <w:pPr>
              <w:rPr>
                <w:rFonts w:ascii="Arial" w:eastAsia="Times New Roman" w:hAnsi="Arial" w:cs="Arial"/>
                <w:sz w:val="24"/>
                <w:szCs w:val="24"/>
                <w:lang w:eastAsia="pt-BR"/>
              </w:rPr>
            </w:pPr>
            <w:r w:rsidRPr="00774EA7">
              <w:rPr>
                <w:rFonts w:ascii="Arial" w:eastAsia="Times New Roman" w:hAnsi="Arial" w:cs="Arial"/>
                <w:sz w:val="24"/>
                <w:szCs w:val="24"/>
                <w:lang w:eastAsia="pt-BR"/>
              </w:rPr>
              <w:t>Cenários efetivos para o contexto de aprendizado baseado em problemas</w:t>
            </w:r>
          </w:p>
        </w:tc>
      </w:tr>
      <w:tr w:rsidR="00F5040E" w:rsidRPr="00774EA7" w14:paraId="5AA51BE8" w14:textId="77777777" w:rsidTr="00F5040E">
        <w:trPr>
          <w:trHeight w:val="765"/>
        </w:trPr>
        <w:tc>
          <w:tcPr>
            <w:tcW w:w="9737" w:type="dxa"/>
          </w:tcPr>
          <w:p w14:paraId="57A7C7B4" w14:textId="77777777" w:rsidR="00F5040E" w:rsidRPr="00774EA7" w:rsidRDefault="00F5040E" w:rsidP="00E809B6">
            <w:pPr>
              <w:rPr>
                <w:rFonts w:ascii="Arial" w:eastAsia="Times New Roman" w:hAnsi="Arial" w:cs="Arial"/>
                <w:sz w:val="24"/>
                <w:szCs w:val="24"/>
                <w:lang w:eastAsia="pt-BR"/>
              </w:rPr>
            </w:pPr>
            <w:r w:rsidRPr="00774EA7">
              <w:rPr>
                <w:rFonts w:ascii="Arial" w:eastAsia="Times New Roman" w:hAnsi="Arial" w:cs="Arial"/>
                <w:sz w:val="24"/>
                <w:szCs w:val="24"/>
                <w:lang w:eastAsia="pt-BR"/>
              </w:rPr>
              <w:t>Objetivos de estudo devem ser definidos pelos estudantes, depois de analisar o problema, congruentemente com os objetivos propostos pelo currículo.</w:t>
            </w:r>
          </w:p>
        </w:tc>
      </w:tr>
      <w:tr w:rsidR="00F5040E" w:rsidRPr="00774EA7" w14:paraId="43490596" w14:textId="77777777" w:rsidTr="00F5040E">
        <w:trPr>
          <w:trHeight w:val="786"/>
        </w:trPr>
        <w:tc>
          <w:tcPr>
            <w:tcW w:w="9737" w:type="dxa"/>
          </w:tcPr>
          <w:p w14:paraId="0B2C731E" w14:textId="77777777" w:rsidR="00F5040E" w:rsidRPr="00774EA7" w:rsidRDefault="00F5040E" w:rsidP="00E809B6">
            <w:pPr>
              <w:rPr>
                <w:rFonts w:ascii="Arial" w:eastAsia="Times New Roman" w:hAnsi="Arial" w:cs="Arial"/>
                <w:sz w:val="24"/>
                <w:szCs w:val="24"/>
                <w:lang w:eastAsia="pt-BR"/>
              </w:rPr>
            </w:pPr>
            <w:r w:rsidRPr="00774EA7">
              <w:rPr>
                <w:rFonts w:ascii="Arial" w:eastAsia="Times New Roman" w:hAnsi="Arial" w:cs="Arial"/>
                <w:sz w:val="24"/>
                <w:szCs w:val="24"/>
                <w:lang w:eastAsia="pt-BR"/>
              </w:rPr>
              <w:t>Os problemas devem ser apropriados à fase do currículo e ao nível da compreensão dos estudantes.</w:t>
            </w:r>
          </w:p>
        </w:tc>
      </w:tr>
      <w:tr w:rsidR="00F5040E" w:rsidRPr="00774EA7" w14:paraId="2FB1A56E" w14:textId="77777777" w:rsidTr="00F5040E">
        <w:trPr>
          <w:trHeight w:val="765"/>
        </w:trPr>
        <w:tc>
          <w:tcPr>
            <w:tcW w:w="9737" w:type="dxa"/>
          </w:tcPr>
          <w:p w14:paraId="63683477" w14:textId="77777777" w:rsidR="00F5040E" w:rsidRPr="00774EA7" w:rsidRDefault="00F5040E" w:rsidP="00E809B6">
            <w:pPr>
              <w:rPr>
                <w:rFonts w:ascii="Arial" w:eastAsia="Times New Roman" w:hAnsi="Arial" w:cs="Arial"/>
                <w:sz w:val="24"/>
                <w:szCs w:val="24"/>
                <w:lang w:eastAsia="pt-BR"/>
              </w:rPr>
            </w:pPr>
            <w:r w:rsidRPr="00774EA7">
              <w:rPr>
                <w:rFonts w:ascii="Arial" w:eastAsia="Times New Roman" w:hAnsi="Arial" w:cs="Arial"/>
                <w:sz w:val="24"/>
                <w:szCs w:val="24"/>
                <w:lang w:eastAsia="pt-BR"/>
              </w:rPr>
              <w:t>Os cenários devem conter interesse intrínseco para os estudantes e serem relevantes para a prática futura.</w:t>
            </w:r>
          </w:p>
        </w:tc>
      </w:tr>
      <w:tr w:rsidR="00F5040E" w:rsidRPr="00774EA7" w14:paraId="7FA6A737" w14:textId="77777777" w:rsidTr="00F5040E">
        <w:trPr>
          <w:trHeight w:val="786"/>
        </w:trPr>
        <w:tc>
          <w:tcPr>
            <w:tcW w:w="9737" w:type="dxa"/>
          </w:tcPr>
          <w:p w14:paraId="4D242B87" w14:textId="77777777" w:rsidR="00F5040E" w:rsidRPr="00774EA7" w:rsidRDefault="00F5040E" w:rsidP="00E809B6">
            <w:pPr>
              <w:rPr>
                <w:rFonts w:ascii="Arial" w:eastAsia="Times New Roman" w:hAnsi="Arial" w:cs="Arial"/>
                <w:sz w:val="24"/>
                <w:szCs w:val="24"/>
                <w:lang w:eastAsia="pt-BR"/>
              </w:rPr>
            </w:pPr>
            <w:r w:rsidRPr="00774EA7">
              <w:rPr>
                <w:rFonts w:ascii="Arial" w:eastAsia="Times New Roman" w:hAnsi="Arial" w:cs="Arial"/>
                <w:sz w:val="24"/>
                <w:szCs w:val="24"/>
                <w:lang w:eastAsia="pt-BR"/>
              </w:rPr>
              <w:t>As ciências básicas devem ser apresentadas no contexto de um cenário clínico para encorajar a integração de conhecimentos</w:t>
            </w:r>
          </w:p>
        </w:tc>
      </w:tr>
      <w:tr w:rsidR="00F5040E" w:rsidRPr="00774EA7" w14:paraId="75A7BBDE" w14:textId="77777777" w:rsidTr="00F5040E">
        <w:trPr>
          <w:trHeight w:val="765"/>
        </w:trPr>
        <w:tc>
          <w:tcPr>
            <w:tcW w:w="9737" w:type="dxa"/>
          </w:tcPr>
          <w:p w14:paraId="3769ECA1" w14:textId="77777777" w:rsidR="00F5040E" w:rsidRPr="00774EA7" w:rsidRDefault="00F5040E" w:rsidP="00E809B6">
            <w:pPr>
              <w:rPr>
                <w:rFonts w:ascii="Arial" w:eastAsia="Times New Roman" w:hAnsi="Arial" w:cs="Arial"/>
                <w:sz w:val="24"/>
                <w:szCs w:val="24"/>
                <w:lang w:eastAsia="pt-BR"/>
              </w:rPr>
            </w:pPr>
            <w:r w:rsidRPr="00774EA7">
              <w:rPr>
                <w:rFonts w:ascii="Arial" w:eastAsia="Times New Roman" w:hAnsi="Arial" w:cs="Arial"/>
                <w:sz w:val="24"/>
                <w:szCs w:val="24"/>
                <w:lang w:eastAsia="pt-BR"/>
              </w:rPr>
              <w:t>Os cenários devem conter gatilhos para estimular as discussões e encorajar os estudantes a procurar explicações para os itens apresentados</w:t>
            </w:r>
          </w:p>
        </w:tc>
      </w:tr>
      <w:tr w:rsidR="00F5040E" w:rsidRPr="00774EA7" w14:paraId="152554BD" w14:textId="77777777" w:rsidTr="00F5040E">
        <w:trPr>
          <w:trHeight w:val="765"/>
        </w:trPr>
        <w:tc>
          <w:tcPr>
            <w:tcW w:w="9737" w:type="dxa"/>
          </w:tcPr>
          <w:p w14:paraId="3EDF3C9E" w14:textId="77777777" w:rsidR="00F5040E" w:rsidRPr="00774EA7" w:rsidRDefault="00F5040E" w:rsidP="00E809B6">
            <w:pPr>
              <w:rPr>
                <w:rFonts w:ascii="Arial" w:eastAsia="Times New Roman" w:hAnsi="Arial" w:cs="Arial"/>
                <w:sz w:val="24"/>
                <w:szCs w:val="24"/>
                <w:lang w:eastAsia="pt-BR"/>
              </w:rPr>
            </w:pPr>
            <w:r w:rsidRPr="00774EA7">
              <w:rPr>
                <w:rFonts w:ascii="Arial" w:eastAsia="Times New Roman" w:hAnsi="Arial" w:cs="Arial"/>
                <w:sz w:val="24"/>
                <w:szCs w:val="24"/>
                <w:lang w:eastAsia="pt-BR"/>
              </w:rPr>
              <w:t>O problema deve ser suficientemente aberto, evitando que a discussão seja interrompida muito precocemente no processo.</w:t>
            </w:r>
          </w:p>
        </w:tc>
      </w:tr>
      <w:tr w:rsidR="00F5040E" w:rsidRPr="00774EA7" w14:paraId="679A3694" w14:textId="77777777" w:rsidTr="00F5040E">
        <w:trPr>
          <w:trHeight w:val="807"/>
        </w:trPr>
        <w:tc>
          <w:tcPr>
            <w:tcW w:w="9737" w:type="dxa"/>
          </w:tcPr>
          <w:p w14:paraId="54309A3F" w14:textId="77777777" w:rsidR="00F5040E" w:rsidRPr="00774EA7" w:rsidRDefault="00F5040E" w:rsidP="00E809B6">
            <w:pPr>
              <w:rPr>
                <w:rFonts w:ascii="Arial" w:eastAsia="Times New Roman" w:hAnsi="Arial" w:cs="Arial"/>
                <w:sz w:val="24"/>
                <w:szCs w:val="24"/>
                <w:lang w:eastAsia="pt-BR"/>
              </w:rPr>
            </w:pPr>
            <w:r w:rsidRPr="00774EA7">
              <w:rPr>
                <w:rFonts w:ascii="Arial" w:eastAsia="Times New Roman" w:hAnsi="Arial" w:cs="Arial"/>
                <w:sz w:val="24"/>
                <w:szCs w:val="24"/>
                <w:lang w:eastAsia="pt-BR"/>
              </w:rPr>
              <w:t>Os cenários devem promover participação dos estudantes na procura de informação de vários recursos de aprendizagem.</w:t>
            </w:r>
          </w:p>
        </w:tc>
      </w:tr>
    </w:tbl>
    <w:p w14:paraId="222CC7D9" w14:textId="77777777" w:rsidR="00F5040E" w:rsidRPr="00774EA7" w:rsidRDefault="00F5040E" w:rsidP="00F5040E">
      <w:pPr>
        <w:spacing w:after="0" w:line="240" w:lineRule="auto"/>
        <w:rPr>
          <w:rFonts w:ascii="Arial" w:eastAsia="Times New Roman" w:hAnsi="Arial" w:cs="Arial"/>
          <w:sz w:val="24"/>
          <w:szCs w:val="24"/>
          <w:lang w:eastAsia="pt-BR"/>
        </w:rPr>
      </w:pPr>
      <w:r w:rsidRPr="00774EA7">
        <w:rPr>
          <w:rFonts w:ascii="Arial" w:eastAsia="Times New Roman" w:hAnsi="Arial" w:cs="Arial"/>
          <w:sz w:val="24"/>
          <w:szCs w:val="24"/>
          <w:lang w:eastAsia="pt-BR"/>
        </w:rPr>
        <w:t>Fonte: Baseado em Wood DF. ABC of learning and teaching in medicine: Problem- based learning. BMJ 2003; 326:328-330</w:t>
      </w:r>
    </w:p>
    <w:p w14:paraId="2AFBA1E1" w14:textId="77777777" w:rsidR="00711C0E" w:rsidRPr="00774EA7" w:rsidRDefault="00711C0E" w:rsidP="00711C0E">
      <w:pPr>
        <w:tabs>
          <w:tab w:val="left" w:pos="4170"/>
        </w:tabs>
        <w:spacing w:after="0" w:line="360" w:lineRule="auto"/>
        <w:jc w:val="both"/>
        <w:rPr>
          <w:rFonts w:ascii="Arial" w:hAnsi="Arial" w:cs="Arial"/>
          <w:b/>
          <w:color w:val="000000" w:themeColor="text1"/>
          <w:sz w:val="24"/>
          <w:szCs w:val="24"/>
        </w:rPr>
      </w:pPr>
    </w:p>
    <w:p w14:paraId="127E0A9C" w14:textId="77777777" w:rsidR="00B96425" w:rsidRPr="00774EA7" w:rsidRDefault="00730B8D" w:rsidP="00711C0E">
      <w:pPr>
        <w:tabs>
          <w:tab w:val="left" w:pos="4170"/>
        </w:tabs>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PÚ</w:t>
      </w:r>
      <w:r w:rsidR="00B96425" w:rsidRPr="00774EA7">
        <w:rPr>
          <w:rFonts w:ascii="Arial" w:hAnsi="Arial" w:cs="Arial"/>
          <w:b/>
          <w:color w:val="000000" w:themeColor="text1"/>
          <w:sz w:val="24"/>
          <w:szCs w:val="24"/>
        </w:rPr>
        <w:t xml:space="preserve">BLICO ALVO: </w:t>
      </w:r>
      <w:r w:rsidR="00B96425" w:rsidRPr="00774EA7">
        <w:rPr>
          <w:rFonts w:ascii="Arial" w:hAnsi="Arial" w:cs="Arial"/>
          <w:color w:val="000000" w:themeColor="text1"/>
          <w:sz w:val="24"/>
          <w:szCs w:val="24"/>
        </w:rPr>
        <w:t>Professores de teoria, do quadro efetivo da escola CETEAC.</w:t>
      </w:r>
    </w:p>
    <w:p w14:paraId="0869BC4C" w14:textId="77777777" w:rsidR="00B96425" w:rsidRPr="00774EA7" w:rsidRDefault="00B96425" w:rsidP="00711C0E">
      <w:pPr>
        <w:tabs>
          <w:tab w:val="left" w:pos="4170"/>
        </w:tabs>
        <w:spacing w:after="0" w:line="360" w:lineRule="auto"/>
        <w:jc w:val="both"/>
        <w:rPr>
          <w:rFonts w:ascii="Arial" w:hAnsi="Arial" w:cs="Arial"/>
          <w:b/>
          <w:color w:val="000000" w:themeColor="text1"/>
          <w:sz w:val="24"/>
          <w:szCs w:val="24"/>
        </w:rPr>
      </w:pPr>
    </w:p>
    <w:p w14:paraId="5B6956DF" w14:textId="77777777" w:rsidR="00B96425" w:rsidRPr="00774EA7" w:rsidRDefault="00B96425" w:rsidP="00711C0E">
      <w:pPr>
        <w:tabs>
          <w:tab w:val="left" w:pos="4170"/>
        </w:tabs>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TEMPO DE ATIVIDADE:</w:t>
      </w:r>
      <w:r w:rsidRPr="00774EA7">
        <w:rPr>
          <w:rFonts w:ascii="Arial" w:hAnsi="Arial" w:cs="Arial"/>
          <w:color w:val="000000" w:themeColor="text1"/>
          <w:sz w:val="24"/>
          <w:szCs w:val="24"/>
        </w:rPr>
        <w:t xml:space="preserve"> 04h</w:t>
      </w:r>
    </w:p>
    <w:p w14:paraId="733689BE" w14:textId="77777777" w:rsidR="00B96425" w:rsidRPr="00774EA7" w:rsidRDefault="00B96425" w:rsidP="00711C0E">
      <w:pPr>
        <w:tabs>
          <w:tab w:val="left" w:pos="4170"/>
        </w:tabs>
        <w:spacing w:after="0" w:line="360" w:lineRule="auto"/>
        <w:jc w:val="both"/>
        <w:rPr>
          <w:rFonts w:ascii="Arial" w:hAnsi="Arial" w:cs="Arial"/>
          <w:b/>
          <w:color w:val="000000" w:themeColor="text1"/>
          <w:sz w:val="24"/>
          <w:szCs w:val="24"/>
        </w:rPr>
      </w:pPr>
    </w:p>
    <w:p w14:paraId="0E4F2AF9" w14:textId="77777777" w:rsidR="00B96425" w:rsidRPr="00774EA7" w:rsidRDefault="00730B8D" w:rsidP="00711C0E">
      <w:pPr>
        <w:tabs>
          <w:tab w:val="left" w:pos="4170"/>
        </w:tabs>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t>NÚ</w:t>
      </w:r>
      <w:r w:rsidR="00B96425" w:rsidRPr="00774EA7">
        <w:rPr>
          <w:rFonts w:ascii="Arial" w:hAnsi="Arial" w:cs="Arial"/>
          <w:b/>
          <w:color w:val="000000" w:themeColor="text1"/>
          <w:sz w:val="24"/>
          <w:szCs w:val="24"/>
        </w:rPr>
        <w:t>MERO DE PARTICIPANTES E RECURSOS NECESSÁRIOS:</w:t>
      </w:r>
      <w:r w:rsidR="00B96425" w:rsidRPr="00774EA7">
        <w:rPr>
          <w:rFonts w:ascii="Arial" w:hAnsi="Arial" w:cs="Arial"/>
          <w:color w:val="000000" w:themeColor="text1"/>
          <w:sz w:val="24"/>
          <w:szCs w:val="24"/>
        </w:rPr>
        <w:t xml:space="preserve"> 05 Pessoas</w:t>
      </w:r>
    </w:p>
    <w:p w14:paraId="0E304A22" w14:textId="77777777" w:rsidR="00B96425" w:rsidRPr="00774EA7" w:rsidRDefault="00B96425" w:rsidP="00711C0E">
      <w:pPr>
        <w:tabs>
          <w:tab w:val="left" w:pos="4170"/>
        </w:tabs>
        <w:spacing w:after="0" w:line="360" w:lineRule="auto"/>
        <w:jc w:val="both"/>
        <w:rPr>
          <w:rFonts w:ascii="Arial" w:hAnsi="Arial" w:cs="Arial"/>
          <w:color w:val="000000" w:themeColor="text1"/>
          <w:sz w:val="24"/>
          <w:szCs w:val="24"/>
        </w:rPr>
      </w:pPr>
      <w:r w:rsidRPr="00774EA7">
        <w:rPr>
          <w:rFonts w:ascii="Arial" w:hAnsi="Arial" w:cs="Arial"/>
          <w:color w:val="000000" w:themeColor="text1"/>
          <w:sz w:val="24"/>
          <w:szCs w:val="24"/>
        </w:rPr>
        <w:t>RECURSOS:</w:t>
      </w:r>
    </w:p>
    <w:p w14:paraId="6D98AC40" w14:textId="77777777" w:rsidR="00B96425" w:rsidRPr="00774EA7" w:rsidRDefault="00B96425" w:rsidP="00B96425">
      <w:pPr>
        <w:pStyle w:val="PargrafodaLista"/>
        <w:numPr>
          <w:ilvl w:val="0"/>
          <w:numId w:val="14"/>
        </w:numPr>
        <w:spacing w:after="0" w:line="360" w:lineRule="auto"/>
        <w:jc w:val="both"/>
        <w:rPr>
          <w:rFonts w:ascii="Arial" w:hAnsi="Arial" w:cs="Arial"/>
          <w:b/>
          <w:color w:val="000000" w:themeColor="text1"/>
          <w:sz w:val="24"/>
          <w:szCs w:val="24"/>
        </w:rPr>
      </w:pPr>
      <w:r w:rsidRPr="00774EA7">
        <w:rPr>
          <w:rFonts w:ascii="Arial" w:hAnsi="Arial" w:cs="Arial"/>
          <w:b/>
          <w:color w:val="000000" w:themeColor="text1"/>
          <w:sz w:val="24"/>
          <w:szCs w:val="24"/>
        </w:rPr>
        <w:t xml:space="preserve"> Espaço: </w:t>
      </w:r>
      <w:r w:rsidRPr="00774EA7">
        <w:rPr>
          <w:rFonts w:ascii="Arial" w:hAnsi="Arial" w:cs="Arial"/>
          <w:color w:val="000000" w:themeColor="text1"/>
          <w:sz w:val="24"/>
          <w:szCs w:val="24"/>
        </w:rPr>
        <w:t>Sala climatizada com 08 cadeiras, data show, computador com caixa de som.</w:t>
      </w:r>
    </w:p>
    <w:p w14:paraId="15151268" w14:textId="77777777" w:rsidR="00B96425" w:rsidRPr="00774EA7" w:rsidRDefault="00730B8D" w:rsidP="00B96425">
      <w:pPr>
        <w:pStyle w:val="PargrafodaLista"/>
        <w:numPr>
          <w:ilvl w:val="0"/>
          <w:numId w:val="16"/>
        </w:numPr>
        <w:tabs>
          <w:tab w:val="left" w:pos="4170"/>
        </w:tabs>
        <w:spacing w:after="0" w:line="360" w:lineRule="auto"/>
        <w:jc w:val="both"/>
        <w:rPr>
          <w:rFonts w:ascii="Arial" w:hAnsi="Arial" w:cs="Arial"/>
          <w:color w:val="000000" w:themeColor="text1"/>
          <w:sz w:val="24"/>
          <w:szCs w:val="24"/>
        </w:rPr>
      </w:pPr>
      <w:r w:rsidRPr="00774EA7">
        <w:rPr>
          <w:rFonts w:ascii="Arial" w:hAnsi="Arial" w:cs="Arial"/>
          <w:b/>
          <w:color w:val="000000" w:themeColor="text1"/>
          <w:sz w:val="24"/>
          <w:szCs w:val="24"/>
        </w:rPr>
        <w:lastRenderedPageBreak/>
        <w:t xml:space="preserve">Material didático: </w:t>
      </w:r>
      <w:r w:rsidRPr="00774EA7">
        <w:rPr>
          <w:rFonts w:ascii="Arial" w:hAnsi="Arial" w:cs="Arial"/>
          <w:color w:val="000000" w:themeColor="text1"/>
          <w:sz w:val="24"/>
          <w:szCs w:val="24"/>
        </w:rPr>
        <w:t>Impressos da SP e lista de frequência.</w:t>
      </w:r>
    </w:p>
    <w:p w14:paraId="646FDCB2" w14:textId="77777777" w:rsidR="00730B8D" w:rsidRPr="00774EA7" w:rsidRDefault="00730B8D" w:rsidP="00D76914">
      <w:pPr>
        <w:spacing w:after="0" w:line="360" w:lineRule="auto"/>
        <w:jc w:val="both"/>
        <w:rPr>
          <w:rFonts w:ascii="Arial" w:hAnsi="Arial" w:cs="Arial"/>
          <w:color w:val="000000" w:themeColor="text1"/>
          <w:sz w:val="24"/>
          <w:szCs w:val="24"/>
        </w:rPr>
      </w:pPr>
    </w:p>
    <w:p w14:paraId="32728C5B" w14:textId="77777777" w:rsidR="00730B8D" w:rsidRPr="00774EA7" w:rsidRDefault="00730B8D" w:rsidP="00D76914">
      <w:pPr>
        <w:spacing w:after="0" w:line="360" w:lineRule="auto"/>
        <w:jc w:val="both"/>
        <w:rPr>
          <w:rFonts w:ascii="Arial" w:hAnsi="Arial" w:cs="Arial"/>
          <w:sz w:val="24"/>
          <w:szCs w:val="24"/>
        </w:rPr>
      </w:pPr>
      <w:r w:rsidRPr="00774EA7">
        <w:rPr>
          <w:rFonts w:ascii="Arial" w:hAnsi="Arial" w:cs="Arial"/>
          <w:b/>
          <w:sz w:val="24"/>
          <w:szCs w:val="24"/>
        </w:rPr>
        <w:t xml:space="preserve"> Situação Problema</w:t>
      </w:r>
      <w:r w:rsidRPr="00774EA7">
        <w:rPr>
          <w:rFonts w:ascii="Arial" w:hAnsi="Arial" w:cs="Arial"/>
          <w:sz w:val="24"/>
          <w:szCs w:val="24"/>
        </w:rPr>
        <w:t xml:space="preserve"> – Despertar para o novo </w:t>
      </w:r>
    </w:p>
    <w:p w14:paraId="6F7F43EA" w14:textId="77777777" w:rsidR="00730B8D" w:rsidRPr="00774EA7" w:rsidRDefault="00730B8D" w:rsidP="00D76914">
      <w:pPr>
        <w:spacing w:after="0" w:line="360" w:lineRule="auto"/>
        <w:jc w:val="both"/>
        <w:rPr>
          <w:rFonts w:ascii="Arial" w:hAnsi="Arial" w:cs="Arial"/>
          <w:sz w:val="24"/>
          <w:szCs w:val="24"/>
        </w:rPr>
      </w:pPr>
    </w:p>
    <w:p w14:paraId="005D6571" w14:textId="77777777" w:rsidR="00730B8D" w:rsidRPr="00774EA7" w:rsidRDefault="00730B8D" w:rsidP="008D3AEA">
      <w:pPr>
        <w:spacing w:after="0" w:line="360" w:lineRule="auto"/>
        <w:jc w:val="both"/>
        <w:rPr>
          <w:rFonts w:ascii="Arial" w:hAnsi="Arial" w:cs="Arial"/>
          <w:sz w:val="24"/>
          <w:szCs w:val="24"/>
        </w:rPr>
      </w:pPr>
      <w:r w:rsidRPr="00774EA7">
        <w:rPr>
          <w:rFonts w:ascii="Arial" w:hAnsi="Arial" w:cs="Arial"/>
          <w:sz w:val="24"/>
          <w:szCs w:val="24"/>
        </w:rPr>
        <w:t>Em uma instituição de ensino superior, durante o encontro pedagógico  do inicio do semestre, com os cursos das áreas de biológicas, exatas e humanas.</w:t>
      </w:r>
    </w:p>
    <w:p w14:paraId="1A09563A" w14:textId="77777777" w:rsidR="00730B8D" w:rsidRPr="00774EA7" w:rsidRDefault="00730B8D" w:rsidP="00D76914">
      <w:pPr>
        <w:spacing w:after="0" w:line="360" w:lineRule="auto"/>
        <w:jc w:val="both"/>
        <w:rPr>
          <w:rFonts w:ascii="Arial" w:hAnsi="Arial" w:cs="Arial"/>
          <w:sz w:val="24"/>
          <w:szCs w:val="24"/>
        </w:rPr>
      </w:pPr>
      <w:r w:rsidRPr="00774EA7">
        <w:rPr>
          <w:rFonts w:ascii="Arial" w:hAnsi="Arial" w:cs="Arial"/>
          <w:sz w:val="24"/>
          <w:szCs w:val="24"/>
        </w:rPr>
        <w:t>Para esta ocasião foram convidados especialistas em processos pedagógicos ativos..... e durante o intervalo das oficinas os professores conversam:</w:t>
      </w:r>
    </w:p>
    <w:p w14:paraId="733DAF0F" w14:textId="77777777" w:rsidR="00730B8D" w:rsidRPr="00774EA7" w:rsidRDefault="00730B8D" w:rsidP="00D76914">
      <w:pPr>
        <w:spacing w:after="0" w:line="360" w:lineRule="auto"/>
        <w:jc w:val="both"/>
        <w:rPr>
          <w:rFonts w:ascii="Arial" w:hAnsi="Arial" w:cs="Arial"/>
          <w:sz w:val="24"/>
          <w:szCs w:val="24"/>
        </w:rPr>
      </w:pPr>
      <w:r w:rsidRPr="00774EA7">
        <w:rPr>
          <w:rFonts w:ascii="Arial" w:hAnsi="Arial" w:cs="Arial"/>
          <w:sz w:val="24"/>
          <w:szCs w:val="24"/>
        </w:rPr>
        <w:t>- Sabe, todos os anos é a mesma coisa, porém estou preocupado pois este ano está diferente.</w:t>
      </w:r>
    </w:p>
    <w:p w14:paraId="2071BF4E" w14:textId="77777777" w:rsidR="00730B8D" w:rsidRPr="00774EA7" w:rsidRDefault="00730B8D" w:rsidP="00D76914">
      <w:pPr>
        <w:spacing w:after="0" w:line="360" w:lineRule="auto"/>
        <w:jc w:val="both"/>
        <w:rPr>
          <w:rFonts w:ascii="Arial" w:hAnsi="Arial" w:cs="Arial"/>
          <w:sz w:val="24"/>
          <w:szCs w:val="24"/>
        </w:rPr>
      </w:pPr>
    </w:p>
    <w:p w14:paraId="46C4CBC2" w14:textId="77777777" w:rsidR="00730B8D" w:rsidRPr="00774EA7" w:rsidRDefault="00730B8D" w:rsidP="00D76914">
      <w:pPr>
        <w:spacing w:after="0" w:line="360" w:lineRule="auto"/>
        <w:jc w:val="both"/>
        <w:rPr>
          <w:rFonts w:ascii="Arial" w:hAnsi="Arial" w:cs="Arial"/>
          <w:sz w:val="24"/>
          <w:szCs w:val="24"/>
        </w:rPr>
      </w:pPr>
      <w:r w:rsidRPr="00774EA7">
        <w:rPr>
          <w:rFonts w:ascii="Arial" w:hAnsi="Arial" w:cs="Arial"/>
          <w:sz w:val="24"/>
          <w:szCs w:val="24"/>
        </w:rPr>
        <w:t>- Eu também, penso como vou atuar nas minhas turmas.....</w:t>
      </w:r>
    </w:p>
    <w:p w14:paraId="06C9A2B4" w14:textId="77777777" w:rsidR="00730B8D" w:rsidRPr="00774EA7" w:rsidRDefault="00730B8D" w:rsidP="00D76914">
      <w:pPr>
        <w:spacing w:after="0" w:line="360" w:lineRule="auto"/>
        <w:jc w:val="both"/>
        <w:rPr>
          <w:rFonts w:ascii="Arial" w:hAnsi="Arial" w:cs="Arial"/>
          <w:sz w:val="24"/>
          <w:szCs w:val="24"/>
        </w:rPr>
      </w:pPr>
    </w:p>
    <w:p w14:paraId="007382F9" w14:textId="77777777" w:rsidR="00730B8D" w:rsidRPr="00774EA7" w:rsidRDefault="00730B8D" w:rsidP="00D76914">
      <w:pPr>
        <w:spacing w:after="0" w:line="360" w:lineRule="auto"/>
        <w:jc w:val="both"/>
        <w:rPr>
          <w:rFonts w:ascii="Arial" w:hAnsi="Arial" w:cs="Arial"/>
          <w:sz w:val="24"/>
          <w:szCs w:val="24"/>
        </w:rPr>
      </w:pPr>
      <w:r w:rsidRPr="00774EA7">
        <w:rPr>
          <w:rFonts w:ascii="Arial" w:hAnsi="Arial" w:cs="Arial"/>
          <w:sz w:val="24"/>
          <w:szCs w:val="24"/>
        </w:rPr>
        <w:t>- Estou estranhando demais, pois não recebemos nada sobre o assunto e tão pouco material, foi falado em TBL, contrato de convivência..... nas oficinas realizadas.</w:t>
      </w:r>
    </w:p>
    <w:p w14:paraId="6A744B0B" w14:textId="77777777" w:rsidR="00730B8D" w:rsidRPr="00774EA7" w:rsidRDefault="00730B8D" w:rsidP="00D76914">
      <w:pPr>
        <w:spacing w:after="0" w:line="360" w:lineRule="auto"/>
        <w:jc w:val="both"/>
        <w:rPr>
          <w:rFonts w:ascii="Arial" w:hAnsi="Arial" w:cs="Arial"/>
          <w:sz w:val="24"/>
          <w:szCs w:val="24"/>
        </w:rPr>
      </w:pPr>
    </w:p>
    <w:p w14:paraId="0A6FD4DE" w14:textId="77777777" w:rsidR="00730B8D" w:rsidRPr="00774EA7" w:rsidRDefault="00730B8D" w:rsidP="00D76914">
      <w:pPr>
        <w:spacing w:after="0" w:line="360" w:lineRule="auto"/>
        <w:jc w:val="both"/>
        <w:rPr>
          <w:rFonts w:ascii="Arial" w:hAnsi="Arial" w:cs="Arial"/>
          <w:sz w:val="24"/>
          <w:szCs w:val="24"/>
        </w:rPr>
      </w:pPr>
      <w:r w:rsidRPr="00774EA7">
        <w:rPr>
          <w:rFonts w:ascii="Arial" w:hAnsi="Arial" w:cs="Arial"/>
          <w:sz w:val="24"/>
          <w:szCs w:val="24"/>
        </w:rPr>
        <w:t>-Foi tudo o contrário do que esperávamos, o que ficou claro e reforçado é que nós podemos aplicar estas propostas apresentadas em nossas aulas! Mais sinto que preciso despertar para o novo!!</w:t>
      </w:r>
    </w:p>
    <w:p w14:paraId="7F460EDA" w14:textId="77777777" w:rsidR="00730B8D" w:rsidRPr="00774EA7" w:rsidRDefault="00730B8D" w:rsidP="00D76914">
      <w:pPr>
        <w:spacing w:after="0" w:line="360" w:lineRule="auto"/>
        <w:jc w:val="both"/>
        <w:rPr>
          <w:rFonts w:ascii="Arial" w:hAnsi="Arial" w:cs="Arial"/>
          <w:sz w:val="24"/>
          <w:szCs w:val="24"/>
        </w:rPr>
      </w:pPr>
    </w:p>
    <w:p w14:paraId="3DB4C8F7" w14:textId="77777777" w:rsidR="00730B8D" w:rsidRPr="00774EA7" w:rsidRDefault="00730B8D" w:rsidP="00D76914">
      <w:pPr>
        <w:spacing w:after="0" w:line="360" w:lineRule="auto"/>
        <w:jc w:val="both"/>
        <w:rPr>
          <w:rFonts w:ascii="Arial" w:hAnsi="Arial" w:cs="Arial"/>
          <w:sz w:val="24"/>
          <w:szCs w:val="24"/>
        </w:rPr>
      </w:pPr>
      <w:r w:rsidRPr="00774EA7">
        <w:rPr>
          <w:rFonts w:ascii="Arial" w:hAnsi="Arial" w:cs="Arial"/>
          <w:sz w:val="24"/>
          <w:szCs w:val="24"/>
        </w:rPr>
        <w:t>- Como assim despertar para o novo? Quer dizer que minha didática e métodos utilizados há tantos anos não servia para nada?</w:t>
      </w:r>
    </w:p>
    <w:p w14:paraId="5B8E8AAA" w14:textId="77777777" w:rsidR="00730B8D" w:rsidRPr="00774EA7" w:rsidRDefault="00730B8D" w:rsidP="00730B8D">
      <w:pPr>
        <w:spacing w:after="0" w:line="360" w:lineRule="auto"/>
        <w:jc w:val="both"/>
        <w:rPr>
          <w:rFonts w:ascii="Arial" w:hAnsi="Arial" w:cs="Arial"/>
          <w:sz w:val="24"/>
          <w:szCs w:val="24"/>
        </w:rPr>
      </w:pPr>
    </w:p>
    <w:p w14:paraId="066A7AEC" w14:textId="77777777" w:rsidR="00730B8D" w:rsidRPr="00774EA7" w:rsidRDefault="00730B8D" w:rsidP="00730B8D">
      <w:pPr>
        <w:spacing w:after="0" w:line="360" w:lineRule="auto"/>
        <w:jc w:val="both"/>
        <w:rPr>
          <w:rFonts w:ascii="Arial" w:hAnsi="Arial" w:cs="Arial"/>
          <w:b/>
          <w:sz w:val="24"/>
          <w:szCs w:val="24"/>
        </w:rPr>
      </w:pPr>
      <w:r w:rsidRPr="00774EA7">
        <w:rPr>
          <w:rFonts w:ascii="Arial" w:hAnsi="Arial" w:cs="Arial"/>
          <w:b/>
          <w:sz w:val="24"/>
          <w:szCs w:val="24"/>
        </w:rPr>
        <w:t>DESCRIÇÃO DAS ETAPAS TÉCNICAS DA DINÂMICA DE GRUPOS:</w:t>
      </w:r>
    </w:p>
    <w:p w14:paraId="3DFA5712" w14:textId="77777777" w:rsidR="00730B8D" w:rsidRPr="00774EA7" w:rsidRDefault="00730B8D" w:rsidP="00730B8D">
      <w:pPr>
        <w:spacing w:after="0" w:line="360" w:lineRule="auto"/>
        <w:jc w:val="both"/>
        <w:rPr>
          <w:rFonts w:ascii="Arial" w:hAnsi="Arial" w:cs="Arial"/>
          <w:b/>
          <w:sz w:val="24"/>
          <w:szCs w:val="24"/>
        </w:rPr>
      </w:pPr>
    </w:p>
    <w:p w14:paraId="47EB353D" w14:textId="77777777" w:rsidR="00730B8D" w:rsidRPr="00774EA7" w:rsidRDefault="00730B8D" w:rsidP="00730B8D">
      <w:pPr>
        <w:spacing w:after="0" w:line="360" w:lineRule="auto"/>
        <w:jc w:val="both"/>
        <w:rPr>
          <w:rFonts w:ascii="Arial" w:hAnsi="Arial" w:cs="Arial"/>
          <w:sz w:val="24"/>
          <w:szCs w:val="24"/>
        </w:rPr>
      </w:pPr>
      <w:r w:rsidRPr="00774EA7">
        <w:rPr>
          <w:rFonts w:ascii="Arial" w:hAnsi="Arial" w:cs="Arial"/>
          <w:b/>
          <w:sz w:val="24"/>
          <w:szCs w:val="24"/>
        </w:rPr>
        <w:t xml:space="preserve">1º Passo: </w:t>
      </w:r>
      <w:r w:rsidR="00D12274" w:rsidRPr="00774EA7">
        <w:rPr>
          <w:rFonts w:ascii="Arial" w:hAnsi="Arial" w:cs="Arial"/>
          <w:sz w:val="24"/>
          <w:szCs w:val="24"/>
        </w:rPr>
        <w:t>Esperava que o número de professores fosse 08, mas infelizmente só esteve presente 05, então tive que adaptar a situação problema em 05 pessoas, em apenas um grupo de 05 professores.</w:t>
      </w:r>
    </w:p>
    <w:p w14:paraId="25664DFD" w14:textId="77777777" w:rsidR="00F6650F" w:rsidRPr="00774EA7" w:rsidRDefault="00F6650F" w:rsidP="00730B8D">
      <w:pPr>
        <w:spacing w:after="0" w:line="360" w:lineRule="auto"/>
        <w:jc w:val="both"/>
        <w:rPr>
          <w:rFonts w:ascii="Arial" w:hAnsi="Arial" w:cs="Arial"/>
          <w:b/>
          <w:sz w:val="24"/>
          <w:szCs w:val="24"/>
        </w:rPr>
      </w:pPr>
    </w:p>
    <w:p w14:paraId="60CA9ACE" w14:textId="77777777" w:rsidR="00D12274" w:rsidRPr="00774EA7" w:rsidRDefault="00D12274" w:rsidP="00730B8D">
      <w:pPr>
        <w:spacing w:after="0" w:line="360" w:lineRule="auto"/>
        <w:jc w:val="both"/>
        <w:rPr>
          <w:rFonts w:ascii="Arial" w:hAnsi="Arial" w:cs="Arial"/>
          <w:sz w:val="24"/>
          <w:szCs w:val="24"/>
        </w:rPr>
      </w:pPr>
      <w:r w:rsidRPr="00774EA7">
        <w:rPr>
          <w:rFonts w:ascii="Arial" w:hAnsi="Arial" w:cs="Arial"/>
          <w:b/>
          <w:sz w:val="24"/>
          <w:szCs w:val="24"/>
        </w:rPr>
        <w:t>2º Passo:</w:t>
      </w:r>
      <w:r w:rsidRPr="00774EA7">
        <w:rPr>
          <w:rFonts w:ascii="Arial" w:hAnsi="Arial" w:cs="Arial"/>
          <w:sz w:val="24"/>
          <w:szCs w:val="24"/>
        </w:rPr>
        <w:t xml:space="preserve"> Entrega do impresso da situação problema.</w:t>
      </w:r>
    </w:p>
    <w:p w14:paraId="57A1BE01" w14:textId="77777777" w:rsidR="00F6650F" w:rsidRPr="00774EA7" w:rsidRDefault="00F6650F" w:rsidP="00730B8D">
      <w:pPr>
        <w:spacing w:after="0" w:line="360" w:lineRule="auto"/>
        <w:jc w:val="both"/>
        <w:rPr>
          <w:rFonts w:ascii="Arial" w:hAnsi="Arial" w:cs="Arial"/>
          <w:b/>
          <w:sz w:val="24"/>
          <w:szCs w:val="24"/>
        </w:rPr>
      </w:pPr>
    </w:p>
    <w:p w14:paraId="73031F27" w14:textId="77777777" w:rsidR="00D12274" w:rsidRPr="00774EA7" w:rsidRDefault="00D12274" w:rsidP="00730B8D">
      <w:pPr>
        <w:spacing w:after="0" w:line="360" w:lineRule="auto"/>
        <w:jc w:val="both"/>
        <w:rPr>
          <w:rFonts w:ascii="Arial" w:hAnsi="Arial" w:cs="Arial"/>
          <w:sz w:val="24"/>
          <w:szCs w:val="24"/>
        </w:rPr>
      </w:pPr>
      <w:r w:rsidRPr="00774EA7">
        <w:rPr>
          <w:rFonts w:ascii="Arial" w:hAnsi="Arial" w:cs="Arial"/>
          <w:b/>
          <w:sz w:val="24"/>
          <w:szCs w:val="24"/>
        </w:rPr>
        <w:t>3º Passo:</w:t>
      </w:r>
      <w:r w:rsidRPr="00774EA7">
        <w:rPr>
          <w:rFonts w:ascii="Arial" w:hAnsi="Arial" w:cs="Arial"/>
          <w:sz w:val="24"/>
          <w:szCs w:val="24"/>
        </w:rPr>
        <w:t xml:space="preserve"> Tempo estipulado para leitura da situação problema individual 01 h.</w:t>
      </w:r>
    </w:p>
    <w:p w14:paraId="59CEFF7F" w14:textId="77777777" w:rsidR="00F6650F" w:rsidRPr="00774EA7" w:rsidRDefault="00F6650F" w:rsidP="00D12274">
      <w:pPr>
        <w:spacing w:after="0" w:line="360" w:lineRule="auto"/>
        <w:rPr>
          <w:rFonts w:ascii="Arial" w:hAnsi="Arial" w:cs="Arial"/>
          <w:b/>
          <w:sz w:val="24"/>
          <w:szCs w:val="24"/>
        </w:rPr>
      </w:pPr>
    </w:p>
    <w:p w14:paraId="752C8D5D" w14:textId="77777777" w:rsidR="00D12274" w:rsidRPr="00774EA7" w:rsidRDefault="00D12274" w:rsidP="00D12274">
      <w:pPr>
        <w:spacing w:after="0" w:line="360" w:lineRule="auto"/>
        <w:rPr>
          <w:rFonts w:ascii="Arial" w:hAnsi="Arial" w:cs="Arial"/>
          <w:sz w:val="24"/>
          <w:szCs w:val="24"/>
        </w:rPr>
      </w:pPr>
      <w:r w:rsidRPr="00774EA7">
        <w:rPr>
          <w:rFonts w:ascii="Arial" w:hAnsi="Arial" w:cs="Arial"/>
          <w:b/>
          <w:sz w:val="24"/>
          <w:szCs w:val="24"/>
        </w:rPr>
        <w:t xml:space="preserve">4º Passo: </w:t>
      </w:r>
      <w:r w:rsidRPr="00774EA7">
        <w:rPr>
          <w:rFonts w:ascii="Arial" w:hAnsi="Arial" w:cs="Arial"/>
          <w:sz w:val="24"/>
          <w:szCs w:val="24"/>
        </w:rPr>
        <w:t xml:space="preserve">Levantamento  dos Problemas, hipóteses e questões de aprendizagem. </w:t>
      </w:r>
    </w:p>
    <w:p w14:paraId="49382E02" w14:textId="77777777" w:rsidR="00F6650F" w:rsidRPr="00774EA7" w:rsidRDefault="00F6650F" w:rsidP="00D12274">
      <w:pPr>
        <w:spacing w:after="0" w:line="360" w:lineRule="auto"/>
        <w:rPr>
          <w:rFonts w:ascii="Arial" w:hAnsi="Arial" w:cs="Arial"/>
          <w:b/>
          <w:sz w:val="24"/>
          <w:szCs w:val="24"/>
        </w:rPr>
      </w:pPr>
    </w:p>
    <w:p w14:paraId="0B49DB12" w14:textId="77777777" w:rsidR="00D12274" w:rsidRPr="00774EA7" w:rsidRDefault="00D12274" w:rsidP="00D12274">
      <w:pPr>
        <w:spacing w:after="0" w:line="360" w:lineRule="auto"/>
        <w:rPr>
          <w:rFonts w:ascii="Arial" w:hAnsi="Arial" w:cs="Arial"/>
          <w:sz w:val="24"/>
          <w:szCs w:val="24"/>
        </w:rPr>
      </w:pPr>
      <w:r w:rsidRPr="00774EA7">
        <w:rPr>
          <w:rFonts w:ascii="Arial" w:hAnsi="Arial" w:cs="Arial"/>
          <w:b/>
          <w:sz w:val="24"/>
          <w:szCs w:val="24"/>
        </w:rPr>
        <w:t>5º Passo:</w:t>
      </w:r>
      <w:r w:rsidRPr="00774EA7">
        <w:rPr>
          <w:rFonts w:ascii="Arial" w:hAnsi="Arial" w:cs="Arial"/>
          <w:sz w:val="24"/>
          <w:szCs w:val="24"/>
        </w:rPr>
        <w:t xml:space="preserve"> Uma breve pesquisa sobre as questões de aprendizagem.</w:t>
      </w:r>
    </w:p>
    <w:p w14:paraId="2B65FAF0" w14:textId="77777777" w:rsidR="00F6650F" w:rsidRPr="00774EA7" w:rsidRDefault="00F6650F" w:rsidP="00D12274">
      <w:pPr>
        <w:spacing w:after="0" w:line="360" w:lineRule="auto"/>
        <w:rPr>
          <w:rFonts w:ascii="Arial" w:hAnsi="Arial" w:cs="Arial"/>
          <w:b/>
          <w:sz w:val="24"/>
          <w:szCs w:val="24"/>
        </w:rPr>
      </w:pPr>
    </w:p>
    <w:p w14:paraId="025881EA" w14:textId="77777777" w:rsidR="00D12274" w:rsidRPr="00774EA7" w:rsidRDefault="00D12274" w:rsidP="00D12274">
      <w:pPr>
        <w:spacing w:after="0" w:line="360" w:lineRule="auto"/>
        <w:rPr>
          <w:rFonts w:ascii="Arial" w:hAnsi="Arial" w:cs="Arial"/>
          <w:b/>
          <w:sz w:val="24"/>
          <w:szCs w:val="24"/>
        </w:rPr>
      </w:pPr>
      <w:r w:rsidRPr="00774EA7">
        <w:rPr>
          <w:rFonts w:ascii="Arial" w:hAnsi="Arial" w:cs="Arial"/>
          <w:b/>
          <w:sz w:val="24"/>
          <w:szCs w:val="24"/>
        </w:rPr>
        <w:t xml:space="preserve">6º Passo:  </w:t>
      </w:r>
      <w:r w:rsidR="00F6650F" w:rsidRPr="00774EA7">
        <w:rPr>
          <w:rFonts w:ascii="Arial" w:hAnsi="Arial" w:cs="Arial"/>
          <w:sz w:val="24"/>
          <w:szCs w:val="24"/>
        </w:rPr>
        <w:t>Debate das questões de aprendizagem</w:t>
      </w:r>
      <w:r w:rsidRPr="00774EA7">
        <w:rPr>
          <w:rFonts w:ascii="Arial" w:hAnsi="Arial" w:cs="Arial"/>
          <w:b/>
          <w:sz w:val="24"/>
          <w:szCs w:val="24"/>
        </w:rPr>
        <w:t xml:space="preserve">                                         </w:t>
      </w:r>
    </w:p>
    <w:p w14:paraId="187C8E61" w14:textId="77777777" w:rsidR="00730B8D" w:rsidRPr="00774EA7" w:rsidRDefault="00730B8D" w:rsidP="00730B8D">
      <w:pPr>
        <w:spacing w:after="0" w:line="360" w:lineRule="auto"/>
        <w:jc w:val="both"/>
        <w:rPr>
          <w:rFonts w:ascii="Arial" w:hAnsi="Arial" w:cs="Arial"/>
          <w:b/>
          <w:sz w:val="24"/>
          <w:szCs w:val="24"/>
        </w:rPr>
      </w:pPr>
    </w:p>
    <w:p w14:paraId="7D6EE4B2" w14:textId="77777777" w:rsidR="00F6650F" w:rsidRPr="00774EA7" w:rsidRDefault="00F6650F" w:rsidP="00CF4D5E">
      <w:pPr>
        <w:pStyle w:val="PargrafodaLista"/>
        <w:numPr>
          <w:ilvl w:val="0"/>
          <w:numId w:val="13"/>
        </w:numPr>
        <w:spacing w:after="0" w:line="360" w:lineRule="auto"/>
        <w:ind w:left="0" w:firstLine="0"/>
        <w:jc w:val="both"/>
        <w:rPr>
          <w:rFonts w:ascii="Arial" w:hAnsi="Arial" w:cs="Arial"/>
          <w:b/>
          <w:sz w:val="24"/>
          <w:szCs w:val="24"/>
        </w:rPr>
      </w:pPr>
      <w:r w:rsidRPr="00774EA7">
        <w:rPr>
          <w:rFonts w:ascii="Arial" w:hAnsi="Arial" w:cs="Arial"/>
          <w:b/>
          <w:sz w:val="24"/>
          <w:szCs w:val="24"/>
        </w:rPr>
        <w:t>DESCRIÇÃO DA INTERVENÇÃO</w:t>
      </w:r>
    </w:p>
    <w:p w14:paraId="2248801F" w14:textId="77777777" w:rsidR="00F6650F" w:rsidRPr="00774EA7" w:rsidRDefault="00F6650F" w:rsidP="00F6650F">
      <w:pPr>
        <w:pStyle w:val="PargrafodaLista"/>
        <w:spacing w:after="0" w:line="360" w:lineRule="auto"/>
        <w:jc w:val="both"/>
        <w:rPr>
          <w:rFonts w:ascii="Arial" w:hAnsi="Arial" w:cs="Arial"/>
          <w:b/>
          <w:sz w:val="24"/>
          <w:szCs w:val="24"/>
        </w:rPr>
      </w:pPr>
    </w:p>
    <w:p w14:paraId="5267D7B0" w14:textId="25B789B6" w:rsidR="00711C0E" w:rsidRPr="00774EA7" w:rsidRDefault="00AC0927" w:rsidP="003D6B8F">
      <w:pPr>
        <w:spacing w:after="0" w:line="360" w:lineRule="auto"/>
        <w:ind w:firstLine="360"/>
        <w:jc w:val="both"/>
        <w:rPr>
          <w:rFonts w:ascii="Arial" w:hAnsi="Arial" w:cs="Arial"/>
          <w:color w:val="000000" w:themeColor="text1"/>
          <w:sz w:val="24"/>
          <w:szCs w:val="24"/>
        </w:rPr>
      </w:pPr>
      <w:r>
        <w:rPr>
          <w:rFonts w:ascii="Arial" w:hAnsi="Arial" w:cs="Arial"/>
          <w:color w:val="000000" w:themeColor="text1"/>
          <w:sz w:val="24"/>
          <w:szCs w:val="24"/>
        </w:rPr>
        <w:t>As f</w:t>
      </w:r>
      <w:r w:rsidR="00F6650F" w:rsidRPr="00774EA7">
        <w:rPr>
          <w:rFonts w:ascii="Arial" w:hAnsi="Arial" w:cs="Arial"/>
          <w:color w:val="000000" w:themeColor="text1"/>
          <w:sz w:val="24"/>
          <w:szCs w:val="24"/>
        </w:rPr>
        <w:t>erramentas que foram utilizadas para a construção do projeto foi aplicada na escola técnica CETEAC, o objetivo seria 08 professores, mas infelizmente nem todos ponderam comparecer, entretanto participaram de forma efetiva das atividades propostas. Durante as atividades foi possível observar principalmente na viagem educacional, um sentimento de realidade e de sonhar com um futuro que estamos construindo. È possível sensibilizar o outro de uma maneira cautelosa, e sem ultrapassar seus limites, percebo que a nossa mudança da metodologia tradicional para a ativa está perto de ser concluíd</w:t>
      </w:r>
      <w:r w:rsidR="00AA292C" w:rsidRPr="00774EA7">
        <w:rPr>
          <w:rFonts w:ascii="Arial" w:hAnsi="Arial" w:cs="Arial"/>
          <w:color w:val="000000" w:themeColor="text1"/>
          <w:sz w:val="24"/>
          <w:szCs w:val="24"/>
        </w:rPr>
        <w:t>a.</w:t>
      </w:r>
    </w:p>
    <w:p w14:paraId="128A77CD" w14:textId="6A413AF1" w:rsidR="00AA292C" w:rsidRPr="00774EA7" w:rsidRDefault="00AA292C" w:rsidP="00CF4D5E">
      <w:pPr>
        <w:spacing w:after="0" w:line="360" w:lineRule="auto"/>
        <w:ind w:firstLine="360"/>
        <w:jc w:val="both"/>
        <w:rPr>
          <w:rFonts w:ascii="Arial" w:hAnsi="Arial" w:cs="Arial"/>
          <w:color w:val="000000" w:themeColor="text1"/>
          <w:sz w:val="24"/>
          <w:szCs w:val="24"/>
        </w:rPr>
      </w:pPr>
      <w:r w:rsidRPr="00774EA7">
        <w:rPr>
          <w:rFonts w:ascii="Arial" w:hAnsi="Arial" w:cs="Arial"/>
          <w:color w:val="000000" w:themeColor="text1"/>
          <w:sz w:val="24"/>
          <w:szCs w:val="24"/>
        </w:rPr>
        <w:t>Os docentes reconhecem que precisam r</w:t>
      </w:r>
      <w:r w:rsidR="0017533D">
        <w:rPr>
          <w:rFonts w:ascii="Arial" w:hAnsi="Arial" w:cs="Arial"/>
          <w:color w:val="000000" w:themeColor="text1"/>
          <w:sz w:val="24"/>
          <w:szCs w:val="24"/>
        </w:rPr>
        <w:t>evisitar os seus planos de aula</w:t>
      </w:r>
      <w:r w:rsidRPr="00774EA7">
        <w:rPr>
          <w:rFonts w:ascii="Arial" w:hAnsi="Arial" w:cs="Arial"/>
          <w:color w:val="000000" w:themeColor="text1"/>
          <w:sz w:val="24"/>
          <w:szCs w:val="24"/>
        </w:rPr>
        <w:t xml:space="preserve"> com mais cautela, 02 deles querem se aprofundar nas ferramentas da MA, os demais relatam que a mudança terá que ser junto com a coordenadora pedagógica para que todos falem as mesma linguagem, e que  a escola precisa de uma inovação no conteúdo das apostilas que há anos que não sofrem modificações. </w:t>
      </w:r>
    </w:p>
    <w:p w14:paraId="6522BC87" w14:textId="77777777" w:rsidR="00AA292C" w:rsidRPr="00774EA7" w:rsidRDefault="00AA292C" w:rsidP="000325E0">
      <w:pPr>
        <w:spacing w:after="0" w:line="360" w:lineRule="auto"/>
        <w:ind w:firstLine="360"/>
        <w:jc w:val="both"/>
        <w:rPr>
          <w:rFonts w:ascii="Arial" w:hAnsi="Arial" w:cs="Arial"/>
          <w:color w:val="000000" w:themeColor="text1"/>
          <w:sz w:val="24"/>
          <w:szCs w:val="24"/>
        </w:rPr>
      </w:pPr>
      <w:r w:rsidRPr="00774EA7">
        <w:rPr>
          <w:rFonts w:ascii="Arial" w:hAnsi="Arial" w:cs="Arial"/>
          <w:color w:val="000000" w:themeColor="text1"/>
          <w:sz w:val="24"/>
          <w:szCs w:val="24"/>
        </w:rPr>
        <w:tab/>
      </w:r>
    </w:p>
    <w:p w14:paraId="00A764B5" w14:textId="77777777" w:rsidR="00AA292C" w:rsidRPr="00774EA7" w:rsidRDefault="00AA292C" w:rsidP="00CF4D5E">
      <w:pPr>
        <w:pStyle w:val="PargrafodaLista"/>
        <w:numPr>
          <w:ilvl w:val="0"/>
          <w:numId w:val="13"/>
        </w:numPr>
        <w:spacing w:after="0" w:line="360" w:lineRule="auto"/>
        <w:ind w:left="0" w:firstLine="0"/>
        <w:jc w:val="both"/>
        <w:rPr>
          <w:rFonts w:ascii="Arial" w:hAnsi="Arial" w:cs="Arial"/>
          <w:b/>
          <w:color w:val="000000" w:themeColor="text1"/>
          <w:sz w:val="24"/>
          <w:szCs w:val="24"/>
        </w:rPr>
      </w:pPr>
      <w:r w:rsidRPr="00774EA7">
        <w:rPr>
          <w:rFonts w:ascii="Arial" w:hAnsi="Arial" w:cs="Arial"/>
          <w:b/>
          <w:color w:val="000000" w:themeColor="text1"/>
          <w:sz w:val="24"/>
          <w:szCs w:val="24"/>
        </w:rPr>
        <w:t>AVALIAÇÃO DO PROCESSO EDUCACIONAL</w:t>
      </w:r>
    </w:p>
    <w:p w14:paraId="30CF292E" w14:textId="77777777" w:rsidR="000325E0" w:rsidRPr="00774EA7" w:rsidRDefault="000325E0" w:rsidP="00CF4D5E">
      <w:pPr>
        <w:pStyle w:val="PargrafodaLista"/>
        <w:spacing w:after="0" w:line="360" w:lineRule="auto"/>
        <w:ind w:left="0"/>
        <w:jc w:val="both"/>
        <w:rPr>
          <w:rFonts w:ascii="Arial" w:hAnsi="Arial" w:cs="Arial"/>
          <w:b/>
          <w:color w:val="000000" w:themeColor="text1"/>
          <w:sz w:val="24"/>
          <w:szCs w:val="24"/>
        </w:rPr>
      </w:pPr>
    </w:p>
    <w:p w14:paraId="166B90BF" w14:textId="14FFFEE9" w:rsidR="000325E0" w:rsidRPr="00774EA7" w:rsidRDefault="000325E0" w:rsidP="00774EA7">
      <w:pPr>
        <w:pStyle w:val="PargrafodaLista"/>
        <w:spacing w:after="0" w:line="360" w:lineRule="auto"/>
        <w:ind w:left="0" w:firstLine="360"/>
        <w:jc w:val="both"/>
        <w:rPr>
          <w:rFonts w:ascii="Arial" w:hAnsi="Arial" w:cs="Arial"/>
          <w:color w:val="000000" w:themeColor="text1"/>
          <w:sz w:val="24"/>
          <w:szCs w:val="24"/>
        </w:rPr>
      </w:pPr>
      <w:r w:rsidRPr="00774EA7">
        <w:rPr>
          <w:rFonts w:ascii="Arial" w:hAnsi="Arial" w:cs="Arial"/>
          <w:color w:val="000000" w:themeColor="text1"/>
          <w:sz w:val="24"/>
          <w:szCs w:val="24"/>
        </w:rPr>
        <w:t xml:space="preserve">Chegando na etapa final do PEDS, enfim cheguei a avaliação, </w:t>
      </w:r>
      <w:r w:rsidR="00D344A2" w:rsidRPr="00774EA7">
        <w:rPr>
          <w:rFonts w:ascii="Arial" w:hAnsi="Arial" w:cs="Arial"/>
          <w:color w:val="000000" w:themeColor="text1"/>
          <w:sz w:val="24"/>
          <w:szCs w:val="24"/>
        </w:rPr>
        <w:t>é de fundamental importância o feedback positivo, mas nem sempre escutamos o que almejamos</w:t>
      </w:r>
      <w:r w:rsidR="0017533D">
        <w:rPr>
          <w:rFonts w:ascii="Arial" w:hAnsi="Arial" w:cs="Arial"/>
          <w:color w:val="000000" w:themeColor="text1"/>
          <w:sz w:val="24"/>
          <w:szCs w:val="24"/>
        </w:rPr>
        <w:t>, pois s</w:t>
      </w:r>
      <w:r w:rsidR="00D344A2" w:rsidRPr="00774EA7">
        <w:rPr>
          <w:rFonts w:ascii="Arial" w:hAnsi="Arial" w:cs="Arial"/>
          <w:color w:val="000000" w:themeColor="text1"/>
          <w:sz w:val="24"/>
          <w:szCs w:val="24"/>
        </w:rPr>
        <w:t>ão muitos obstáculos, quando decidimos mudar</w:t>
      </w:r>
      <w:r w:rsidR="0017533D">
        <w:rPr>
          <w:rFonts w:ascii="Arial" w:hAnsi="Arial" w:cs="Arial"/>
          <w:color w:val="000000" w:themeColor="text1"/>
          <w:sz w:val="24"/>
          <w:szCs w:val="24"/>
        </w:rPr>
        <w:t>. O</w:t>
      </w:r>
      <w:r w:rsidR="00D344A2" w:rsidRPr="00774EA7">
        <w:rPr>
          <w:rFonts w:ascii="Arial" w:hAnsi="Arial" w:cs="Arial"/>
          <w:color w:val="000000" w:themeColor="text1"/>
          <w:sz w:val="24"/>
          <w:szCs w:val="24"/>
        </w:rPr>
        <w:t xml:space="preserve"> meu objetivo era motivar e </w:t>
      </w:r>
      <w:r w:rsidR="00590F35" w:rsidRPr="00774EA7">
        <w:rPr>
          <w:rFonts w:ascii="Arial" w:hAnsi="Arial" w:cs="Arial"/>
          <w:color w:val="000000" w:themeColor="text1"/>
          <w:sz w:val="24"/>
          <w:szCs w:val="24"/>
        </w:rPr>
        <w:t>despertar</w:t>
      </w:r>
      <w:r w:rsidR="00D344A2" w:rsidRPr="00774EA7">
        <w:rPr>
          <w:rFonts w:ascii="Arial" w:hAnsi="Arial" w:cs="Arial"/>
          <w:color w:val="000000" w:themeColor="text1"/>
          <w:sz w:val="24"/>
          <w:szCs w:val="24"/>
        </w:rPr>
        <w:t xml:space="preserve"> para o novo, </w:t>
      </w:r>
      <w:r w:rsidR="0017533D">
        <w:rPr>
          <w:rFonts w:ascii="Arial" w:hAnsi="Arial" w:cs="Arial"/>
          <w:color w:val="000000" w:themeColor="text1"/>
          <w:sz w:val="24"/>
          <w:szCs w:val="24"/>
        </w:rPr>
        <w:t xml:space="preserve">que </w:t>
      </w:r>
      <w:r w:rsidR="00D344A2" w:rsidRPr="00774EA7">
        <w:rPr>
          <w:rFonts w:ascii="Arial" w:hAnsi="Arial" w:cs="Arial"/>
          <w:color w:val="000000" w:themeColor="text1"/>
          <w:sz w:val="24"/>
          <w:szCs w:val="24"/>
        </w:rPr>
        <w:t>os d</w:t>
      </w:r>
      <w:r w:rsidR="00BA03A6">
        <w:rPr>
          <w:rFonts w:ascii="Arial" w:hAnsi="Arial" w:cs="Arial"/>
          <w:color w:val="000000" w:themeColor="text1"/>
          <w:sz w:val="24"/>
          <w:szCs w:val="24"/>
        </w:rPr>
        <w:t>ocentes soubessem que não estão</w:t>
      </w:r>
      <w:r w:rsidR="00D344A2" w:rsidRPr="00774EA7">
        <w:rPr>
          <w:rFonts w:ascii="Arial" w:hAnsi="Arial" w:cs="Arial"/>
          <w:color w:val="000000" w:themeColor="text1"/>
          <w:sz w:val="24"/>
          <w:szCs w:val="24"/>
        </w:rPr>
        <w:t xml:space="preserve"> sozinhos, que devemos co</w:t>
      </w:r>
      <w:r w:rsidR="00BA03A6">
        <w:rPr>
          <w:rFonts w:ascii="Arial" w:hAnsi="Arial" w:cs="Arial"/>
          <w:color w:val="000000" w:themeColor="text1"/>
          <w:sz w:val="24"/>
          <w:szCs w:val="24"/>
        </w:rPr>
        <w:t>ntar uns com os outros para a im</w:t>
      </w:r>
      <w:r w:rsidR="00BA03A6" w:rsidRPr="00774EA7">
        <w:rPr>
          <w:rFonts w:ascii="Arial" w:hAnsi="Arial" w:cs="Arial"/>
          <w:color w:val="000000" w:themeColor="text1"/>
          <w:sz w:val="24"/>
          <w:szCs w:val="24"/>
        </w:rPr>
        <w:t>plementação</w:t>
      </w:r>
      <w:r w:rsidR="00D344A2" w:rsidRPr="00774EA7">
        <w:rPr>
          <w:rFonts w:ascii="Arial" w:hAnsi="Arial" w:cs="Arial"/>
          <w:color w:val="000000" w:themeColor="text1"/>
          <w:sz w:val="24"/>
          <w:szCs w:val="24"/>
        </w:rPr>
        <w:t xml:space="preserve"> do mesmo.</w:t>
      </w:r>
    </w:p>
    <w:p w14:paraId="379CB5DC" w14:textId="49A6EC5C" w:rsidR="00D344A2" w:rsidRPr="00774EA7" w:rsidRDefault="00D344A2" w:rsidP="00774EA7">
      <w:pPr>
        <w:pStyle w:val="PargrafodaLista"/>
        <w:spacing w:after="0" w:line="360" w:lineRule="auto"/>
        <w:ind w:left="0" w:firstLine="360"/>
        <w:jc w:val="both"/>
        <w:rPr>
          <w:rFonts w:ascii="Arial" w:hAnsi="Arial" w:cs="Arial"/>
          <w:color w:val="000000" w:themeColor="text1"/>
          <w:sz w:val="24"/>
          <w:szCs w:val="24"/>
        </w:rPr>
      </w:pPr>
      <w:r w:rsidRPr="00774EA7">
        <w:rPr>
          <w:rFonts w:ascii="Arial" w:hAnsi="Arial" w:cs="Arial"/>
          <w:color w:val="000000" w:themeColor="text1"/>
          <w:sz w:val="24"/>
          <w:szCs w:val="24"/>
        </w:rPr>
        <w:t>O projeto te</w:t>
      </w:r>
      <w:r w:rsidR="0017533D">
        <w:rPr>
          <w:rFonts w:ascii="Arial" w:hAnsi="Arial" w:cs="Arial"/>
          <w:color w:val="000000" w:themeColor="text1"/>
          <w:sz w:val="24"/>
          <w:szCs w:val="24"/>
        </w:rPr>
        <w:t>ve</w:t>
      </w:r>
      <w:r w:rsidRPr="00774EA7">
        <w:rPr>
          <w:rFonts w:ascii="Arial" w:hAnsi="Arial" w:cs="Arial"/>
          <w:color w:val="000000" w:themeColor="text1"/>
          <w:sz w:val="24"/>
          <w:szCs w:val="24"/>
        </w:rPr>
        <w:t xml:space="preserve"> como o </w:t>
      </w:r>
      <w:r w:rsidR="00590F35" w:rsidRPr="00774EA7">
        <w:rPr>
          <w:rFonts w:ascii="Arial" w:hAnsi="Arial" w:cs="Arial"/>
          <w:color w:val="000000" w:themeColor="text1"/>
          <w:sz w:val="24"/>
          <w:szCs w:val="24"/>
        </w:rPr>
        <w:t>principal</w:t>
      </w:r>
      <w:r w:rsidR="0017533D">
        <w:rPr>
          <w:rFonts w:ascii="Arial" w:hAnsi="Arial" w:cs="Arial"/>
          <w:color w:val="000000" w:themeColor="text1"/>
          <w:sz w:val="24"/>
          <w:szCs w:val="24"/>
        </w:rPr>
        <w:t xml:space="preserve"> objetivo desenvolver</w:t>
      </w:r>
      <w:r w:rsidRPr="00774EA7">
        <w:rPr>
          <w:rFonts w:ascii="Arial" w:hAnsi="Arial" w:cs="Arial"/>
          <w:color w:val="000000" w:themeColor="text1"/>
          <w:sz w:val="24"/>
          <w:szCs w:val="24"/>
        </w:rPr>
        <w:t xml:space="preserve"> uma </w:t>
      </w:r>
      <w:r w:rsidR="00590F35" w:rsidRPr="00774EA7">
        <w:rPr>
          <w:rFonts w:ascii="Arial" w:hAnsi="Arial" w:cs="Arial"/>
          <w:color w:val="000000" w:themeColor="text1"/>
          <w:sz w:val="24"/>
          <w:szCs w:val="24"/>
        </w:rPr>
        <w:t>sensibilização e motivação</w:t>
      </w:r>
      <w:r w:rsidR="0017533D">
        <w:rPr>
          <w:rFonts w:ascii="Arial" w:hAnsi="Arial" w:cs="Arial"/>
          <w:color w:val="000000" w:themeColor="text1"/>
          <w:sz w:val="24"/>
          <w:szCs w:val="24"/>
        </w:rPr>
        <w:t>. Foi</w:t>
      </w:r>
      <w:r w:rsidR="00590F35" w:rsidRPr="00774EA7">
        <w:rPr>
          <w:rFonts w:ascii="Arial" w:hAnsi="Arial" w:cs="Arial"/>
          <w:color w:val="000000" w:themeColor="text1"/>
          <w:sz w:val="24"/>
          <w:szCs w:val="24"/>
        </w:rPr>
        <w:t xml:space="preserve"> inova</w:t>
      </w:r>
      <w:r w:rsidR="0017533D">
        <w:rPr>
          <w:rFonts w:ascii="Arial" w:hAnsi="Arial" w:cs="Arial"/>
          <w:color w:val="000000" w:themeColor="text1"/>
          <w:sz w:val="24"/>
          <w:szCs w:val="24"/>
        </w:rPr>
        <w:t>dor ver a equipe de professores</w:t>
      </w:r>
      <w:r w:rsidR="00590F35" w:rsidRPr="00774EA7">
        <w:rPr>
          <w:rFonts w:ascii="Arial" w:hAnsi="Arial" w:cs="Arial"/>
          <w:color w:val="000000" w:themeColor="text1"/>
          <w:sz w:val="24"/>
          <w:szCs w:val="24"/>
        </w:rPr>
        <w:t xml:space="preserve"> levantando as questões de aprendizagem.</w:t>
      </w:r>
    </w:p>
    <w:p w14:paraId="11F9792D" w14:textId="4D7D0820" w:rsidR="00D558A1" w:rsidRPr="00774EA7" w:rsidRDefault="00D558A1" w:rsidP="00374499">
      <w:pPr>
        <w:pStyle w:val="PargrafodaLista"/>
        <w:spacing w:after="0" w:line="360" w:lineRule="auto"/>
        <w:ind w:left="0" w:firstLine="360"/>
        <w:jc w:val="both"/>
        <w:rPr>
          <w:rFonts w:ascii="Arial" w:hAnsi="Arial" w:cs="Arial"/>
          <w:color w:val="000000" w:themeColor="text1"/>
          <w:sz w:val="24"/>
          <w:szCs w:val="24"/>
        </w:rPr>
      </w:pPr>
      <w:r w:rsidRPr="000C518B">
        <w:rPr>
          <w:rFonts w:ascii="Arial" w:hAnsi="Arial" w:cs="Arial"/>
          <w:color w:val="000000" w:themeColor="text1"/>
          <w:sz w:val="24"/>
          <w:szCs w:val="24"/>
        </w:rPr>
        <w:t>P</w:t>
      </w:r>
      <w:r w:rsidR="00590F35" w:rsidRPr="000C518B">
        <w:rPr>
          <w:rFonts w:ascii="Arial" w:hAnsi="Arial" w:cs="Arial"/>
          <w:color w:val="000000" w:themeColor="text1"/>
          <w:sz w:val="24"/>
          <w:szCs w:val="24"/>
        </w:rPr>
        <w:t>ara Zeferino, Passeri (</w:t>
      </w:r>
      <w:r w:rsidR="000C518B" w:rsidRPr="000C518B">
        <w:rPr>
          <w:rFonts w:ascii="Arial" w:hAnsi="Arial" w:cs="Arial"/>
          <w:color w:val="000000" w:themeColor="text1"/>
          <w:sz w:val="24"/>
          <w:szCs w:val="24"/>
        </w:rPr>
        <w:t xml:space="preserve">2007, </w:t>
      </w:r>
      <w:r w:rsidR="00782919" w:rsidRPr="000C518B">
        <w:rPr>
          <w:rFonts w:ascii="Arial" w:hAnsi="Arial" w:cs="Arial"/>
          <w:color w:val="000000" w:themeColor="text1"/>
          <w:sz w:val="24"/>
          <w:szCs w:val="24"/>
        </w:rPr>
        <w:t>p.</w:t>
      </w:r>
      <w:r w:rsidR="000C518B" w:rsidRPr="000C518B">
        <w:rPr>
          <w:rFonts w:ascii="Arial" w:hAnsi="Arial" w:cs="Arial"/>
          <w:color w:val="000000" w:themeColor="text1"/>
          <w:sz w:val="24"/>
          <w:szCs w:val="24"/>
        </w:rPr>
        <w:t xml:space="preserve">39) a </w:t>
      </w:r>
      <w:r w:rsidR="00590F35" w:rsidRPr="000C518B">
        <w:rPr>
          <w:rFonts w:ascii="Arial" w:hAnsi="Arial" w:cs="Arial"/>
          <w:color w:val="000000" w:themeColor="text1"/>
          <w:sz w:val="24"/>
          <w:szCs w:val="24"/>
        </w:rPr>
        <w:t>avaliação do processo ensino-aprendizagem deve ser construída com participação do estudante para que haja maior envolvimento e aceitaç</w:t>
      </w:r>
      <w:r w:rsidRPr="000C518B">
        <w:rPr>
          <w:rFonts w:ascii="Arial" w:hAnsi="Arial" w:cs="Arial"/>
          <w:color w:val="000000" w:themeColor="text1"/>
          <w:sz w:val="24"/>
          <w:szCs w:val="24"/>
        </w:rPr>
        <w:t>ão do projeto.</w:t>
      </w:r>
    </w:p>
    <w:p w14:paraId="2AAA70A4" w14:textId="77777777" w:rsidR="00D558A1" w:rsidRPr="00774EA7" w:rsidRDefault="00D558A1" w:rsidP="00D558A1">
      <w:pPr>
        <w:pStyle w:val="PargrafodaLista"/>
        <w:spacing w:after="0" w:line="360" w:lineRule="auto"/>
        <w:ind w:firstLine="696"/>
        <w:jc w:val="both"/>
        <w:rPr>
          <w:rFonts w:ascii="Arial" w:hAnsi="Arial" w:cs="Arial"/>
          <w:color w:val="000000" w:themeColor="text1"/>
          <w:sz w:val="24"/>
          <w:szCs w:val="24"/>
        </w:rPr>
      </w:pPr>
    </w:p>
    <w:p w14:paraId="67B00D61" w14:textId="77777777" w:rsidR="00E62B61" w:rsidRPr="008635F7" w:rsidRDefault="00D558A1" w:rsidP="008635F7">
      <w:pPr>
        <w:pStyle w:val="PargrafodaLista"/>
        <w:numPr>
          <w:ilvl w:val="0"/>
          <w:numId w:val="13"/>
        </w:numPr>
        <w:spacing w:after="0" w:line="360" w:lineRule="auto"/>
        <w:ind w:left="0" w:firstLine="0"/>
        <w:jc w:val="both"/>
        <w:rPr>
          <w:rFonts w:ascii="Arial" w:hAnsi="Arial" w:cs="Arial"/>
          <w:b/>
          <w:sz w:val="24"/>
          <w:szCs w:val="24"/>
        </w:rPr>
      </w:pPr>
      <w:r w:rsidRPr="008635F7">
        <w:rPr>
          <w:rFonts w:ascii="Arial" w:hAnsi="Arial" w:cs="Arial"/>
          <w:b/>
          <w:sz w:val="24"/>
          <w:szCs w:val="24"/>
        </w:rPr>
        <w:t>REFERÊNCIA</w:t>
      </w:r>
    </w:p>
    <w:p w14:paraId="15914F07" w14:textId="77777777" w:rsidR="00F76461" w:rsidRDefault="00F76461" w:rsidP="00F76461">
      <w:pPr>
        <w:pStyle w:val="PargrafodaLista"/>
        <w:spacing w:after="0" w:line="360" w:lineRule="auto"/>
        <w:jc w:val="both"/>
        <w:rPr>
          <w:rFonts w:ascii="Arial" w:hAnsi="Arial" w:cs="Arial"/>
          <w:color w:val="000000" w:themeColor="text1"/>
          <w:sz w:val="24"/>
          <w:szCs w:val="24"/>
        </w:rPr>
      </w:pPr>
    </w:p>
    <w:p w14:paraId="6F4FE971" w14:textId="1F8948EA" w:rsidR="00F76461" w:rsidRPr="008635F7" w:rsidRDefault="00F76461" w:rsidP="008635F7">
      <w:pPr>
        <w:pStyle w:val="PargrafodaLista"/>
        <w:spacing w:after="0" w:line="360" w:lineRule="auto"/>
        <w:ind w:left="0"/>
        <w:jc w:val="both"/>
        <w:rPr>
          <w:rFonts w:ascii="Arial" w:hAnsi="Arial" w:cs="Arial"/>
          <w:color w:val="000000" w:themeColor="text1"/>
          <w:sz w:val="24"/>
          <w:szCs w:val="24"/>
        </w:rPr>
      </w:pPr>
      <w:r w:rsidRPr="008635F7">
        <w:rPr>
          <w:rFonts w:ascii="Arial" w:hAnsi="Arial" w:cs="Arial"/>
          <w:color w:val="000000" w:themeColor="text1"/>
          <w:sz w:val="24"/>
          <w:szCs w:val="24"/>
        </w:rPr>
        <w:t>MORÁN, José. ¨</w:t>
      </w:r>
      <w:r w:rsidRPr="008635F7">
        <w:rPr>
          <w:rFonts w:ascii="Arial" w:hAnsi="Arial" w:cs="Arial"/>
          <w:b/>
          <w:color w:val="000000" w:themeColor="text1"/>
          <w:sz w:val="24"/>
          <w:szCs w:val="24"/>
        </w:rPr>
        <w:t>Mudando a educação com metodologias ativas</w:t>
      </w:r>
      <w:r w:rsidRPr="008635F7">
        <w:rPr>
          <w:rFonts w:ascii="Arial" w:hAnsi="Arial" w:cs="Arial"/>
          <w:color w:val="000000" w:themeColor="text1"/>
          <w:sz w:val="24"/>
          <w:szCs w:val="24"/>
        </w:rPr>
        <w:t>¨. 2015. Disponívelem:&lt;http://www2.eca.usp.br/moran/wpcontent/uploads/2013/12/mudando_moran.pdf&gt;.  Acesso em: 20.12.2017.</w:t>
      </w:r>
    </w:p>
    <w:p w14:paraId="67FE3F37" w14:textId="593CB9B1" w:rsidR="004C068E" w:rsidRPr="008635F7" w:rsidRDefault="004C068E" w:rsidP="008635F7">
      <w:pPr>
        <w:pStyle w:val="PargrafodaLista"/>
        <w:spacing w:after="0" w:line="360" w:lineRule="auto"/>
        <w:jc w:val="both"/>
        <w:rPr>
          <w:rFonts w:ascii="Arial" w:hAnsi="Arial" w:cs="Arial"/>
          <w:color w:val="000000" w:themeColor="text1"/>
          <w:sz w:val="24"/>
          <w:szCs w:val="24"/>
        </w:rPr>
      </w:pPr>
    </w:p>
    <w:p w14:paraId="23C20631" w14:textId="77777777" w:rsidR="003D6B8F" w:rsidRPr="008635F7" w:rsidRDefault="003D6B8F" w:rsidP="008635F7">
      <w:pPr>
        <w:spacing w:after="0" w:line="360" w:lineRule="auto"/>
        <w:rPr>
          <w:rFonts w:ascii="Arial" w:hAnsi="Arial" w:cs="Arial"/>
          <w:color w:val="000000" w:themeColor="text1"/>
          <w:sz w:val="24"/>
          <w:szCs w:val="24"/>
        </w:rPr>
      </w:pPr>
      <w:r w:rsidRPr="008635F7">
        <w:rPr>
          <w:rFonts w:ascii="Arial" w:hAnsi="Arial" w:cs="Arial"/>
          <w:color w:val="000000" w:themeColor="text1"/>
          <w:sz w:val="24"/>
          <w:szCs w:val="24"/>
        </w:rPr>
        <w:t>FREIRE, P. Pedagogia da autonomia: saberes necessários à prática educativa. 21. ed. São Paulo: Paz e Terra, 1996. 156 p. (Coleção Leitura)</w:t>
      </w:r>
    </w:p>
    <w:p w14:paraId="3FFAFBFB" w14:textId="77777777" w:rsidR="0033772D" w:rsidRPr="008635F7" w:rsidRDefault="0033772D" w:rsidP="008635F7">
      <w:pPr>
        <w:spacing w:after="0" w:line="360" w:lineRule="auto"/>
        <w:rPr>
          <w:rFonts w:ascii="Arial" w:hAnsi="Arial" w:cs="Arial"/>
          <w:color w:val="000000" w:themeColor="text1"/>
          <w:sz w:val="24"/>
          <w:szCs w:val="24"/>
        </w:rPr>
      </w:pPr>
    </w:p>
    <w:p w14:paraId="72ED8BCF" w14:textId="735A807B" w:rsidR="0033772D" w:rsidRPr="008635F7" w:rsidRDefault="0033772D" w:rsidP="008635F7">
      <w:pPr>
        <w:spacing w:after="0" w:line="360" w:lineRule="auto"/>
        <w:jc w:val="both"/>
        <w:rPr>
          <w:rFonts w:ascii="Arial" w:hAnsi="Arial" w:cs="Arial"/>
          <w:color w:val="000000" w:themeColor="text1"/>
          <w:sz w:val="24"/>
          <w:szCs w:val="24"/>
        </w:rPr>
      </w:pPr>
      <w:r w:rsidRPr="008635F7">
        <w:rPr>
          <w:rFonts w:ascii="Arial" w:hAnsi="Arial" w:cs="Arial"/>
          <w:color w:val="000000" w:themeColor="text1"/>
          <w:sz w:val="24"/>
          <w:szCs w:val="24"/>
        </w:rPr>
        <w:t xml:space="preserve">ZEFERINO, Angélica Maria; PASSERI, Silvia Maria </w:t>
      </w:r>
      <w:r w:rsidRPr="008635F7">
        <w:rPr>
          <w:rFonts w:ascii="Arial" w:hAnsi="Arial" w:cs="Arial"/>
          <w:b/>
          <w:color w:val="000000" w:themeColor="text1"/>
          <w:sz w:val="24"/>
          <w:szCs w:val="24"/>
        </w:rPr>
        <w:t>. ¨Avaliação da aprendizagem do estudante ¨</w:t>
      </w:r>
      <w:r w:rsidR="00853E94" w:rsidRPr="008635F7">
        <w:rPr>
          <w:rFonts w:ascii="Arial" w:hAnsi="Arial" w:cs="Arial"/>
          <w:b/>
          <w:color w:val="000000" w:themeColor="text1"/>
          <w:sz w:val="24"/>
          <w:szCs w:val="24"/>
        </w:rPr>
        <w:t>.</w:t>
      </w:r>
      <w:r w:rsidR="008635F7">
        <w:rPr>
          <w:rFonts w:ascii="Arial" w:hAnsi="Arial" w:cs="Arial"/>
          <w:color w:val="000000" w:themeColor="text1"/>
          <w:sz w:val="24"/>
          <w:szCs w:val="24"/>
        </w:rPr>
        <w:t xml:space="preserve">2007. </w:t>
      </w:r>
      <w:r w:rsidRPr="008635F7">
        <w:rPr>
          <w:rFonts w:ascii="Arial" w:hAnsi="Arial" w:cs="Arial"/>
          <w:color w:val="000000" w:themeColor="text1"/>
          <w:sz w:val="24"/>
          <w:szCs w:val="24"/>
        </w:rPr>
        <w:t>Disponível em:&lt;</w:t>
      </w:r>
      <w:hyperlink r:id="rId10" w:history="1">
        <w:r w:rsidRPr="008635F7">
          <w:rPr>
            <w:rStyle w:val="Hyperlink"/>
            <w:rFonts w:ascii="Arial" w:hAnsi="Arial" w:cs="Arial"/>
            <w:color w:val="000000" w:themeColor="text1"/>
            <w:sz w:val="24"/>
            <w:szCs w:val="24"/>
          </w:rPr>
          <w:t>https://www.medicina.ufg.br/up/148/o/AVALIACAO_DA_APRENDIZAGEM.pdf</w:t>
        </w:r>
      </w:hyperlink>
      <w:r w:rsidRPr="008635F7">
        <w:rPr>
          <w:rFonts w:ascii="Arial" w:hAnsi="Arial" w:cs="Arial"/>
          <w:color w:val="000000" w:themeColor="text1"/>
          <w:sz w:val="24"/>
          <w:szCs w:val="24"/>
        </w:rPr>
        <w:t>&gt;. Acesso em: 03.01.2018</w:t>
      </w:r>
      <w:r w:rsidR="00853E94" w:rsidRPr="008635F7">
        <w:rPr>
          <w:rFonts w:ascii="Arial" w:hAnsi="Arial" w:cs="Arial"/>
          <w:color w:val="000000" w:themeColor="text1"/>
          <w:sz w:val="24"/>
          <w:szCs w:val="24"/>
        </w:rPr>
        <w:t>.</w:t>
      </w:r>
    </w:p>
    <w:p w14:paraId="73DE4C86" w14:textId="2C8C6051" w:rsidR="00F76461" w:rsidRPr="008635F7" w:rsidRDefault="00F76461" w:rsidP="0033772D">
      <w:pPr>
        <w:spacing w:after="0" w:line="360" w:lineRule="auto"/>
        <w:jc w:val="both"/>
        <w:rPr>
          <w:rFonts w:ascii="Arial" w:hAnsi="Arial" w:cs="Arial"/>
          <w:color w:val="000000" w:themeColor="text1"/>
          <w:sz w:val="24"/>
          <w:szCs w:val="24"/>
        </w:rPr>
      </w:pPr>
    </w:p>
    <w:p w14:paraId="0A7CCE35" w14:textId="59CFD39A" w:rsidR="00853E94" w:rsidRPr="008635F7" w:rsidRDefault="0033772D" w:rsidP="00853E94">
      <w:pPr>
        <w:spacing w:after="0" w:line="360" w:lineRule="auto"/>
        <w:jc w:val="both"/>
        <w:rPr>
          <w:rFonts w:ascii="Arial" w:hAnsi="Arial" w:cs="Arial"/>
          <w:color w:val="000000" w:themeColor="text1"/>
          <w:sz w:val="24"/>
          <w:szCs w:val="24"/>
        </w:rPr>
      </w:pPr>
      <w:r w:rsidRPr="008635F7">
        <w:rPr>
          <w:rFonts w:ascii="Arial" w:hAnsi="Arial" w:cs="Arial"/>
          <w:color w:val="000000" w:themeColor="text1"/>
          <w:sz w:val="24"/>
          <w:szCs w:val="24"/>
        </w:rPr>
        <w:t xml:space="preserve">CEZAR, Pedro Henrique, et al. </w:t>
      </w:r>
      <w:r w:rsidRPr="008635F7">
        <w:rPr>
          <w:rFonts w:ascii="Arial" w:hAnsi="Arial" w:cs="Arial"/>
          <w:b/>
          <w:color w:val="000000" w:themeColor="text1"/>
          <w:sz w:val="24"/>
          <w:szCs w:val="24"/>
        </w:rPr>
        <w:t>¨Transição paradigmática na Educação Médica: Um olhar construtivista dirigido á aprendizagem baseada em problemas¨</w:t>
      </w:r>
      <w:r w:rsidR="00853E94" w:rsidRPr="008635F7">
        <w:rPr>
          <w:rFonts w:ascii="Arial" w:hAnsi="Arial" w:cs="Arial"/>
          <w:color w:val="000000" w:themeColor="text1"/>
          <w:sz w:val="24"/>
          <w:szCs w:val="24"/>
        </w:rPr>
        <w:t>.2009. Disponível em: &lt;</w:t>
      </w:r>
      <w:hyperlink r:id="rId11" w:history="1">
        <w:r w:rsidR="00853E94" w:rsidRPr="008635F7">
          <w:rPr>
            <w:rStyle w:val="Hyperlink"/>
            <w:rFonts w:ascii="Arial" w:hAnsi="Arial" w:cs="Arial"/>
            <w:color w:val="000000" w:themeColor="text1"/>
            <w:sz w:val="24"/>
            <w:szCs w:val="24"/>
          </w:rPr>
          <w:t>http://site.ufvjm.edu.br/fammuc/files/2016/05/Transicao-paradigmatica-na-Educacao-medica_ABP-construtivista.pdf</w:t>
        </w:r>
      </w:hyperlink>
      <w:r w:rsidR="00853E94" w:rsidRPr="008635F7">
        <w:rPr>
          <w:rFonts w:ascii="Arial" w:hAnsi="Arial" w:cs="Arial"/>
          <w:color w:val="000000" w:themeColor="text1"/>
          <w:sz w:val="24"/>
          <w:szCs w:val="24"/>
        </w:rPr>
        <w:t>&gt;. Acesso em: 22.02.2018.</w:t>
      </w:r>
    </w:p>
    <w:p w14:paraId="34982932" w14:textId="7BD6B877" w:rsidR="00F76461" w:rsidRPr="008635F7" w:rsidRDefault="00F76461" w:rsidP="00853E94">
      <w:pPr>
        <w:spacing w:after="0" w:line="360" w:lineRule="auto"/>
        <w:rPr>
          <w:rFonts w:ascii="Arial" w:hAnsi="Arial" w:cs="Arial"/>
          <w:color w:val="000000" w:themeColor="text1"/>
          <w:sz w:val="24"/>
          <w:szCs w:val="24"/>
        </w:rPr>
      </w:pPr>
    </w:p>
    <w:p w14:paraId="46552B82" w14:textId="0770505F" w:rsidR="003D6B8F" w:rsidRPr="008635F7" w:rsidRDefault="00853E94" w:rsidP="00853E94">
      <w:pPr>
        <w:spacing w:after="0" w:line="360" w:lineRule="auto"/>
        <w:rPr>
          <w:rFonts w:ascii="Arial" w:hAnsi="Arial" w:cs="Arial"/>
          <w:color w:val="000000" w:themeColor="text1"/>
          <w:sz w:val="24"/>
          <w:szCs w:val="24"/>
        </w:rPr>
      </w:pPr>
      <w:r w:rsidRPr="008635F7">
        <w:rPr>
          <w:rFonts w:ascii="Arial" w:hAnsi="Arial" w:cs="Arial"/>
          <w:color w:val="000000" w:themeColor="text1"/>
          <w:sz w:val="24"/>
          <w:szCs w:val="24"/>
        </w:rPr>
        <w:t xml:space="preserve">PARANHOS, Vania Daniele; MENDES, Maria Manuela. </w:t>
      </w:r>
      <w:r w:rsidRPr="008635F7">
        <w:rPr>
          <w:rFonts w:ascii="Arial" w:hAnsi="Arial" w:cs="Arial"/>
          <w:b/>
          <w:color w:val="000000" w:themeColor="text1"/>
          <w:sz w:val="24"/>
          <w:szCs w:val="24"/>
        </w:rPr>
        <w:t>¨Currículo por competência e metodologia ativa: percepção de estudantes de enfermagem¨.</w:t>
      </w:r>
      <w:r w:rsidRPr="008635F7">
        <w:rPr>
          <w:rFonts w:ascii="Arial" w:hAnsi="Arial" w:cs="Arial"/>
          <w:color w:val="000000" w:themeColor="text1"/>
          <w:sz w:val="24"/>
          <w:szCs w:val="24"/>
        </w:rPr>
        <w:t xml:space="preserve"> 2010. Disponível  em</w:t>
      </w:r>
      <w:r w:rsidR="008635F7" w:rsidRPr="008635F7">
        <w:rPr>
          <w:rFonts w:ascii="Arial" w:hAnsi="Arial" w:cs="Arial"/>
          <w:color w:val="000000" w:themeColor="text1"/>
          <w:sz w:val="24"/>
          <w:szCs w:val="24"/>
        </w:rPr>
        <w:t>:</w:t>
      </w:r>
      <w:r w:rsidRPr="008635F7">
        <w:rPr>
          <w:rFonts w:ascii="Arial" w:hAnsi="Arial" w:cs="Arial"/>
          <w:color w:val="000000" w:themeColor="text1"/>
          <w:sz w:val="24"/>
          <w:szCs w:val="24"/>
        </w:rPr>
        <w:t xml:space="preserve"> &lt;</w:t>
      </w:r>
      <w:hyperlink r:id="rId12" w:history="1">
        <w:r w:rsidR="003D6B8F" w:rsidRPr="008635F7">
          <w:rPr>
            <w:rStyle w:val="Hyperlink"/>
            <w:rFonts w:ascii="Arial" w:hAnsi="Arial" w:cs="Arial"/>
            <w:color w:val="000000" w:themeColor="text1"/>
            <w:sz w:val="24"/>
            <w:szCs w:val="24"/>
          </w:rPr>
          <w:t>http://www.scielo.br/pdf/rlae/v18n1/pt_17.pdf</w:t>
        </w:r>
      </w:hyperlink>
      <w:r w:rsidRPr="008635F7">
        <w:rPr>
          <w:rFonts w:ascii="Arial" w:hAnsi="Arial" w:cs="Arial"/>
          <w:color w:val="000000" w:themeColor="text1"/>
          <w:sz w:val="24"/>
          <w:szCs w:val="24"/>
        </w:rPr>
        <w:t>&gt;. Acesso em: 18.12.2017.</w:t>
      </w:r>
    </w:p>
    <w:p w14:paraId="44E6EB43" w14:textId="77777777" w:rsidR="008D3AEA" w:rsidRPr="008635F7" w:rsidRDefault="008D3AEA" w:rsidP="003D6B8F">
      <w:pPr>
        <w:rPr>
          <w:rFonts w:ascii="Arial" w:hAnsi="Arial" w:cs="Arial"/>
          <w:color w:val="000000" w:themeColor="text1"/>
          <w:sz w:val="24"/>
          <w:szCs w:val="24"/>
        </w:rPr>
      </w:pPr>
    </w:p>
    <w:p w14:paraId="3BBCB084" w14:textId="76229C50" w:rsidR="008635F7" w:rsidRPr="008635F7" w:rsidRDefault="00853E94" w:rsidP="008635F7">
      <w:pPr>
        <w:spacing w:after="0" w:line="360" w:lineRule="auto"/>
        <w:rPr>
          <w:rFonts w:ascii="Arial" w:hAnsi="Arial" w:cs="Arial"/>
          <w:color w:val="000000" w:themeColor="text1"/>
          <w:sz w:val="24"/>
          <w:szCs w:val="24"/>
        </w:rPr>
      </w:pPr>
      <w:r w:rsidRPr="008635F7">
        <w:rPr>
          <w:rFonts w:ascii="Arial" w:hAnsi="Arial" w:cs="Arial"/>
          <w:color w:val="000000" w:themeColor="text1"/>
          <w:sz w:val="24"/>
          <w:szCs w:val="24"/>
        </w:rPr>
        <w:t>OSWALDO, Yeda. ¨</w:t>
      </w:r>
      <w:r w:rsidRPr="008635F7">
        <w:rPr>
          <w:rFonts w:ascii="Arial" w:hAnsi="Arial" w:cs="Arial"/>
          <w:b/>
          <w:color w:val="000000" w:themeColor="text1"/>
          <w:sz w:val="24"/>
          <w:szCs w:val="24"/>
        </w:rPr>
        <w:t>O poder do feedback positivo</w:t>
      </w:r>
      <w:r w:rsidRPr="008635F7">
        <w:rPr>
          <w:rFonts w:ascii="Arial" w:hAnsi="Arial" w:cs="Arial"/>
          <w:color w:val="000000" w:themeColor="text1"/>
          <w:sz w:val="24"/>
          <w:szCs w:val="24"/>
        </w:rPr>
        <w:t>¨</w:t>
      </w:r>
      <w:r w:rsidR="008635F7" w:rsidRPr="008635F7">
        <w:rPr>
          <w:rFonts w:ascii="Arial" w:hAnsi="Arial" w:cs="Arial"/>
          <w:color w:val="000000" w:themeColor="text1"/>
          <w:sz w:val="24"/>
          <w:szCs w:val="24"/>
        </w:rPr>
        <w:t>.2017. Disponível em: &lt;</w:t>
      </w:r>
      <w:hyperlink r:id="rId13" w:history="1">
        <w:r w:rsidR="008635F7" w:rsidRPr="008635F7">
          <w:rPr>
            <w:rStyle w:val="Hyperlink"/>
            <w:rFonts w:ascii="Arial" w:hAnsi="Arial" w:cs="Arial"/>
            <w:color w:val="000000" w:themeColor="text1"/>
            <w:sz w:val="24"/>
            <w:szCs w:val="24"/>
          </w:rPr>
          <w:t>http://isiinfinity.com.br/o-poder-do-feedback-positivo/</w:t>
        </w:r>
      </w:hyperlink>
      <w:r w:rsidR="008635F7" w:rsidRPr="008635F7">
        <w:rPr>
          <w:rFonts w:ascii="Arial" w:hAnsi="Arial" w:cs="Arial"/>
          <w:color w:val="000000" w:themeColor="text1"/>
          <w:sz w:val="24"/>
          <w:szCs w:val="24"/>
        </w:rPr>
        <w:t>&gt;. Acesso em: 04.04.2018.</w:t>
      </w:r>
    </w:p>
    <w:p w14:paraId="2401DA5B" w14:textId="77777777" w:rsidR="008635F7" w:rsidRPr="008635F7" w:rsidRDefault="008635F7" w:rsidP="008635F7">
      <w:pPr>
        <w:spacing w:after="0" w:line="360" w:lineRule="auto"/>
        <w:rPr>
          <w:rFonts w:ascii="Arial" w:hAnsi="Arial" w:cs="Arial"/>
          <w:color w:val="000000" w:themeColor="text1"/>
          <w:sz w:val="24"/>
          <w:szCs w:val="24"/>
        </w:rPr>
      </w:pPr>
    </w:p>
    <w:p w14:paraId="0956CB55" w14:textId="225FDC5F" w:rsidR="008635F7" w:rsidRPr="008635F7" w:rsidRDefault="008635F7" w:rsidP="008635F7">
      <w:pPr>
        <w:spacing w:after="0" w:line="360" w:lineRule="auto"/>
        <w:rPr>
          <w:rFonts w:ascii="Arial" w:hAnsi="Arial" w:cs="Arial"/>
          <w:color w:val="000000" w:themeColor="text1"/>
          <w:sz w:val="24"/>
          <w:szCs w:val="24"/>
        </w:rPr>
      </w:pPr>
      <w:r w:rsidRPr="008635F7">
        <w:rPr>
          <w:rFonts w:ascii="Arial" w:hAnsi="Arial" w:cs="Arial"/>
          <w:color w:val="000000" w:themeColor="text1"/>
          <w:sz w:val="24"/>
          <w:szCs w:val="24"/>
        </w:rPr>
        <w:t xml:space="preserve">DANTAS, Anielle Avelina; MARTINS, Carlos Henrique; MILITÃO, Maria Socorro. </w:t>
      </w:r>
      <w:r w:rsidRPr="008635F7">
        <w:rPr>
          <w:rFonts w:ascii="Arial" w:hAnsi="Arial" w:cs="Arial"/>
          <w:b/>
          <w:color w:val="000000" w:themeColor="text1"/>
          <w:sz w:val="24"/>
          <w:szCs w:val="24"/>
        </w:rPr>
        <w:t xml:space="preserve">¨O cinema como instrumento didático para a abordagem de problemas bioeticos: uma reflexão sobre eutanásia¨. </w:t>
      </w:r>
      <w:r w:rsidRPr="008635F7">
        <w:rPr>
          <w:rFonts w:ascii="Arial" w:hAnsi="Arial" w:cs="Arial"/>
          <w:color w:val="000000" w:themeColor="text1"/>
          <w:sz w:val="24"/>
          <w:szCs w:val="24"/>
        </w:rPr>
        <w:t xml:space="preserve">2010. Disponível em: </w:t>
      </w:r>
      <w:hyperlink r:id="rId14" w:history="1">
        <w:r w:rsidRPr="008635F7">
          <w:rPr>
            <w:rStyle w:val="Hyperlink"/>
            <w:rFonts w:ascii="Arial" w:hAnsi="Arial" w:cs="Arial"/>
            <w:color w:val="000000" w:themeColor="text1"/>
            <w:sz w:val="24"/>
            <w:szCs w:val="24"/>
          </w:rPr>
          <w:t>http://www.scielo.br/pdf/rbem/v35n1/a10v35n1</w:t>
        </w:r>
      </w:hyperlink>
      <w:r w:rsidRPr="008635F7">
        <w:rPr>
          <w:rFonts w:ascii="Arial" w:hAnsi="Arial" w:cs="Arial"/>
          <w:color w:val="000000" w:themeColor="text1"/>
          <w:sz w:val="24"/>
          <w:szCs w:val="24"/>
        </w:rPr>
        <w:t xml:space="preserve"> . Acesso em: 08.02.2018.</w:t>
      </w:r>
    </w:p>
    <w:p w14:paraId="28D39F4D" w14:textId="26CAF075" w:rsidR="008635F7" w:rsidRPr="008635F7" w:rsidRDefault="008635F7" w:rsidP="008635F7">
      <w:pPr>
        <w:rPr>
          <w:rFonts w:ascii="Arial" w:hAnsi="Arial" w:cs="Arial"/>
          <w:sz w:val="24"/>
          <w:szCs w:val="24"/>
        </w:rPr>
      </w:pPr>
    </w:p>
    <w:p w14:paraId="7DCE4AC8" w14:textId="25ED047E" w:rsidR="00853E94" w:rsidRDefault="00853E94" w:rsidP="003D6B8F"/>
    <w:p w14:paraId="00828740" w14:textId="77777777" w:rsidR="00853E94" w:rsidRDefault="00853E94" w:rsidP="003D6B8F"/>
    <w:p w14:paraId="2A8B59B3" w14:textId="77777777" w:rsidR="00853E94" w:rsidRDefault="00853E94" w:rsidP="003D6B8F"/>
    <w:p w14:paraId="3B6FB002" w14:textId="77777777" w:rsidR="003D6B8F" w:rsidRDefault="003D6B8F" w:rsidP="003D6B8F"/>
    <w:p w14:paraId="78DC9CF4" w14:textId="77777777" w:rsidR="003D6B8F" w:rsidRDefault="003D6B8F" w:rsidP="003D6B8F"/>
    <w:p w14:paraId="21FC5C2D" w14:textId="77777777" w:rsidR="003D6B8F" w:rsidRDefault="003D6B8F" w:rsidP="004D7F03">
      <w:pPr>
        <w:pStyle w:val="PargrafodaLista"/>
        <w:spacing w:after="0" w:line="360" w:lineRule="auto"/>
        <w:jc w:val="both"/>
        <w:rPr>
          <w:rFonts w:ascii="Arial" w:hAnsi="Arial" w:cs="Arial"/>
          <w:sz w:val="24"/>
          <w:szCs w:val="24"/>
        </w:rPr>
      </w:pPr>
    </w:p>
    <w:p w14:paraId="2D0FFD33" w14:textId="77777777" w:rsidR="003D6B8F" w:rsidRDefault="003D6B8F" w:rsidP="004D7F03">
      <w:pPr>
        <w:pStyle w:val="PargrafodaLista"/>
        <w:spacing w:after="0" w:line="360" w:lineRule="auto"/>
        <w:jc w:val="both"/>
        <w:rPr>
          <w:rFonts w:ascii="Arial" w:hAnsi="Arial" w:cs="Arial"/>
          <w:sz w:val="24"/>
          <w:szCs w:val="24"/>
        </w:rPr>
      </w:pPr>
    </w:p>
    <w:p w14:paraId="6968F14D" w14:textId="77777777" w:rsidR="003D6B8F" w:rsidRDefault="003D6B8F" w:rsidP="004D7F03">
      <w:pPr>
        <w:pStyle w:val="PargrafodaLista"/>
        <w:spacing w:after="0" w:line="360" w:lineRule="auto"/>
        <w:jc w:val="both"/>
        <w:rPr>
          <w:rFonts w:ascii="Arial" w:hAnsi="Arial" w:cs="Arial"/>
          <w:sz w:val="24"/>
          <w:szCs w:val="24"/>
        </w:rPr>
      </w:pPr>
    </w:p>
    <w:p w14:paraId="79FE17B2" w14:textId="77777777" w:rsidR="003D6B8F" w:rsidRDefault="003D6B8F" w:rsidP="004D7F03">
      <w:pPr>
        <w:pStyle w:val="PargrafodaLista"/>
        <w:spacing w:after="0" w:line="360" w:lineRule="auto"/>
        <w:jc w:val="both"/>
        <w:rPr>
          <w:rFonts w:ascii="Arial" w:hAnsi="Arial" w:cs="Arial"/>
          <w:sz w:val="24"/>
          <w:szCs w:val="24"/>
        </w:rPr>
      </w:pPr>
    </w:p>
    <w:p w14:paraId="23E00A1E" w14:textId="77777777" w:rsidR="003D6B8F" w:rsidRDefault="003D6B8F" w:rsidP="004D7F03">
      <w:pPr>
        <w:pStyle w:val="PargrafodaLista"/>
        <w:spacing w:after="0" w:line="360" w:lineRule="auto"/>
        <w:jc w:val="both"/>
        <w:rPr>
          <w:rFonts w:ascii="Arial" w:hAnsi="Arial" w:cs="Arial"/>
          <w:sz w:val="24"/>
          <w:szCs w:val="24"/>
        </w:rPr>
      </w:pPr>
    </w:p>
    <w:p w14:paraId="64F0DD83" w14:textId="77777777" w:rsidR="003D6B8F" w:rsidRDefault="003D6B8F" w:rsidP="004D7F03">
      <w:pPr>
        <w:pStyle w:val="PargrafodaLista"/>
        <w:spacing w:after="0" w:line="360" w:lineRule="auto"/>
        <w:jc w:val="both"/>
        <w:rPr>
          <w:rFonts w:ascii="Arial" w:hAnsi="Arial" w:cs="Arial"/>
          <w:sz w:val="24"/>
          <w:szCs w:val="24"/>
        </w:rPr>
      </w:pPr>
    </w:p>
    <w:p w14:paraId="076EE8C6" w14:textId="77777777" w:rsidR="003D6B8F" w:rsidRDefault="003D6B8F" w:rsidP="004D7F03">
      <w:pPr>
        <w:pStyle w:val="PargrafodaLista"/>
        <w:spacing w:after="0" w:line="360" w:lineRule="auto"/>
        <w:jc w:val="both"/>
        <w:rPr>
          <w:rFonts w:ascii="Arial" w:hAnsi="Arial" w:cs="Arial"/>
          <w:sz w:val="24"/>
          <w:szCs w:val="24"/>
        </w:rPr>
      </w:pPr>
    </w:p>
    <w:p w14:paraId="44E4A2E9" w14:textId="77777777" w:rsidR="003D6B8F" w:rsidRDefault="003D6B8F" w:rsidP="004D7F03">
      <w:pPr>
        <w:pStyle w:val="PargrafodaLista"/>
        <w:spacing w:after="0" w:line="360" w:lineRule="auto"/>
        <w:jc w:val="both"/>
        <w:rPr>
          <w:rFonts w:ascii="Arial" w:hAnsi="Arial" w:cs="Arial"/>
          <w:sz w:val="24"/>
          <w:szCs w:val="24"/>
        </w:rPr>
      </w:pPr>
    </w:p>
    <w:p w14:paraId="124A9A37" w14:textId="77777777" w:rsidR="003D6B8F" w:rsidRDefault="003D6B8F" w:rsidP="004D7F03">
      <w:pPr>
        <w:pStyle w:val="PargrafodaLista"/>
        <w:spacing w:after="0" w:line="360" w:lineRule="auto"/>
        <w:jc w:val="both"/>
        <w:rPr>
          <w:rFonts w:ascii="Arial" w:hAnsi="Arial" w:cs="Arial"/>
          <w:sz w:val="24"/>
          <w:szCs w:val="24"/>
        </w:rPr>
      </w:pPr>
    </w:p>
    <w:p w14:paraId="530AF417" w14:textId="77777777" w:rsidR="003D6B8F" w:rsidRDefault="003D6B8F" w:rsidP="004D7F03">
      <w:pPr>
        <w:pStyle w:val="PargrafodaLista"/>
        <w:spacing w:after="0" w:line="360" w:lineRule="auto"/>
        <w:jc w:val="both"/>
        <w:rPr>
          <w:rFonts w:ascii="Arial" w:hAnsi="Arial" w:cs="Arial"/>
          <w:sz w:val="24"/>
          <w:szCs w:val="24"/>
        </w:rPr>
      </w:pPr>
    </w:p>
    <w:p w14:paraId="6642F477" w14:textId="77777777" w:rsidR="003D6B8F" w:rsidRDefault="003D6B8F" w:rsidP="004D7F03">
      <w:pPr>
        <w:pStyle w:val="PargrafodaLista"/>
        <w:spacing w:after="0" w:line="360" w:lineRule="auto"/>
        <w:jc w:val="both"/>
        <w:rPr>
          <w:rFonts w:ascii="Arial" w:hAnsi="Arial" w:cs="Arial"/>
          <w:sz w:val="24"/>
          <w:szCs w:val="24"/>
        </w:rPr>
      </w:pPr>
    </w:p>
    <w:p w14:paraId="31A95877" w14:textId="77777777" w:rsidR="003D6B8F" w:rsidRDefault="003D6B8F" w:rsidP="004D7F03">
      <w:pPr>
        <w:pStyle w:val="PargrafodaLista"/>
        <w:spacing w:after="0" w:line="360" w:lineRule="auto"/>
        <w:jc w:val="both"/>
        <w:rPr>
          <w:rFonts w:ascii="Arial" w:hAnsi="Arial" w:cs="Arial"/>
          <w:sz w:val="24"/>
          <w:szCs w:val="24"/>
        </w:rPr>
      </w:pPr>
    </w:p>
    <w:p w14:paraId="48B3A1E6" w14:textId="77777777" w:rsidR="003D6B8F" w:rsidRDefault="003D6B8F" w:rsidP="004D7F03">
      <w:pPr>
        <w:pStyle w:val="PargrafodaLista"/>
        <w:spacing w:after="0" w:line="360" w:lineRule="auto"/>
        <w:jc w:val="both"/>
        <w:rPr>
          <w:rFonts w:ascii="Arial" w:hAnsi="Arial" w:cs="Arial"/>
          <w:sz w:val="24"/>
          <w:szCs w:val="24"/>
        </w:rPr>
      </w:pPr>
    </w:p>
    <w:p w14:paraId="2E56D823" w14:textId="77777777" w:rsidR="003D6B8F" w:rsidRDefault="003D6B8F" w:rsidP="004D7F03">
      <w:pPr>
        <w:pStyle w:val="PargrafodaLista"/>
        <w:spacing w:after="0" w:line="360" w:lineRule="auto"/>
        <w:jc w:val="both"/>
        <w:rPr>
          <w:rFonts w:ascii="Arial" w:hAnsi="Arial" w:cs="Arial"/>
          <w:sz w:val="24"/>
          <w:szCs w:val="24"/>
        </w:rPr>
      </w:pPr>
    </w:p>
    <w:p w14:paraId="54AE798D" w14:textId="77777777" w:rsidR="003D6B8F" w:rsidRDefault="003D6B8F" w:rsidP="004D7F03">
      <w:pPr>
        <w:pStyle w:val="PargrafodaLista"/>
        <w:spacing w:after="0" w:line="360" w:lineRule="auto"/>
        <w:jc w:val="both"/>
        <w:rPr>
          <w:rFonts w:ascii="Arial" w:hAnsi="Arial" w:cs="Arial"/>
          <w:sz w:val="24"/>
          <w:szCs w:val="24"/>
        </w:rPr>
      </w:pPr>
    </w:p>
    <w:p w14:paraId="4479F0F6" w14:textId="77777777" w:rsidR="003D6B8F" w:rsidRDefault="003D6B8F" w:rsidP="004D7F03">
      <w:pPr>
        <w:pStyle w:val="PargrafodaLista"/>
        <w:spacing w:after="0" w:line="360" w:lineRule="auto"/>
        <w:jc w:val="both"/>
        <w:rPr>
          <w:rFonts w:ascii="Arial" w:hAnsi="Arial" w:cs="Arial"/>
          <w:sz w:val="24"/>
          <w:szCs w:val="24"/>
        </w:rPr>
      </w:pPr>
    </w:p>
    <w:p w14:paraId="56A33B1A" w14:textId="77777777" w:rsidR="000C518B" w:rsidRDefault="000C518B" w:rsidP="00950B43">
      <w:pPr>
        <w:spacing w:after="0" w:line="360" w:lineRule="auto"/>
        <w:jc w:val="both"/>
        <w:rPr>
          <w:rFonts w:ascii="Arial" w:hAnsi="Arial" w:cs="Arial"/>
          <w:sz w:val="24"/>
          <w:szCs w:val="24"/>
        </w:rPr>
      </w:pPr>
    </w:p>
    <w:p w14:paraId="0B231AB9" w14:textId="77777777" w:rsidR="00782919" w:rsidRPr="00774EA7" w:rsidRDefault="00782919" w:rsidP="00950B43">
      <w:pPr>
        <w:spacing w:after="0" w:line="360" w:lineRule="auto"/>
        <w:jc w:val="both"/>
        <w:rPr>
          <w:rFonts w:ascii="Arial" w:hAnsi="Arial" w:cs="Arial"/>
          <w:sz w:val="24"/>
          <w:szCs w:val="24"/>
        </w:rPr>
      </w:pPr>
    </w:p>
    <w:p w14:paraId="6527A7AE" w14:textId="77777777" w:rsidR="00160BD9" w:rsidRPr="00774EA7" w:rsidRDefault="00160BD9" w:rsidP="00950B43">
      <w:pPr>
        <w:spacing w:after="0" w:line="360" w:lineRule="auto"/>
        <w:jc w:val="both"/>
        <w:rPr>
          <w:rFonts w:ascii="Arial" w:hAnsi="Arial" w:cs="Arial"/>
          <w:sz w:val="24"/>
          <w:szCs w:val="24"/>
        </w:rPr>
      </w:pPr>
    </w:p>
    <w:p w14:paraId="3D58B5A6" w14:textId="77777777" w:rsidR="00160BD9" w:rsidRPr="00774EA7" w:rsidRDefault="00160BD9" w:rsidP="00950B43">
      <w:pPr>
        <w:spacing w:after="0" w:line="360" w:lineRule="auto"/>
        <w:jc w:val="both"/>
        <w:rPr>
          <w:rFonts w:ascii="Arial" w:hAnsi="Arial" w:cs="Arial"/>
          <w:sz w:val="24"/>
          <w:szCs w:val="24"/>
        </w:rPr>
      </w:pPr>
    </w:p>
    <w:p w14:paraId="0F3D6950" w14:textId="77777777" w:rsidR="00A214C1" w:rsidRPr="00774EA7" w:rsidRDefault="00A214C1" w:rsidP="00950B43">
      <w:pPr>
        <w:spacing w:after="0" w:line="360" w:lineRule="auto"/>
        <w:jc w:val="both"/>
        <w:rPr>
          <w:rFonts w:ascii="Arial" w:hAnsi="Arial" w:cs="Arial"/>
          <w:sz w:val="24"/>
          <w:szCs w:val="24"/>
        </w:rPr>
      </w:pPr>
    </w:p>
    <w:sectPr w:rsidR="00A214C1" w:rsidRPr="00774EA7" w:rsidSect="00C86131">
      <w:headerReference w:type="default" r:id="rId15"/>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B1ACA" w14:textId="77777777" w:rsidR="00C11074" w:rsidRDefault="00C11074" w:rsidP="00D46E35">
      <w:pPr>
        <w:spacing w:after="0" w:line="240" w:lineRule="auto"/>
      </w:pPr>
      <w:r>
        <w:separator/>
      </w:r>
    </w:p>
  </w:endnote>
  <w:endnote w:type="continuationSeparator" w:id="0">
    <w:p w14:paraId="09B4806B" w14:textId="77777777" w:rsidR="00C11074" w:rsidRDefault="00C11074" w:rsidP="00D4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E2E04" w14:textId="77777777" w:rsidR="00C11074" w:rsidRDefault="00C11074" w:rsidP="00D46E35">
      <w:pPr>
        <w:spacing w:after="0" w:line="240" w:lineRule="auto"/>
      </w:pPr>
      <w:r>
        <w:separator/>
      </w:r>
    </w:p>
  </w:footnote>
  <w:footnote w:type="continuationSeparator" w:id="0">
    <w:p w14:paraId="44F08E5B" w14:textId="77777777" w:rsidR="00C11074" w:rsidRDefault="00C11074" w:rsidP="00D46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47DB" w14:textId="77777777" w:rsidR="00D46E35" w:rsidRDefault="00D46E35">
    <w:pPr>
      <w:pStyle w:val="Cabealho"/>
      <w:jc w:val="right"/>
    </w:pPr>
  </w:p>
  <w:p w14:paraId="13426DA2" w14:textId="4D1D4AA2" w:rsidR="00D46E35" w:rsidRDefault="00C11074">
    <w:pPr>
      <w:pStyle w:val="Cabealho"/>
      <w:jc w:val="right"/>
    </w:pPr>
    <w:sdt>
      <w:sdtPr>
        <w:id w:val="2080641990"/>
        <w:docPartObj>
          <w:docPartGallery w:val="Page Numbers (Top of Page)"/>
          <w:docPartUnique/>
        </w:docPartObj>
      </w:sdtPr>
      <w:sdtEndPr/>
      <w:sdtContent>
        <w:r w:rsidR="00D46E35">
          <w:fldChar w:fldCharType="begin"/>
        </w:r>
        <w:r w:rsidR="00D46E35">
          <w:instrText>PAGE   \* MERGEFORMAT</w:instrText>
        </w:r>
        <w:r w:rsidR="00D46E35">
          <w:fldChar w:fldCharType="separate"/>
        </w:r>
        <w:r w:rsidR="00CD550A">
          <w:rPr>
            <w:noProof/>
          </w:rPr>
          <w:t>19</w:t>
        </w:r>
        <w:r w:rsidR="00D46E35">
          <w:fldChar w:fldCharType="end"/>
        </w:r>
      </w:sdtContent>
    </w:sdt>
  </w:p>
  <w:p w14:paraId="7674A7DB" w14:textId="77777777" w:rsidR="00D46E35" w:rsidRDefault="00D46E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CA5"/>
    <w:multiLevelType w:val="hybridMultilevel"/>
    <w:tmpl w:val="159C3F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7F2434"/>
    <w:multiLevelType w:val="hybridMultilevel"/>
    <w:tmpl w:val="3D94E776"/>
    <w:lvl w:ilvl="0" w:tplc="87647E7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A919FC"/>
    <w:multiLevelType w:val="hybridMultilevel"/>
    <w:tmpl w:val="1E2826F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CE678DC"/>
    <w:multiLevelType w:val="hybridMultilevel"/>
    <w:tmpl w:val="FB10238C"/>
    <w:lvl w:ilvl="0" w:tplc="444C9530">
      <w:start w:val="1"/>
      <w:numFmt w:val="decimal"/>
      <w:lvlText w:val="%1."/>
      <w:lvlJc w:val="left"/>
      <w:pPr>
        <w:ind w:left="1173" w:hanging="46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D0C2649"/>
    <w:multiLevelType w:val="hybridMultilevel"/>
    <w:tmpl w:val="07222348"/>
    <w:lvl w:ilvl="0" w:tplc="04160003">
      <w:start w:val="1"/>
      <w:numFmt w:val="bullet"/>
      <w:lvlText w:val="o"/>
      <w:lvlJc w:val="left"/>
      <w:pPr>
        <w:ind w:left="1428" w:hanging="360"/>
      </w:pPr>
      <w:rPr>
        <w:rFonts w:ascii="Courier New" w:hAnsi="Courier New" w:cs="Courier New"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12416E6F"/>
    <w:multiLevelType w:val="hybridMultilevel"/>
    <w:tmpl w:val="E6A03F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A757E9"/>
    <w:multiLevelType w:val="hybridMultilevel"/>
    <w:tmpl w:val="BC769FCC"/>
    <w:lvl w:ilvl="0" w:tplc="04160001">
      <w:start w:val="1"/>
      <w:numFmt w:val="bullet"/>
      <w:lvlText w:val=""/>
      <w:lvlJc w:val="left"/>
      <w:pPr>
        <w:ind w:left="1380" w:hanging="360"/>
      </w:pPr>
      <w:rPr>
        <w:rFonts w:ascii="Symbol" w:hAnsi="Symbol"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7">
    <w:nsid w:val="18A82394"/>
    <w:multiLevelType w:val="hybridMultilevel"/>
    <w:tmpl w:val="56849F24"/>
    <w:lvl w:ilvl="0" w:tplc="A1FE1EC8">
      <w:start w:val="1"/>
      <w:numFmt w:val="decimalZero"/>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FA525FA"/>
    <w:multiLevelType w:val="hybridMultilevel"/>
    <w:tmpl w:val="B334672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91A797F"/>
    <w:multiLevelType w:val="hybridMultilevel"/>
    <w:tmpl w:val="4E20AA4A"/>
    <w:lvl w:ilvl="0" w:tplc="00063E5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DB21072"/>
    <w:multiLevelType w:val="hybridMultilevel"/>
    <w:tmpl w:val="0B76F6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6F14D8C"/>
    <w:multiLevelType w:val="hybridMultilevel"/>
    <w:tmpl w:val="5FDE20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51BE3A6A"/>
    <w:multiLevelType w:val="hybridMultilevel"/>
    <w:tmpl w:val="061017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89F24CB"/>
    <w:multiLevelType w:val="hybridMultilevel"/>
    <w:tmpl w:val="593A71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5E9B3C50"/>
    <w:multiLevelType w:val="hybridMultilevel"/>
    <w:tmpl w:val="5B2279B6"/>
    <w:lvl w:ilvl="0" w:tplc="04160003">
      <w:start w:val="1"/>
      <w:numFmt w:val="bullet"/>
      <w:lvlText w:val="o"/>
      <w:lvlJc w:val="left"/>
      <w:pPr>
        <w:ind w:left="1428" w:hanging="360"/>
      </w:pPr>
      <w:rPr>
        <w:rFonts w:ascii="Courier New" w:hAnsi="Courier New" w:cs="Courier New"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6C4029ED"/>
    <w:multiLevelType w:val="hybridMultilevel"/>
    <w:tmpl w:val="409C2D5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11"/>
  </w:num>
  <w:num w:numId="4">
    <w:abstractNumId w:val="13"/>
  </w:num>
  <w:num w:numId="5">
    <w:abstractNumId w:val="6"/>
  </w:num>
  <w:num w:numId="6">
    <w:abstractNumId w:val="15"/>
  </w:num>
  <w:num w:numId="7">
    <w:abstractNumId w:val="2"/>
  </w:num>
  <w:num w:numId="8">
    <w:abstractNumId w:val="4"/>
  </w:num>
  <w:num w:numId="9">
    <w:abstractNumId w:val="14"/>
  </w:num>
  <w:num w:numId="10">
    <w:abstractNumId w:val="3"/>
  </w:num>
  <w:num w:numId="11">
    <w:abstractNumId w:val="9"/>
  </w:num>
  <w:num w:numId="12">
    <w:abstractNumId w:val="8"/>
  </w:num>
  <w:num w:numId="13">
    <w:abstractNumId w:val="12"/>
  </w:num>
  <w:num w:numId="14">
    <w:abstractNumId w:val="1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F7"/>
    <w:rsid w:val="0000283F"/>
    <w:rsid w:val="00006A2C"/>
    <w:rsid w:val="00006BB6"/>
    <w:rsid w:val="000279A2"/>
    <w:rsid w:val="000304A8"/>
    <w:rsid w:val="000325E0"/>
    <w:rsid w:val="0003340F"/>
    <w:rsid w:val="000513DF"/>
    <w:rsid w:val="00056ED0"/>
    <w:rsid w:val="00057E90"/>
    <w:rsid w:val="00061322"/>
    <w:rsid w:val="0006519C"/>
    <w:rsid w:val="00091BFE"/>
    <w:rsid w:val="00097360"/>
    <w:rsid w:val="000C518B"/>
    <w:rsid w:val="000F134C"/>
    <w:rsid w:val="00117792"/>
    <w:rsid w:val="001327CE"/>
    <w:rsid w:val="001462F7"/>
    <w:rsid w:val="00150FE4"/>
    <w:rsid w:val="00160BD9"/>
    <w:rsid w:val="00165ED4"/>
    <w:rsid w:val="0017533D"/>
    <w:rsid w:val="00175ED4"/>
    <w:rsid w:val="00177BF8"/>
    <w:rsid w:val="001A7849"/>
    <w:rsid w:val="001D4E83"/>
    <w:rsid w:val="001F16EE"/>
    <w:rsid w:val="00203B17"/>
    <w:rsid w:val="002235C0"/>
    <w:rsid w:val="002567B5"/>
    <w:rsid w:val="00257DE7"/>
    <w:rsid w:val="002627A6"/>
    <w:rsid w:val="00282331"/>
    <w:rsid w:val="00286CFB"/>
    <w:rsid w:val="002A1E9B"/>
    <w:rsid w:val="002A3023"/>
    <w:rsid w:val="002F432B"/>
    <w:rsid w:val="00315411"/>
    <w:rsid w:val="00330ACB"/>
    <w:rsid w:val="0033772D"/>
    <w:rsid w:val="00356D51"/>
    <w:rsid w:val="003577DA"/>
    <w:rsid w:val="003614D5"/>
    <w:rsid w:val="003731C2"/>
    <w:rsid w:val="00374499"/>
    <w:rsid w:val="003C668F"/>
    <w:rsid w:val="003D5943"/>
    <w:rsid w:val="003D5D67"/>
    <w:rsid w:val="003D6B8F"/>
    <w:rsid w:val="003F08DC"/>
    <w:rsid w:val="00405E93"/>
    <w:rsid w:val="00412BED"/>
    <w:rsid w:val="00450A50"/>
    <w:rsid w:val="0045156A"/>
    <w:rsid w:val="00480893"/>
    <w:rsid w:val="0048482C"/>
    <w:rsid w:val="00487682"/>
    <w:rsid w:val="00493935"/>
    <w:rsid w:val="004A7E93"/>
    <w:rsid w:val="004C068E"/>
    <w:rsid w:val="004C5A96"/>
    <w:rsid w:val="004D7F03"/>
    <w:rsid w:val="004E1DDD"/>
    <w:rsid w:val="004F5C90"/>
    <w:rsid w:val="005006B7"/>
    <w:rsid w:val="00501FE0"/>
    <w:rsid w:val="005115C4"/>
    <w:rsid w:val="00513A83"/>
    <w:rsid w:val="00541679"/>
    <w:rsid w:val="00543F37"/>
    <w:rsid w:val="0055332C"/>
    <w:rsid w:val="00554E62"/>
    <w:rsid w:val="005620D1"/>
    <w:rsid w:val="00563109"/>
    <w:rsid w:val="00590F35"/>
    <w:rsid w:val="00596433"/>
    <w:rsid w:val="005A0B40"/>
    <w:rsid w:val="005A32D1"/>
    <w:rsid w:val="005D36F8"/>
    <w:rsid w:val="00603021"/>
    <w:rsid w:val="006173D1"/>
    <w:rsid w:val="00627073"/>
    <w:rsid w:val="00661C20"/>
    <w:rsid w:val="006719E9"/>
    <w:rsid w:val="00680196"/>
    <w:rsid w:val="006830E0"/>
    <w:rsid w:val="00691A00"/>
    <w:rsid w:val="006C0A91"/>
    <w:rsid w:val="006D0CE2"/>
    <w:rsid w:val="006D37AE"/>
    <w:rsid w:val="006E2C67"/>
    <w:rsid w:val="006E7E22"/>
    <w:rsid w:val="00710F6C"/>
    <w:rsid w:val="00711C0E"/>
    <w:rsid w:val="00712D71"/>
    <w:rsid w:val="00724067"/>
    <w:rsid w:val="00730B8D"/>
    <w:rsid w:val="007339AE"/>
    <w:rsid w:val="00751CE1"/>
    <w:rsid w:val="0077168E"/>
    <w:rsid w:val="00774EA7"/>
    <w:rsid w:val="00782919"/>
    <w:rsid w:val="007B2C1E"/>
    <w:rsid w:val="0080696D"/>
    <w:rsid w:val="00841B9E"/>
    <w:rsid w:val="00843B9F"/>
    <w:rsid w:val="00853E94"/>
    <w:rsid w:val="00856493"/>
    <w:rsid w:val="008635F7"/>
    <w:rsid w:val="0088693B"/>
    <w:rsid w:val="008954BF"/>
    <w:rsid w:val="008A7127"/>
    <w:rsid w:val="008B305B"/>
    <w:rsid w:val="008C67BD"/>
    <w:rsid w:val="008C7181"/>
    <w:rsid w:val="008D3AEA"/>
    <w:rsid w:val="008E64BD"/>
    <w:rsid w:val="00903B36"/>
    <w:rsid w:val="009126F7"/>
    <w:rsid w:val="009469B5"/>
    <w:rsid w:val="00950B43"/>
    <w:rsid w:val="00951A2A"/>
    <w:rsid w:val="00966156"/>
    <w:rsid w:val="0097523C"/>
    <w:rsid w:val="00996299"/>
    <w:rsid w:val="009A7798"/>
    <w:rsid w:val="009C4098"/>
    <w:rsid w:val="009C4462"/>
    <w:rsid w:val="009D6BE2"/>
    <w:rsid w:val="009E4149"/>
    <w:rsid w:val="00A066A7"/>
    <w:rsid w:val="00A214C1"/>
    <w:rsid w:val="00A5318D"/>
    <w:rsid w:val="00AA1235"/>
    <w:rsid w:val="00AA292C"/>
    <w:rsid w:val="00AB0695"/>
    <w:rsid w:val="00AC0927"/>
    <w:rsid w:val="00AD760A"/>
    <w:rsid w:val="00B10E75"/>
    <w:rsid w:val="00B15ACC"/>
    <w:rsid w:val="00B178F6"/>
    <w:rsid w:val="00B2009D"/>
    <w:rsid w:val="00B4323F"/>
    <w:rsid w:val="00B84920"/>
    <w:rsid w:val="00B96425"/>
    <w:rsid w:val="00BA03A6"/>
    <w:rsid w:val="00BB4A39"/>
    <w:rsid w:val="00BC5EEF"/>
    <w:rsid w:val="00BF3DD0"/>
    <w:rsid w:val="00C11074"/>
    <w:rsid w:val="00C31391"/>
    <w:rsid w:val="00C73486"/>
    <w:rsid w:val="00C800A6"/>
    <w:rsid w:val="00C86131"/>
    <w:rsid w:val="00CA3EE5"/>
    <w:rsid w:val="00CC5858"/>
    <w:rsid w:val="00CD550A"/>
    <w:rsid w:val="00CD6DBB"/>
    <w:rsid w:val="00CE1D32"/>
    <w:rsid w:val="00CF4D5E"/>
    <w:rsid w:val="00D07B95"/>
    <w:rsid w:val="00D12274"/>
    <w:rsid w:val="00D344A2"/>
    <w:rsid w:val="00D4309F"/>
    <w:rsid w:val="00D46E35"/>
    <w:rsid w:val="00D555A0"/>
    <w:rsid w:val="00D558A1"/>
    <w:rsid w:val="00D76914"/>
    <w:rsid w:val="00D84D3D"/>
    <w:rsid w:val="00D853C5"/>
    <w:rsid w:val="00DB38EF"/>
    <w:rsid w:val="00DB6682"/>
    <w:rsid w:val="00DD7E6A"/>
    <w:rsid w:val="00E21C7B"/>
    <w:rsid w:val="00E46269"/>
    <w:rsid w:val="00E62B61"/>
    <w:rsid w:val="00E66F5C"/>
    <w:rsid w:val="00E953C6"/>
    <w:rsid w:val="00E960FE"/>
    <w:rsid w:val="00EC4DD1"/>
    <w:rsid w:val="00EE3459"/>
    <w:rsid w:val="00EE3E66"/>
    <w:rsid w:val="00F246C2"/>
    <w:rsid w:val="00F40E1E"/>
    <w:rsid w:val="00F5040E"/>
    <w:rsid w:val="00F6650F"/>
    <w:rsid w:val="00F75A9E"/>
    <w:rsid w:val="00F76461"/>
    <w:rsid w:val="00F8478F"/>
    <w:rsid w:val="00F85512"/>
    <w:rsid w:val="00FB0DD2"/>
    <w:rsid w:val="00FC4367"/>
    <w:rsid w:val="00FD3202"/>
    <w:rsid w:val="00FD60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F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693B"/>
    <w:pPr>
      <w:ind w:left="720"/>
      <w:contextualSpacing/>
    </w:pPr>
  </w:style>
  <w:style w:type="character" w:styleId="Refdecomentrio">
    <w:name w:val="annotation reference"/>
    <w:basedOn w:val="Fontepargpadro"/>
    <w:uiPriority w:val="99"/>
    <w:semiHidden/>
    <w:unhideWhenUsed/>
    <w:rsid w:val="002F432B"/>
    <w:rPr>
      <w:sz w:val="16"/>
      <w:szCs w:val="16"/>
    </w:rPr>
  </w:style>
  <w:style w:type="paragraph" w:styleId="Textodecomentrio">
    <w:name w:val="annotation text"/>
    <w:basedOn w:val="Normal"/>
    <w:link w:val="TextodecomentrioChar"/>
    <w:uiPriority w:val="99"/>
    <w:semiHidden/>
    <w:unhideWhenUsed/>
    <w:rsid w:val="002F43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432B"/>
    <w:rPr>
      <w:sz w:val="20"/>
      <w:szCs w:val="20"/>
    </w:rPr>
  </w:style>
  <w:style w:type="paragraph" w:styleId="Assuntodocomentrio">
    <w:name w:val="annotation subject"/>
    <w:basedOn w:val="Textodecomentrio"/>
    <w:next w:val="Textodecomentrio"/>
    <w:link w:val="AssuntodocomentrioChar"/>
    <w:uiPriority w:val="99"/>
    <w:semiHidden/>
    <w:unhideWhenUsed/>
    <w:rsid w:val="002F432B"/>
    <w:rPr>
      <w:b/>
      <w:bCs/>
    </w:rPr>
  </w:style>
  <w:style w:type="character" w:customStyle="1" w:styleId="AssuntodocomentrioChar">
    <w:name w:val="Assunto do comentário Char"/>
    <w:basedOn w:val="TextodecomentrioChar"/>
    <w:link w:val="Assuntodocomentrio"/>
    <w:uiPriority w:val="99"/>
    <w:semiHidden/>
    <w:rsid w:val="002F432B"/>
    <w:rPr>
      <w:b/>
      <w:bCs/>
      <w:sz w:val="20"/>
      <w:szCs w:val="20"/>
    </w:rPr>
  </w:style>
  <w:style w:type="paragraph" w:styleId="Textodebalo">
    <w:name w:val="Balloon Text"/>
    <w:basedOn w:val="Normal"/>
    <w:link w:val="TextodebaloChar"/>
    <w:uiPriority w:val="99"/>
    <w:semiHidden/>
    <w:unhideWhenUsed/>
    <w:rsid w:val="002F43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32B"/>
    <w:rPr>
      <w:rFonts w:ascii="Tahoma" w:hAnsi="Tahoma" w:cs="Tahoma"/>
      <w:sz w:val="16"/>
      <w:szCs w:val="16"/>
    </w:rPr>
  </w:style>
  <w:style w:type="paragraph" w:styleId="Cabealho">
    <w:name w:val="header"/>
    <w:basedOn w:val="Normal"/>
    <w:link w:val="CabealhoChar"/>
    <w:uiPriority w:val="99"/>
    <w:unhideWhenUsed/>
    <w:rsid w:val="00D46E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6E35"/>
  </w:style>
  <w:style w:type="paragraph" w:styleId="Rodap">
    <w:name w:val="footer"/>
    <w:basedOn w:val="Normal"/>
    <w:link w:val="RodapChar"/>
    <w:uiPriority w:val="99"/>
    <w:unhideWhenUsed/>
    <w:rsid w:val="00D46E35"/>
    <w:pPr>
      <w:tabs>
        <w:tab w:val="center" w:pos="4252"/>
        <w:tab w:val="right" w:pos="8504"/>
      </w:tabs>
      <w:spacing w:after="0" w:line="240" w:lineRule="auto"/>
    </w:pPr>
  </w:style>
  <w:style w:type="character" w:customStyle="1" w:styleId="RodapChar">
    <w:name w:val="Rodapé Char"/>
    <w:basedOn w:val="Fontepargpadro"/>
    <w:link w:val="Rodap"/>
    <w:uiPriority w:val="99"/>
    <w:rsid w:val="00D46E35"/>
  </w:style>
  <w:style w:type="character" w:styleId="Hyperlink">
    <w:name w:val="Hyperlink"/>
    <w:basedOn w:val="Fontepargpadro"/>
    <w:uiPriority w:val="99"/>
    <w:unhideWhenUsed/>
    <w:rsid w:val="00160BD9"/>
    <w:rPr>
      <w:color w:val="0000FF" w:themeColor="hyperlink"/>
      <w:u w:val="single"/>
    </w:rPr>
  </w:style>
  <w:style w:type="table" w:styleId="Tabelacomgrade">
    <w:name w:val="Table Grid"/>
    <w:basedOn w:val="Tabelanormal"/>
    <w:uiPriority w:val="59"/>
    <w:rsid w:val="00F50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661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F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693B"/>
    <w:pPr>
      <w:ind w:left="720"/>
      <w:contextualSpacing/>
    </w:pPr>
  </w:style>
  <w:style w:type="character" w:styleId="Refdecomentrio">
    <w:name w:val="annotation reference"/>
    <w:basedOn w:val="Fontepargpadro"/>
    <w:uiPriority w:val="99"/>
    <w:semiHidden/>
    <w:unhideWhenUsed/>
    <w:rsid w:val="002F432B"/>
    <w:rPr>
      <w:sz w:val="16"/>
      <w:szCs w:val="16"/>
    </w:rPr>
  </w:style>
  <w:style w:type="paragraph" w:styleId="Textodecomentrio">
    <w:name w:val="annotation text"/>
    <w:basedOn w:val="Normal"/>
    <w:link w:val="TextodecomentrioChar"/>
    <w:uiPriority w:val="99"/>
    <w:semiHidden/>
    <w:unhideWhenUsed/>
    <w:rsid w:val="002F43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432B"/>
    <w:rPr>
      <w:sz w:val="20"/>
      <w:szCs w:val="20"/>
    </w:rPr>
  </w:style>
  <w:style w:type="paragraph" w:styleId="Assuntodocomentrio">
    <w:name w:val="annotation subject"/>
    <w:basedOn w:val="Textodecomentrio"/>
    <w:next w:val="Textodecomentrio"/>
    <w:link w:val="AssuntodocomentrioChar"/>
    <w:uiPriority w:val="99"/>
    <w:semiHidden/>
    <w:unhideWhenUsed/>
    <w:rsid w:val="002F432B"/>
    <w:rPr>
      <w:b/>
      <w:bCs/>
    </w:rPr>
  </w:style>
  <w:style w:type="character" w:customStyle="1" w:styleId="AssuntodocomentrioChar">
    <w:name w:val="Assunto do comentário Char"/>
    <w:basedOn w:val="TextodecomentrioChar"/>
    <w:link w:val="Assuntodocomentrio"/>
    <w:uiPriority w:val="99"/>
    <w:semiHidden/>
    <w:rsid w:val="002F432B"/>
    <w:rPr>
      <w:b/>
      <w:bCs/>
      <w:sz w:val="20"/>
      <w:szCs w:val="20"/>
    </w:rPr>
  </w:style>
  <w:style w:type="paragraph" w:styleId="Textodebalo">
    <w:name w:val="Balloon Text"/>
    <w:basedOn w:val="Normal"/>
    <w:link w:val="TextodebaloChar"/>
    <w:uiPriority w:val="99"/>
    <w:semiHidden/>
    <w:unhideWhenUsed/>
    <w:rsid w:val="002F43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32B"/>
    <w:rPr>
      <w:rFonts w:ascii="Tahoma" w:hAnsi="Tahoma" w:cs="Tahoma"/>
      <w:sz w:val="16"/>
      <w:szCs w:val="16"/>
    </w:rPr>
  </w:style>
  <w:style w:type="paragraph" w:styleId="Cabealho">
    <w:name w:val="header"/>
    <w:basedOn w:val="Normal"/>
    <w:link w:val="CabealhoChar"/>
    <w:uiPriority w:val="99"/>
    <w:unhideWhenUsed/>
    <w:rsid w:val="00D46E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6E35"/>
  </w:style>
  <w:style w:type="paragraph" w:styleId="Rodap">
    <w:name w:val="footer"/>
    <w:basedOn w:val="Normal"/>
    <w:link w:val="RodapChar"/>
    <w:uiPriority w:val="99"/>
    <w:unhideWhenUsed/>
    <w:rsid w:val="00D46E35"/>
    <w:pPr>
      <w:tabs>
        <w:tab w:val="center" w:pos="4252"/>
        <w:tab w:val="right" w:pos="8504"/>
      </w:tabs>
      <w:spacing w:after="0" w:line="240" w:lineRule="auto"/>
    </w:pPr>
  </w:style>
  <w:style w:type="character" w:customStyle="1" w:styleId="RodapChar">
    <w:name w:val="Rodapé Char"/>
    <w:basedOn w:val="Fontepargpadro"/>
    <w:link w:val="Rodap"/>
    <w:uiPriority w:val="99"/>
    <w:rsid w:val="00D46E35"/>
  </w:style>
  <w:style w:type="character" w:styleId="Hyperlink">
    <w:name w:val="Hyperlink"/>
    <w:basedOn w:val="Fontepargpadro"/>
    <w:uiPriority w:val="99"/>
    <w:unhideWhenUsed/>
    <w:rsid w:val="00160BD9"/>
    <w:rPr>
      <w:color w:val="0000FF" w:themeColor="hyperlink"/>
      <w:u w:val="single"/>
    </w:rPr>
  </w:style>
  <w:style w:type="table" w:styleId="Tabelacomgrade">
    <w:name w:val="Table Grid"/>
    <w:basedOn w:val="Tabelanormal"/>
    <w:uiPriority w:val="59"/>
    <w:rsid w:val="00F50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661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53">
      <w:bodyDiv w:val="1"/>
      <w:marLeft w:val="0"/>
      <w:marRight w:val="0"/>
      <w:marTop w:val="0"/>
      <w:marBottom w:val="0"/>
      <w:divBdr>
        <w:top w:val="none" w:sz="0" w:space="0" w:color="auto"/>
        <w:left w:val="none" w:sz="0" w:space="0" w:color="auto"/>
        <w:bottom w:val="none" w:sz="0" w:space="0" w:color="auto"/>
        <w:right w:val="none" w:sz="0" w:space="0" w:color="auto"/>
      </w:divBdr>
      <w:divsChild>
        <w:div w:id="1258440872">
          <w:marLeft w:val="0"/>
          <w:marRight w:val="0"/>
          <w:marTop w:val="0"/>
          <w:marBottom w:val="0"/>
          <w:divBdr>
            <w:top w:val="none" w:sz="0" w:space="0" w:color="auto"/>
            <w:left w:val="none" w:sz="0" w:space="0" w:color="auto"/>
            <w:bottom w:val="none" w:sz="0" w:space="0" w:color="auto"/>
            <w:right w:val="none" w:sz="0" w:space="0" w:color="auto"/>
          </w:divBdr>
        </w:div>
        <w:div w:id="34089329">
          <w:marLeft w:val="0"/>
          <w:marRight w:val="0"/>
          <w:marTop w:val="0"/>
          <w:marBottom w:val="0"/>
          <w:divBdr>
            <w:top w:val="none" w:sz="0" w:space="0" w:color="auto"/>
            <w:left w:val="none" w:sz="0" w:space="0" w:color="auto"/>
            <w:bottom w:val="none" w:sz="0" w:space="0" w:color="auto"/>
            <w:right w:val="none" w:sz="0" w:space="0" w:color="auto"/>
          </w:divBdr>
        </w:div>
        <w:div w:id="1804687315">
          <w:marLeft w:val="0"/>
          <w:marRight w:val="0"/>
          <w:marTop w:val="0"/>
          <w:marBottom w:val="0"/>
          <w:divBdr>
            <w:top w:val="none" w:sz="0" w:space="0" w:color="auto"/>
            <w:left w:val="none" w:sz="0" w:space="0" w:color="auto"/>
            <w:bottom w:val="none" w:sz="0" w:space="0" w:color="auto"/>
            <w:right w:val="none" w:sz="0" w:space="0" w:color="auto"/>
          </w:divBdr>
        </w:div>
        <w:div w:id="1838957000">
          <w:marLeft w:val="0"/>
          <w:marRight w:val="0"/>
          <w:marTop w:val="0"/>
          <w:marBottom w:val="0"/>
          <w:divBdr>
            <w:top w:val="none" w:sz="0" w:space="0" w:color="auto"/>
            <w:left w:val="none" w:sz="0" w:space="0" w:color="auto"/>
            <w:bottom w:val="none" w:sz="0" w:space="0" w:color="auto"/>
            <w:right w:val="none" w:sz="0" w:space="0" w:color="auto"/>
          </w:divBdr>
        </w:div>
        <w:div w:id="746004229">
          <w:marLeft w:val="0"/>
          <w:marRight w:val="0"/>
          <w:marTop w:val="0"/>
          <w:marBottom w:val="0"/>
          <w:divBdr>
            <w:top w:val="none" w:sz="0" w:space="0" w:color="auto"/>
            <w:left w:val="none" w:sz="0" w:space="0" w:color="auto"/>
            <w:bottom w:val="none" w:sz="0" w:space="0" w:color="auto"/>
            <w:right w:val="none" w:sz="0" w:space="0" w:color="auto"/>
          </w:divBdr>
        </w:div>
        <w:div w:id="347294930">
          <w:marLeft w:val="0"/>
          <w:marRight w:val="0"/>
          <w:marTop w:val="0"/>
          <w:marBottom w:val="0"/>
          <w:divBdr>
            <w:top w:val="none" w:sz="0" w:space="0" w:color="auto"/>
            <w:left w:val="none" w:sz="0" w:space="0" w:color="auto"/>
            <w:bottom w:val="none" w:sz="0" w:space="0" w:color="auto"/>
            <w:right w:val="none" w:sz="0" w:space="0" w:color="auto"/>
          </w:divBdr>
        </w:div>
        <w:div w:id="839733939">
          <w:marLeft w:val="0"/>
          <w:marRight w:val="0"/>
          <w:marTop w:val="0"/>
          <w:marBottom w:val="0"/>
          <w:divBdr>
            <w:top w:val="none" w:sz="0" w:space="0" w:color="auto"/>
            <w:left w:val="none" w:sz="0" w:space="0" w:color="auto"/>
            <w:bottom w:val="none" w:sz="0" w:space="0" w:color="auto"/>
            <w:right w:val="none" w:sz="0" w:space="0" w:color="auto"/>
          </w:divBdr>
        </w:div>
        <w:div w:id="979849256">
          <w:marLeft w:val="0"/>
          <w:marRight w:val="0"/>
          <w:marTop w:val="0"/>
          <w:marBottom w:val="0"/>
          <w:divBdr>
            <w:top w:val="none" w:sz="0" w:space="0" w:color="auto"/>
            <w:left w:val="none" w:sz="0" w:space="0" w:color="auto"/>
            <w:bottom w:val="none" w:sz="0" w:space="0" w:color="auto"/>
            <w:right w:val="none" w:sz="0" w:space="0" w:color="auto"/>
          </w:divBdr>
        </w:div>
        <w:div w:id="1064527187">
          <w:marLeft w:val="0"/>
          <w:marRight w:val="0"/>
          <w:marTop w:val="0"/>
          <w:marBottom w:val="0"/>
          <w:divBdr>
            <w:top w:val="none" w:sz="0" w:space="0" w:color="auto"/>
            <w:left w:val="none" w:sz="0" w:space="0" w:color="auto"/>
            <w:bottom w:val="none" w:sz="0" w:space="0" w:color="auto"/>
            <w:right w:val="none" w:sz="0" w:space="0" w:color="auto"/>
          </w:divBdr>
        </w:div>
        <w:div w:id="1353727768">
          <w:marLeft w:val="0"/>
          <w:marRight w:val="0"/>
          <w:marTop w:val="0"/>
          <w:marBottom w:val="0"/>
          <w:divBdr>
            <w:top w:val="none" w:sz="0" w:space="0" w:color="auto"/>
            <w:left w:val="none" w:sz="0" w:space="0" w:color="auto"/>
            <w:bottom w:val="none" w:sz="0" w:space="0" w:color="auto"/>
            <w:right w:val="none" w:sz="0" w:space="0" w:color="auto"/>
          </w:divBdr>
        </w:div>
        <w:div w:id="317081396">
          <w:marLeft w:val="0"/>
          <w:marRight w:val="0"/>
          <w:marTop w:val="0"/>
          <w:marBottom w:val="0"/>
          <w:divBdr>
            <w:top w:val="none" w:sz="0" w:space="0" w:color="auto"/>
            <w:left w:val="none" w:sz="0" w:space="0" w:color="auto"/>
            <w:bottom w:val="none" w:sz="0" w:space="0" w:color="auto"/>
            <w:right w:val="none" w:sz="0" w:space="0" w:color="auto"/>
          </w:divBdr>
        </w:div>
        <w:div w:id="600836871">
          <w:marLeft w:val="0"/>
          <w:marRight w:val="0"/>
          <w:marTop w:val="0"/>
          <w:marBottom w:val="0"/>
          <w:divBdr>
            <w:top w:val="none" w:sz="0" w:space="0" w:color="auto"/>
            <w:left w:val="none" w:sz="0" w:space="0" w:color="auto"/>
            <w:bottom w:val="none" w:sz="0" w:space="0" w:color="auto"/>
            <w:right w:val="none" w:sz="0" w:space="0" w:color="auto"/>
          </w:divBdr>
        </w:div>
        <w:div w:id="216089835">
          <w:marLeft w:val="0"/>
          <w:marRight w:val="0"/>
          <w:marTop w:val="0"/>
          <w:marBottom w:val="0"/>
          <w:divBdr>
            <w:top w:val="none" w:sz="0" w:space="0" w:color="auto"/>
            <w:left w:val="none" w:sz="0" w:space="0" w:color="auto"/>
            <w:bottom w:val="none" w:sz="0" w:space="0" w:color="auto"/>
            <w:right w:val="none" w:sz="0" w:space="0" w:color="auto"/>
          </w:divBdr>
        </w:div>
      </w:divsChild>
    </w:div>
    <w:div w:id="362900293">
      <w:bodyDiv w:val="1"/>
      <w:marLeft w:val="0"/>
      <w:marRight w:val="0"/>
      <w:marTop w:val="0"/>
      <w:marBottom w:val="0"/>
      <w:divBdr>
        <w:top w:val="none" w:sz="0" w:space="0" w:color="auto"/>
        <w:left w:val="none" w:sz="0" w:space="0" w:color="auto"/>
        <w:bottom w:val="none" w:sz="0" w:space="0" w:color="auto"/>
        <w:right w:val="none" w:sz="0" w:space="0" w:color="auto"/>
      </w:divBdr>
    </w:div>
    <w:div w:id="1024020956">
      <w:bodyDiv w:val="1"/>
      <w:marLeft w:val="0"/>
      <w:marRight w:val="0"/>
      <w:marTop w:val="0"/>
      <w:marBottom w:val="0"/>
      <w:divBdr>
        <w:top w:val="none" w:sz="0" w:space="0" w:color="auto"/>
        <w:left w:val="none" w:sz="0" w:space="0" w:color="auto"/>
        <w:bottom w:val="none" w:sz="0" w:space="0" w:color="auto"/>
        <w:right w:val="none" w:sz="0" w:space="0" w:color="auto"/>
      </w:divBdr>
      <w:divsChild>
        <w:div w:id="1519461141">
          <w:marLeft w:val="0"/>
          <w:marRight w:val="0"/>
          <w:marTop w:val="0"/>
          <w:marBottom w:val="0"/>
          <w:divBdr>
            <w:top w:val="none" w:sz="0" w:space="0" w:color="auto"/>
            <w:left w:val="none" w:sz="0" w:space="0" w:color="auto"/>
            <w:bottom w:val="none" w:sz="0" w:space="0" w:color="auto"/>
            <w:right w:val="none" w:sz="0" w:space="0" w:color="auto"/>
          </w:divBdr>
        </w:div>
        <w:div w:id="27218276">
          <w:marLeft w:val="0"/>
          <w:marRight w:val="0"/>
          <w:marTop w:val="0"/>
          <w:marBottom w:val="0"/>
          <w:divBdr>
            <w:top w:val="none" w:sz="0" w:space="0" w:color="auto"/>
            <w:left w:val="none" w:sz="0" w:space="0" w:color="auto"/>
            <w:bottom w:val="none" w:sz="0" w:space="0" w:color="auto"/>
            <w:right w:val="none" w:sz="0" w:space="0" w:color="auto"/>
          </w:divBdr>
        </w:div>
        <w:div w:id="43724755">
          <w:marLeft w:val="0"/>
          <w:marRight w:val="0"/>
          <w:marTop w:val="0"/>
          <w:marBottom w:val="0"/>
          <w:divBdr>
            <w:top w:val="none" w:sz="0" w:space="0" w:color="auto"/>
            <w:left w:val="none" w:sz="0" w:space="0" w:color="auto"/>
            <w:bottom w:val="none" w:sz="0" w:space="0" w:color="auto"/>
            <w:right w:val="none" w:sz="0" w:space="0" w:color="auto"/>
          </w:divBdr>
        </w:div>
        <w:div w:id="1157452878">
          <w:marLeft w:val="0"/>
          <w:marRight w:val="0"/>
          <w:marTop w:val="0"/>
          <w:marBottom w:val="0"/>
          <w:divBdr>
            <w:top w:val="none" w:sz="0" w:space="0" w:color="auto"/>
            <w:left w:val="none" w:sz="0" w:space="0" w:color="auto"/>
            <w:bottom w:val="none" w:sz="0" w:space="0" w:color="auto"/>
            <w:right w:val="none" w:sz="0" w:space="0" w:color="auto"/>
          </w:divBdr>
        </w:div>
        <w:div w:id="1613895306">
          <w:marLeft w:val="0"/>
          <w:marRight w:val="0"/>
          <w:marTop w:val="0"/>
          <w:marBottom w:val="0"/>
          <w:divBdr>
            <w:top w:val="none" w:sz="0" w:space="0" w:color="auto"/>
            <w:left w:val="none" w:sz="0" w:space="0" w:color="auto"/>
            <w:bottom w:val="none" w:sz="0" w:space="0" w:color="auto"/>
            <w:right w:val="none" w:sz="0" w:space="0" w:color="auto"/>
          </w:divBdr>
        </w:div>
        <w:div w:id="766736994">
          <w:marLeft w:val="0"/>
          <w:marRight w:val="0"/>
          <w:marTop w:val="0"/>
          <w:marBottom w:val="0"/>
          <w:divBdr>
            <w:top w:val="none" w:sz="0" w:space="0" w:color="auto"/>
            <w:left w:val="none" w:sz="0" w:space="0" w:color="auto"/>
            <w:bottom w:val="none" w:sz="0" w:space="0" w:color="auto"/>
            <w:right w:val="none" w:sz="0" w:space="0" w:color="auto"/>
          </w:divBdr>
        </w:div>
        <w:div w:id="769010651">
          <w:marLeft w:val="0"/>
          <w:marRight w:val="0"/>
          <w:marTop w:val="0"/>
          <w:marBottom w:val="0"/>
          <w:divBdr>
            <w:top w:val="none" w:sz="0" w:space="0" w:color="auto"/>
            <w:left w:val="none" w:sz="0" w:space="0" w:color="auto"/>
            <w:bottom w:val="none" w:sz="0" w:space="0" w:color="auto"/>
            <w:right w:val="none" w:sz="0" w:space="0" w:color="auto"/>
          </w:divBdr>
        </w:div>
        <w:div w:id="32124295">
          <w:marLeft w:val="0"/>
          <w:marRight w:val="0"/>
          <w:marTop w:val="0"/>
          <w:marBottom w:val="0"/>
          <w:divBdr>
            <w:top w:val="none" w:sz="0" w:space="0" w:color="auto"/>
            <w:left w:val="none" w:sz="0" w:space="0" w:color="auto"/>
            <w:bottom w:val="none" w:sz="0" w:space="0" w:color="auto"/>
            <w:right w:val="none" w:sz="0" w:space="0" w:color="auto"/>
          </w:divBdr>
        </w:div>
        <w:div w:id="479612205">
          <w:marLeft w:val="0"/>
          <w:marRight w:val="0"/>
          <w:marTop w:val="0"/>
          <w:marBottom w:val="0"/>
          <w:divBdr>
            <w:top w:val="none" w:sz="0" w:space="0" w:color="auto"/>
            <w:left w:val="none" w:sz="0" w:space="0" w:color="auto"/>
            <w:bottom w:val="none" w:sz="0" w:space="0" w:color="auto"/>
            <w:right w:val="none" w:sz="0" w:space="0" w:color="auto"/>
          </w:divBdr>
        </w:div>
        <w:div w:id="1588419285">
          <w:marLeft w:val="0"/>
          <w:marRight w:val="0"/>
          <w:marTop w:val="0"/>
          <w:marBottom w:val="0"/>
          <w:divBdr>
            <w:top w:val="none" w:sz="0" w:space="0" w:color="auto"/>
            <w:left w:val="none" w:sz="0" w:space="0" w:color="auto"/>
            <w:bottom w:val="none" w:sz="0" w:space="0" w:color="auto"/>
            <w:right w:val="none" w:sz="0" w:space="0" w:color="auto"/>
          </w:divBdr>
        </w:div>
        <w:div w:id="971137012">
          <w:marLeft w:val="0"/>
          <w:marRight w:val="0"/>
          <w:marTop w:val="0"/>
          <w:marBottom w:val="0"/>
          <w:divBdr>
            <w:top w:val="none" w:sz="0" w:space="0" w:color="auto"/>
            <w:left w:val="none" w:sz="0" w:space="0" w:color="auto"/>
            <w:bottom w:val="none" w:sz="0" w:space="0" w:color="auto"/>
            <w:right w:val="none" w:sz="0" w:space="0" w:color="auto"/>
          </w:divBdr>
        </w:div>
        <w:div w:id="977686767">
          <w:marLeft w:val="0"/>
          <w:marRight w:val="0"/>
          <w:marTop w:val="0"/>
          <w:marBottom w:val="0"/>
          <w:divBdr>
            <w:top w:val="none" w:sz="0" w:space="0" w:color="auto"/>
            <w:left w:val="none" w:sz="0" w:space="0" w:color="auto"/>
            <w:bottom w:val="none" w:sz="0" w:space="0" w:color="auto"/>
            <w:right w:val="none" w:sz="0" w:space="0" w:color="auto"/>
          </w:divBdr>
        </w:div>
        <w:div w:id="2114738980">
          <w:marLeft w:val="0"/>
          <w:marRight w:val="0"/>
          <w:marTop w:val="0"/>
          <w:marBottom w:val="0"/>
          <w:divBdr>
            <w:top w:val="none" w:sz="0" w:space="0" w:color="auto"/>
            <w:left w:val="none" w:sz="0" w:space="0" w:color="auto"/>
            <w:bottom w:val="none" w:sz="0" w:space="0" w:color="auto"/>
            <w:right w:val="none" w:sz="0" w:space="0" w:color="auto"/>
          </w:divBdr>
        </w:div>
        <w:div w:id="512498502">
          <w:marLeft w:val="0"/>
          <w:marRight w:val="0"/>
          <w:marTop w:val="0"/>
          <w:marBottom w:val="0"/>
          <w:divBdr>
            <w:top w:val="none" w:sz="0" w:space="0" w:color="auto"/>
            <w:left w:val="none" w:sz="0" w:space="0" w:color="auto"/>
            <w:bottom w:val="none" w:sz="0" w:space="0" w:color="auto"/>
            <w:right w:val="none" w:sz="0" w:space="0" w:color="auto"/>
          </w:divBdr>
        </w:div>
        <w:div w:id="1541933774">
          <w:marLeft w:val="0"/>
          <w:marRight w:val="0"/>
          <w:marTop w:val="0"/>
          <w:marBottom w:val="0"/>
          <w:divBdr>
            <w:top w:val="none" w:sz="0" w:space="0" w:color="auto"/>
            <w:left w:val="none" w:sz="0" w:space="0" w:color="auto"/>
            <w:bottom w:val="none" w:sz="0" w:space="0" w:color="auto"/>
            <w:right w:val="none" w:sz="0" w:space="0" w:color="auto"/>
          </w:divBdr>
        </w:div>
        <w:div w:id="2104301106">
          <w:marLeft w:val="0"/>
          <w:marRight w:val="0"/>
          <w:marTop w:val="0"/>
          <w:marBottom w:val="0"/>
          <w:divBdr>
            <w:top w:val="none" w:sz="0" w:space="0" w:color="auto"/>
            <w:left w:val="none" w:sz="0" w:space="0" w:color="auto"/>
            <w:bottom w:val="none" w:sz="0" w:space="0" w:color="auto"/>
            <w:right w:val="none" w:sz="0" w:space="0" w:color="auto"/>
          </w:divBdr>
        </w:div>
        <w:div w:id="196622717">
          <w:marLeft w:val="0"/>
          <w:marRight w:val="0"/>
          <w:marTop w:val="0"/>
          <w:marBottom w:val="0"/>
          <w:divBdr>
            <w:top w:val="none" w:sz="0" w:space="0" w:color="auto"/>
            <w:left w:val="none" w:sz="0" w:space="0" w:color="auto"/>
            <w:bottom w:val="none" w:sz="0" w:space="0" w:color="auto"/>
            <w:right w:val="none" w:sz="0" w:space="0" w:color="auto"/>
          </w:divBdr>
        </w:div>
        <w:div w:id="2114781963">
          <w:marLeft w:val="0"/>
          <w:marRight w:val="0"/>
          <w:marTop w:val="0"/>
          <w:marBottom w:val="0"/>
          <w:divBdr>
            <w:top w:val="none" w:sz="0" w:space="0" w:color="auto"/>
            <w:left w:val="none" w:sz="0" w:space="0" w:color="auto"/>
            <w:bottom w:val="none" w:sz="0" w:space="0" w:color="auto"/>
            <w:right w:val="none" w:sz="0" w:space="0" w:color="auto"/>
          </w:divBdr>
        </w:div>
        <w:div w:id="1205605752">
          <w:marLeft w:val="0"/>
          <w:marRight w:val="0"/>
          <w:marTop w:val="0"/>
          <w:marBottom w:val="0"/>
          <w:divBdr>
            <w:top w:val="none" w:sz="0" w:space="0" w:color="auto"/>
            <w:left w:val="none" w:sz="0" w:space="0" w:color="auto"/>
            <w:bottom w:val="none" w:sz="0" w:space="0" w:color="auto"/>
            <w:right w:val="none" w:sz="0" w:space="0" w:color="auto"/>
          </w:divBdr>
        </w:div>
      </w:divsChild>
    </w:div>
    <w:div w:id="1986011722">
      <w:bodyDiv w:val="1"/>
      <w:marLeft w:val="0"/>
      <w:marRight w:val="0"/>
      <w:marTop w:val="0"/>
      <w:marBottom w:val="0"/>
      <w:divBdr>
        <w:top w:val="none" w:sz="0" w:space="0" w:color="auto"/>
        <w:left w:val="none" w:sz="0" w:space="0" w:color="auto"/>
        <w:bottom w:val="none" w:sz="0" w:space="0" w:color="auto"/>
        <w:right w:val="none" w:sz="0" w:space="0" w:color="auto"/>
      </w:divBdr>
    </w:div>
    <w:div w:id="20380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iinfinity.com.br/o-poder-do-feedback-positiv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lo.br/pdf/rlae/v18n1/pt_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ufvjm.edu.br/fammuc/files/2016/05/Transicao-paradigmatica-na-Educacao-medica_ABP-construtivista.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edicina.ufg.br/up/148/o/AVALIACAO_DA_APRENDIZAGEM.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ielo.br/pdf/rbem/v35n1/a10v35n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51BF-7871-4560-802F-9B16B6E7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4142</Words>
  <Characters>22371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romariofutebol100@gmail.com</dc:creator>
  <cp:lastModifiedBy>User</cp:lastModifiedBy>
  <cp:revision>2</cp:revision>
  <dcterms:created xsi:type="dcterms:W3CDTF">2020-05-06T11:29:00Z</dcterms:created>
  <dcterms:modified xsi:type="dcterms:W3CDTF">2020-05-06T11:29:00Z</dcterms:modified>
</cp:coreProperties>
</file>